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D7" w:rsidRDefault="00D35AD7" w:rsidP="00D35AD7">
      <w:pPr>
        <w:jc w:val="center"/>
        <w:rPr>
          <w:b/>
          <w:sz w:val="18"/>
          <w:lang w:val="es-BO"/>
        </w:rPr>
      </w:pPr>
    </w:p>
    <w:p w:rsidR="00D35AD7" w:rsidRDefault="00D35AD7" w:rsidP="00D35AD7">
      <w:pPr>
        <w:jc w:val="center"/>
        <w:rPr>
          <w:b/>
          <w:sz w:val="18"/>
          <w:lang w:val="es-BO"/>
        </w:rPr>
      </w:pPr>
    </w:p>
    <w:p w:rsidR="00D35AD7" w:rsidRDefault="00D35AD7" w:rsidP="00D35AD7">
      <w:pPr>
        <w:jc w:val="center"/>
        <w:rPr>
          <w:b/>
          <w:sz w:val="18"/>
          <w:lang w:val="es-BO"/>
        </w:rPr>
      </w:pPr>
      <w:r w:rsidRPr="008F554D">
        <w:rPr>
          <w:b/>
          <w:sz w:val="18"/>
          <w:lang w:val="es-BO"/>
        </w:rPr>
        <w:t>PARTE II</w:t>
      </w:r>
    </w:p>
    <w:p w:rsidR="00D35AD7" w:rsidRPr="008F554D" w:rsidRDefault="00D35AD7" w:rsidP="00D35AD7">
      <w:pPr>
        <w:jc w:val="center"/>
        <w:rPr>
          <w:b/>
          <w:lang w:val="es-BO"/>
        </w:rPr>
      </w:pPr>
    </w:p>
    <w:p w:rsidR="00D35AD7" w:rsidRPr="008F554D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  <w:r w:rsidRPr="008F554D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D35AD7" w:rsidRPr="00FA6D29" w:rsidRDefault="00D35AD7" w:rsidP="00D35AD7">
      <w:pPr>
        <w:jc w:val="center"/>
        <w:rPr>
          <w:rFonts w:cs="Arial"/>
          <w:b/>
          <w:sz w:val="14"/>
          <w:szCs w:val="18"/>
          <w:lang w:val="es-BO"/>
        </w:rPr>
      </w:pPr>
    </w:p>
    <w:p w:rsidR="00D35AD7" w:rsidRPr="00B947B0" w:rsidRDefault="00D35AD7" w:rsidP="00D35AD7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  <w:bookmarkStart w:id="0" w:name="_Toc346873832"/>
      <w:bookmarkStart w:id="1" w:name="_Toc356237219"/>
      <w:bookmarkStart w:id="2" w:name="_Toc94714725"/>
      <w:r>
        <w:rPr>
          <w:rFonts w:ascii="Verdana" w:hAnsi="Verdana"/>
          <w:sz w:val="18"/>
          <w:szCs w:val="18"/>
        </w:rPr>
        <w:t xml:space="preserve">24. </w:t>
      </w:r>
      <w:r w:rsidRPr="00B947B0">
        <w:rPr>
          <w:rFonts w:ascii="Verdana" w:hAnsi="Verdana"/>
          <w:sz w:val="18"/>
          <w:szCs w:val="18"/>
        </w:rPr>
        <w:t>CONVOCATORIA Y DATOS GENERALES DE LA CONTRATACIÓN</w:t>
      </w:r>
      <w:bookmarkEnd w:id="0"/>
      <w:bookmarkEnd w:id="1"/>
      <w:bookmarkEnd w:id="2"/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D35AD7" w:rsidRPr="008F554D" w:rsidTr="00AD287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2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35AD7" w:rsidRPr="008F554D" w:rsidTr="00AD287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D35AD7" w:rsidRPr="008F554D" w:rsidTr="00AD2871">
        <w:trPr>
          <w:trHeight w:val="202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D35AD7" w:rsidRPr="008F554D" w:rsidTr="00AD287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 Nº080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D35AD7" w:rsidRPr="008F554D" w:rsidTr="00AD2871">
        <w:trPr>
          <w:jc w:val="center"/>
        </w:trPr>
        <w:tc>
          <w:tcPr>
            <w:tcW w:w="218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CUCE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-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1375AB" w:rsidRDefault="00D35AD7" w:rsidP="00AD2871">
            <w:pPr>
              <w:rPr>
                <w:rFonts w:ascii="Arial" w:hAnsi="Arial" w:cs="Arial"/>
              </w:rPr>
            </w:pPr>
            <w:r w:rsidRPr="001375AB"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D7" w:rsidRPr="001375AB" w:rsidRDefault="00D35AD7" w:rsidP="00AD2871">
            <w:pPr>
              <w:rPr>
                <w:rFonts w:ascii="Arial" w:hAnsi="Arial" w:cs="Arial"/>
              </w:rPr>
            </w:pPr>
            <w:r w:rsidRPr="001375AB">
              <w:rPr>
                <w:rFonts w:ascii="Arial" w:hAnsi="Arial" w:cs="Arial"/>
              </w:rPr>
              <w:t>-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1375AB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Gestión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67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324"/>
        <w:gridCol w:w="280"/>
        <w:gridCol w:w="281"/>
        <w:gridCol w:w="271"/>
        <w:gridCol w:w="275"/>
        <w:gridCol w:w="274"/>
        <w:gridCol w:w="279"/>
        <w:gridCol w:w="275"/>
        <w:gridCol w:w="275"/>
        <w:gridCol w:w="295"/>
        <w:gridCol w:w="272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D35AD7" w:rsidRPr="008F554D" w:rsidTr="00AD2871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D35AD7" w:rsidRPr="008F554D" w:rsidTr="00AD2871">
        <w:trPr>
          <w:trHeight w:val="435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28434A" w:rsidRDefault="00EE6481" w:rsidP="00AD2871">
            <w:pPr>
              <w:pStyle w:val="Default"/>
              <w:rPr>
                <w:sz w:val="18"/>
                <w:szCs w:val="18"/>
              </w:rPr>
            </w:pPr>
            <w:r w:rsidRPr="006F6CB3">
              <w:rPr>
                <w:b/>
                <w:bCs/>
                <w:sz w:val="16"/>
                <w:szCs w:val="18"/>
              </w:rPr>
              <w:t>CONSULTORÍA INDIVIDUAL DE LÍNEA CUATRO (4) PARA TRABAJOS DE ACONDICIONAMIENTO Y TRATAMIENTO ARCHIVÍSTICO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7" w:type="dxa"/>
            <w:gridSpan w:val="10"/>
            <w:tcBorders>
              <w:lef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5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0" w:type="dxa"/>
            <w:gridSpan w:val="8"/>
            <w:tcBorders>
              <w:lef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5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4" w:type="dxa"/>
            <w:gridSpan w:val="9"/>
            <w:tcBorders>
              <w:left w:val="nil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35AD7" w:rsidRPr="008F554D" w:rsidTr="00AD2871">
        <w:trPr>
          <w:trHeight w:val="54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D7" w:rsidRPr="00FA6D29" w:rsidRDefault="00D35AD7" w:rsidP="00AD2871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7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Por Ítem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6F6CB3" w:rsidRDefault="00D35AD7" w:rsidP="00AD2871">
            <w:pPr>
              <w:widowControl w:val="0"/>
              <w:rPr>
                <w:rFonts w:ascii="Arial" w:hAnsi="Arial" w:cs="Arial"/>
                <w:b/>
              </w:rPr>
            </w:pPr>
            <w:r w:rsidRPr="006F6CB3">
              <w:rPr>
                <w:rFonts w:ascii="Arial" w:hAnsi="Arial" w:cs="Arial"/>
                <w:b/>
              </w:rPr>
              <w:t>TOTAL Bs 230.000,00 (DOSCIENTOS TREINTA MIL 00/100 BOLIVIANOS)</w:t>
            </w:r>
          </w:p>
          <w:p w:rsidR="00D35AD7" w:rsidRPr="006F6CB3" w:rsidRDefault="00D35AD7" w:rsidP="00AD2871">
            <w:pPr>
              <w:jc w:val="both"/>
              <w:rPr>
                <w:rFonts w:ascii="Tahoma" w:hAnsi="Tahoma" w:cs="Arial"/>
                <w:b/>
              </w:rPr>
            </w:pPr>
            <w:r w:rsidRPr="006F6CB3">
              <w:rPr>
                <w:rFonts w:ascii="Arial" w:hAnsi="Arial" w:cs="Arial"/>
                <w:b/>
              </w:rPr>
              <w:t xml:space="preserve">MENSUAL: </w:t>
            </w:r>
            <w:r w:rsidRPr="006F6CB3">
              <w:rPr>
                <w:rFonts w:ascii="Arial" w:hAnsi="Arial" w:cs="Arial"/>
                <w:b/>
                <w:lang w:val="es-MX"/>
              </w:rPr>
              <w:t>Bs 7.011,00 (Siete Mil Once 00/100 BOLIVIANOS) o a prorrata cuando corresponda</w:t>
            </w:r>
            <w:r w:rsidRPr="006F6CB3">
              <w:rPr>
                <w:rFonts w:ascii="Arial" w:hAnsi="Arial" w:cs="Arial"/>
                <w:b/>
              </w:rPr>
              <w:t xml:space="preserve"> por cada consultor.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D35AD7" w:rsidRPr="008F554D" w:rsidTr="00AD2871">
        <w:trPr>
          <w:trHeight w:val="240"/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73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A6D29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D7" w:rsidRPr="00FA6D29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5A57E7" w:rsidRDefault="00D35AD7" w:rsidP="00AD2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b/>
                <w:lang w:val="es-BO"/>
              </w:rPr>
            </w:pPr>
            <w:r w:rsidRPr="006F6CB3">
              <w:rPr>
                <w:rFonts w:ascii="Arial" w:hAnsi="Arial" w:cs="Arial"/>
                <w:lang w:val="es-BO"/>
              </w:rPr>
              <w:t>El plazo de prestación del servicio de Consultoría Individual de Línea será a partir del día siguiente hábil de la suscripción del contrato administrativo, hasta el 19 de diciembre de 2025.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F47743" w:rsidRDefault="00D35AD7" w:rsidP="00AD2871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47743" w:rsidRDefault="00D35AD7" w:rsidP="00AD2871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F47743" w:rsidRDefault="00D35AD7" w:rsidP="00AD2871">
            <w:pPr>
              <w:jc w:val="right"/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:rsidR="00D35AD7" w:rsidRPr="00305673" w:rsidRDefault="00D35AD7" w:rsidP="00AD2871">
            <w:pPr>
              <w:jc w:val="right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305673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(sólo en  el caso de Consultoría por producto)</w:t>
            </w:r>
          </w:p>
        </w:tc>
        <w:tc>
          <w:tcPr>
            <w:tcW w:w="7734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pStyle w:val="Textoindependiente3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APLICA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trHeight w:val="54"/>
          <w:jc w:val="center"/>
        </w:trPr>
        <w:tc>
          <w:tcPr>
            <w:tcW w:w="2340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34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40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F47743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95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D35AD7" w:rsidRPr="008F554D" w:rsidTr="00AD287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  <w:r w:rsidRPr="008F554D">
              <w:rPr>
                <w:rFonts w:ascii="Arial" w:hAnsi="Arial" w:cs="Arial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</w:rPr>
              <w:t>(el proceso se iniciará una vez p</w:t>
            </w:r>
            <w:r>
              <w:rPr>
                <w:rFonts w:ascii="Arial" w:hAnsi="Arial" w:cs="Arial"/>
                <w:sz w:val="14"/>
              </w:rPr>
              <w:t>ublic</w:t>
            </w:r>
            <w:r w:rsidRPr="008F554D">
              <w:rPr>
                <w:rFonts w:ascii="Arial" w:hAnsi="Arial" w:cs="Arial"/>
                <w:sz w:val="14"/>
              </w:rPr>
              <w:t>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270"/>
        <w:gridCol w:w="318"/>
        <w:gridCol w:w="445"/>
        <w:gridCol w:w="236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02"/>
        <w:gridCol w:w="68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D35AD7" w:rsidRPr="008F554D" w:rsidTr="00AD2871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F47743" w:rsidRDefault="00D35AD7" w:rsidP="00AD2871">
            <w:pPr>
              <w:jc w:val="right"/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36" w:type="dxa"/>
            <w:vMerge w:val="restart"/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1"/>
            <w:vMerge w:val="restart"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D35AD7" w:rsidRPr="008F554D" w:rsidRDefault="00D35AD7" w:rsidP="00AD287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trHeight w:val="60"/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vMerge/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1"/>
            <w:vMerge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F47743" w:rsidRDefault="00D35AD7" w:rsidP="00AD2871">
            <w:pPr>
              <w:jc w:val="right"/>
              <w:rPr>
                <w:rFonts w:ascii="Arial" w:hAnsi="Arial" w:cs="Arial"/>
                <w:b/>
                <w:sz w:val="4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D35AD7" w:rsidRPr="008F554D" w:rsidTr="00AD2871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35AD7" w:rsidRPr="00A10E16" w:rsidRDefault="00D35AD7" w:rsidP="00AD2871">
            <w:pPr>
              <w:pStyle w:val="Prrafodelista"/>
              <w:numPr>
                <w:ilvl w:val="0"/>
                <w:numId w:val="1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(DBC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:rsidR="00D35AD7" w:rsidRPr="008F554D" w:rsidRDefault="00D35AD7" w:rsidP="00AD287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5AD7" w:rsidRPr="008F554D" w:rsidTr="00AD2871">
        <w:trPr>
          <w:trHeight w:val="259"/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0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F47743" w:rsidRDefault="00D35AD7" w:rsidP="00AD2871">
            <w:pPr>
              <w:jc w:val="center"/>
              <w:rPr>
                <w:rFonts w:ascii="Arial" w:hAnsi="Arial" w:cs="Arial"/>
                <w:sz w:val="14"/>
                <w:szCs w:val="14"/>
                <w:lang w:val="es-BO" w:eastAsia="es-BO"/>
              </w:rPr>
            </w:pP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8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:00 a 1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6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:</w:t>
            </w:r>
            <w:r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  <w:r w:rsidRPr="00F63E43">
              <w:rPr>
                <w:rFonts w:ascii="Arial" w:hAnsi="Arial" w:cs="Arial"/>
                <w:sz w:val="14"/>
                <w:szCs w:val="14"/>
                <w:lang w:val="es-BO" w:eastAsia="es-BO"/>
              </w:rPr>
              <w:t>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F47743" w:rsidRDefault="00D35AD7" w:rsidP="00AD2871">
            <w:pPr>
              <w:jc w:val="right"/>
              <w:rPr>
                <w:rFonts w:ascii="Arial" w:hAnsi="Arial" w:cs="Arial"/>
                <w:b/>
                <w:sz w:val="4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szCs w:val="2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D35AD7" w:rsidRPr="008F554D" w:rsidRDefault="00D35AD7" w:rsidP="00AD28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2"/>
            <w:tcBorders>
              <w:bottom w:val="single" w:sz="4" w:space="0" w:color="auto"/>
            </w:tcBorders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8F554D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D35AD7" w:rsidRPr="008F554D" w:rsidRDefault="00D35AD7" w:rsidP="00AD2871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8F554D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Encargado de atender consultas</w:t>
            </w:r>
            <w:r>
              <w:rPr>
                <w:rFonts w:ascii="Arial" w:hAnsi="Arial" w:cs="Arial"/>
                <w:lang w:val="es-BO"/>
              </w:rPr>
              <w:t xml:space="preserve"> Administrativas:</w:t>
            </w: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580912" w:rsidRDefault="00D35AD7" w:rsidP="00AD2871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580912">
              <w:rPr>
                <w:rFonts w:ascii="Arial" w:hAnsi="Arial" w:cs="Arial"/>
                <w:sz w:val="15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580912" w:rsidRDefault="00D35AD7" w:rsidP="00AD2871">
            <w:pPr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580912" w:rsidRDefault="00D35AD7" w:rsidP="00AD2871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580912">
              <w:rPr>
                <w:rFonts w:ascii="Arial" w:hAnsi="Arial" w:cs="Arial"/>
                <w:sz w:val="15"/>
                <w:szCs w:val="13"/>
                <w:lang w:val="es-BO" w:eastAsia="es-BO"/>
              </w:rPr>
              <w:t>Técnico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580912" w:rsidRDefault="00D35AD7" w:rsidP="00AD2871">
            <w:pPr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580912" w:rsidRDefault="00D35AD7" w:rsidP="00AD2871">
            <w:pPr>
              <w:rPr>
                <w:rFonts w:ascii="Arial" w:hAnsi="Arial" w:cs="Arial"/>
                <w:sz w:val="15"/>
                <w:lang w:val="es-BO"/>
              </w:rPr>
            </w:pPr>
            <w:r w:rsidRPr="00580912">
              <w:rPr>
                <w:rFonts w:ascii="Arial" w:hAnsi="Arial" w:cs="Arial"/>
                <w:sz w:val="15"/>
                <w:szCs w:val="12"/>
                <w:lang w:val="es-BO"/>
              </w:rPr>
              <w:t>Departamento</w:t>
            </w:r>
            <w:r w:rsidRPr="00580912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3584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580912" w:rsidRDefault="00D35AD7" w:rsidP="00AD2871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580912">
              <w:rPr>
                <w:rFonts w:ascii="Arial" w:hAnsi="Arial" w:cs="Arial"/>
                <w:sz w:val="15"/>
                <w:szCs w:val="13"/>
                <w:lang w:val="es-BO" w:eastAsia="es-BO"/>
              </w:rPr>
              <w:t>Maria Verónica Calsina Persona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580912" w:rsidRDefault="00D35AD7" w:rsidP="00AD2871">
            <w:pPr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580912" w:rsidRDefault="00D35AD7" w:rsidP="00AD2871">
            <w:pPr>
              <w:jc w:val="center"/>
              <w:rPr>
                <w:rFonts w:ascii="Arial" w:hAnsi="Arial" w:cs="Arial"/>
                <w:sz w:val="15"/>
                <w:szCs w:val="12"/>
                <w:lang w:val="es-BO"/>
              </w:rPr>
            </w:pPr>
            <w:r w:rsidRPr="00580912">
              <w:rPr>
                <w:rFonts w:ascii="Arial" w:hAnsi="Arial" w:cs="Arial"/>
                <w:sz w:val="15"/>
                <w:szCs w:val="12"/>
                <w:lang w:val="es-BO"/>
              </w:rPr>
              <w:t>Supervisor de Archivo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D35AD7" w:rsidRPr="00580912" w:rsidRDefault="00D35AD7" w:rsidP="00AD2871">
            <w:pPr>
              <w:rPr>
                <w:rFonts w:ascii="Arial" w:hAnsi="Arial" w:cs="Arial"/>
                <w:sz w:val="15"/>
                <w:szCs w:val="12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580912" w:rsidRDefault="00D35AD7" w:rsidP="00AD2871">
            <w:pPr>
              <w:rPr>
                <w:rFonts w:ascii="Arial" w:hAnsi="Arial" w:cs="Arial"/>
                <w:sz w:val="15"/>
                <w:szCs w:val="12"/>
                <w:lang w:val="es-BO"/>
              </w:rPr>
            </w:pPr>
            <w:r w:rsidRPr="00580912">
              <w:rPr>
                <w:rFonts w:ascii="Arial" w:hAnsi="Arial" w:cs="Arial"/>
                <w:sz w:val="15"/>
                <w:szCs w:val="12"/>
                <w:lang w:val="es-BO"/>
              </w:rPr>
              <w:t>Departamento de Gestión Documental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F47743" w:rsidRDefault="00D35AD7" w:rsidP="00AD2871">
            <w:pPr>
              <w:jc w:val="right"/>
              <w:rPr>
                <w:rFonts w:ascii="Arial" w:hAnsi="Arial" w:cs="Arial"/>
                <w:b/>
                <w:sz w:val="4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F47743" w:rsidRDefault="00D35AD7" w:rsidP="00AD2871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949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FC2F68" w:rsidRDefault="00D35AD7" w:rsidP="00AD2871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D35AD7" w:rsidRPr="0006032F" w:rsidRDefault="00D35AD7" w:rsidP="00AD2871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Administrativas</w:t>
            </w:r>
            <w:r w:rsidRPr="00A94C9B">
              <w:rPr>
                <w:rFonts w:ascii="Arial" w:hAnsi="Arial" w:cs="Arial"/>
                <w:color w:val="000000"/>
                <w:sz w:val="14"/>
              </w:rPr>
              <w:t xml:space="preserve"> (Int.47</w:t>
            </w:r>
            <w:r>
              <w:rPr>
                <w:rFonts w:ascii="Arial" w:hAnsi="Arial" w:cs="Arial"/>
                <w:color w:val="000000"/>
                <w:sz w:val="14"/>
              </w:rPr>
              <w:t>21</w:t>
            </w:r>
            <w:r w:rsidRPr="00A94C9B">
              <w:rPr>
                <w:rFonts w:ascii="Arial" w:hAnsi="Arial" w:cs="Arial"/>
                <w:color w:val="000000"/>
                <w:sz w:val="14"/>
              </w:rPr>
              <w:t>)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</w:p>
          <w:p w:rsidR="00D35AD7" w:rsidRDefault="00D35AD7" w:rsidP="00AD287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</w:t>
            </w: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912EF4">
              <w:rPr>
                <w:rFonts w:ascii="Arial" w:hAnsi="Arial" w:cs="Arial"/>
                <w:color w:val="000000"/>
                <w:sz w:val="14"/>
                <w:szCs w:val="14"/>
              </w:rPr>
              <w:t>Int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1470)</w:t>
            </w:r>
            <w:r w:rsidRPr="00912EF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54" w:type="dxa"/>
            <w:gridSpan w:val="6"/>
            <w:tcBorders>
              <w:righ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3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Default="00D35AD7" w:rsidP="00AD2871">
            <w:pPr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>Consultas Administrativas</w:t>
            </w:r>
            <w:r>
              <w:rPr>
                <w:rFonts w:ascii="Arial" w:hAnsi="Arial" w:cs="Arial"/>
                <w:sz w:val="12"/>
                <w:szCs w:val="14"/>
                <w:lang w:val="pt-BR" w:eastAsia="es-BO"/>
              </w:rPr>
              <w:t>:</w:t>
            </w:r>
          </w:p>
          <w:p w:rsidR="00D35AD7" w:rsidRPr="009B1CD1" w:rsidRDefault="00D35AD7" w:rsidP="00AD2871">
            <w:pPr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0B3B82">
                <w:rPr>
                  <w:rStyle w:val="Hipervnculo"/>
                  <w:rFonts w:ascii="Arial" w:hAnsi="Arial" w:cs="Arial"/>
                  <w:sz w:val="14"/>
                </w:rPr>
                <w:t>oespejo@bcb.gob.bo</w:t>
              </w:r>
            </w:hyperlink>
            <w:r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 </w:t>
            </w:r>
          </w:p>
          <w:p w:rsidR="00D35AD7" w:rsidRDefault="00D35AD7" w:rsidP="00AD2871">
            <w:pPr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B1CD1">
              <w:rPr>
                <w:rFonts w:ascii="Arial" w:hAnsi="Arial" w:cs="Arial"/>
                <w:sz w:val="12"/>
                <w:szCs w:val="14"/>
                <w:lang w:val="pt-BR" w:eastAsia="es-BO"/>
              </w:rPr>
              <w:t xml:space="preserve">Consultas </w:t>
            </w:r>
            <w:r>
              <w:rPr>
                <w:rFonts w:ascii="Arial" w:hAnsi="Arial" w:cs="Arial"/>
                <w:sz w:val="12"/>
                <w:szCs w:val="14"/>
                <w:lang w:val="pt-BR" w:eastAsia="es-BO"/>
              </w:rPr>
              <w:t>Técnicas:</w:t>
            </w:r>
          </w:p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  <w:hyperlink r:id="rId6" w:history="1">
              <w:r w:rsidRPr="00314132">
                <w:rPr>
                  <w:rStyle w:val="Hipervnculo"/>
                  <w:rFonts w:ascii="Arial" w:hAnsi="Arial" w:cs="Arial"/>
                  <w:sz w:val="14"/>
                </w:rPr>
                <w:t>mcalsina@bcb.gob.bo</w:t>
              </w:r>
            </w:hyperlink>
            <w:r>
              <w:rPr>
                <w:rStyle w:val="Hipervnculo"/>
                <w:rFonts w:ascii="Arial" w:hAnsi="Arial" w:cs="Arial"/>
                <w:sz w:val="14"/>
              </w:rPr>
              <w:t xml:space="preserve"> 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5AD7" w:rsidRPr="008F554D" w:rsidTr="00AD2871">
        <w:trPr>
          <w:trHeight w:val="275"/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CD31EB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36" w:type="dxa"/>
            <w:tcBorders>
              <w:right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049" w:type="dxa"/>
            <w:gridSpan w:val="29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:rsidR="00D35AD7" w:rsidRPr="00295F18" w:rsidRDefault="00D35AD7" w:rsidP="00AD2871">
            <w:pPr>
              <w:rPr>
                <w:rFonts w:ascii="Arial" w:hAnsi="Arial" w:cs="Arial"/>
                <w:lang w:val="es-BO"/>
              </w:rPr>
            </w:pPr>
            <w:r w:rsidRPr="004215F2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69" w:type="dxa"/>
            <w:tcBorders>
              <w:left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2523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6" w:space="0" w:color="000000" w:themeColor="text1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35AD7" w:rsidRPr="008F554D" w:rsidTr="00AD2871">
        <w:trPr>
          <w:jc w:val="center"/>
        </w:trPr>
        <w:tc>
          <w:tcPr>
            <w:tcW w:w="678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445" w:type="dxa"/>
            <w:tcBorders>
              <w:bottom w:val="single" w:sz="12" w:space="0" w:color="1F4E79" w:themeColor="accent1" w:themeShade="80"/>
            </w:tcBorders>
            <w:vAlign w:val="center"/>
          </w:tcPr>
          <w:p w:rsidR="00D35AD7" w:rsidRPr="008F554D" w:rsidRDefault="00D35AD7" w:rsidP="00AD287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D35AD7" w:rsidRPr="008F554D" w:rsidRDefault="00D35AD7" w:rsidP="00AD287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D35AD7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</w:p>
    <w:p w:rsidR="00D35AD7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</w:p>
    <w:p w:rsidR="00D35AD7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</w:p>
    <w:p w:rsidR="00D35AD7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</w:p>
    <w:p w:rsidR="00D35AD7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</w:p>
    <w:p w:rsidR="00D35AD7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</w:p>
    <w:p w:rsidR="00D35AD7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</w:p>
    <w:p w:rsidR="00D35AD7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</w:p>
    <w:p w:rsidR="00D35AD7" w:rsidRPr="008F554D" w:rsidRDefault="00D35AD7" w:rsidP="00D35AD7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234"/>
        <w:gridCol w:w="157"/>
      </w:tblGrid>
      <w:tr w:rsidR="00D35AD7" w:rsidRPr="008F554D" w:rsidTr="00AD2871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D35AD7" w:rsidRPr="008F554D" w:rsidRDefault="00D35AD7" w:rsidP="00AD2871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D35AD7" w:rsidRPr="008F554D" w:rsidTr="00AD2871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35AD7" w:rsidRPr="008F554D" w:rsidRDefault="00D35AD7" w:rsidP="00AD2871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D35AD7" w:rsidRPr="008F554D" w:rsidRDefault="00D35AD7" w:rsidP="00AD2871">
            <w:pPr>
              <w:pStyle w:val="Prrafodelista"/>
              <w:numPr>
                <w:ilvl w:val="2"/>
                <w:numId w:val="1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:rsidR="00D35AD7" w:rsidRDefault="00D35AD7" w:rsidP="00AD2871">
            <w:pPr>
              <w:pStyle w:val="Prrafodelista"/>
              <w:numPr>
                <w:ilvl w:val="0"/>
                <w:numId w:val="1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Para contrataciones hasta Bs.200.000.- (DOSCIENTOS MIL 00/100 BOLIVIANOS), plazo mínimo cuatro (4) días hábiles. </w:t>
            </w:r>
          </w:p>
          <w:p w:rsidR="00D35AD7" w:rsidRPr="008F554D" w:rsidRDefault="00D35AD7" w:rsidP="00AD2871">
            <w:pPr>
              <w:pStyle w:val="Prrafodelista"/>
              <w:numPr>
                <w:ilvl w:val="0"/>
                <w:numId w:val="17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:rsidR="00D35AD7" w:rsidRPr="008F554D" w:rsidRDefault="00D35AD7" w:rsidP="00AD2871">
            <w:pPr>
              <w:pStyle w:val="Prrafodelista"/>
              <w:numPr>
                <w:ilvl w:val="2"/>
                <w:numId w:val="1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:rsidR="00D35AD7" w:rsidRPr="008F554D" w:rsidRDefault="00D35AD7" w:rsidP="00AD2871">
            <w:pPr>
              <w:pStyle w:val="Prrafodelista"/>
              <w:numPr>
                <w:ilvl w:val="2"/>
                <w:numId w:val="15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:rsidR="00D35AD7" w:rsidRPr="008F554D" w:rsidRDefault="00D35AD7" w:rsidP="00AD2871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D35AD7" w:rsidRPr="008F554D" w:rsidTr="00AD2871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D35AD7" w:rsidRPr="008F554D" w:rsidRDefault="00D35AD7" w:rsidP="00AD287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Publicación del DBC en el SICOES</w:t>
            </w:r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35AD7" w:rsidRPr="00D16F1C" w:rsidRDefault="00D35AD7" w:rsidP="00AD2871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lang w:val="es-BO" w:eastAsia="es-BO"/>
              </w:rPr>
            </w:pPr>
            <w:r w:rsidRPr="00D16F1C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------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Default="00D35AD7" w:rsidP="00AD2871">
            <w:pPr>
              <w:widowControl w:val="0"/>
              <w:rPr>
                <w:rFonts w:ascii="Arial" w:hAnsi="Arial" w:cs="Arial"/>
                <w:sz w:val="12"/>
                <w:szCs w:val="12"/>
              </w:rPr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r>
              <w:t xml:space="preserve"> </w:t>
            </w:r>
            <w:hyperlink r:id="rId7" w:history="1">
              <w:r w:rsidRPr="00314132">
                <w:rPr>
                  <w:rStyle w:val="Hipervnculo"/>
                  <w:rFonts w:ascii="Arial" w:hAnsi="Arial" w:cs="Arial"/>
                  <w:sz w:val="12"/>
                  <w:szCs w:val="12"/>
                </w:rPr>
                <w:t>https://bcb-gob-bo.zoom.us/j/88327730046?pwd=DQX1xs9dktNxACAlFaOqekPHWzItAl.1</w:t>
              </w:r>
            </w:hyperlink>
            <w:r>
              <w:rPr>
                <w:rStyle w:val="Hipervnculo"/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D35AD7" w:rsidRPr="00610BDD" w:rsidRDefault="00D35AD7" w:rsidP="00AD2871">
            <w:pPr>
              <w:widowControl w:val="0"/>
              <w:jc w:val="both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610BDD">
              <w:rPr>
                <w:rFonts w:ascii="Arial" w:hAnsi="Arial" w:cs="Arial"/>
                <w:sz w:val="12"/>
                <w:szCs w:val="4"/>
                <w:lang w:val="es-BO"/>
              </w:rPr>
              <w:t xml:space="preserve">ID de reunión: </w:t>
            </w:r>
            <w:r w:rsidRPr="00A54E14">
              <w:rPr>
                <w:rFonts w:ascii="Arial" w:hAnsi="Arial" w:cs="Arial"/>
                <w:sz w:val="12"/>
                <w:szCs w:val="4"/>
                <w:lang w:val="es-BO"/>
              </w:rPr>
              <w:t>883 2773 0046</w:t>
            </w:r>
          </w:p>
          <w:p w:rsidR="00D35AD7" w:rsidRPr="008F554D" w:rsidRDefault="00D35AD7" w:rsidP="00AD287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610BDD">
              <w:rPr>
                <w:rFonts w:ascii="Arial" w:hAnsi="Arial" w:cs="Arial"/>
                <w:sz w:val="12"/>
                <w:szCs w:val="4"/>
                <w:lang w:val="es-BO"/>
              </w:rPr>
              <w:t xml:space="preserve">Código de acceso: </w:t>
            </w:r>
            <w:r w:rsidRPr="00A54E14">
              <w:rPr>
                <w:rFonts w:ascii="Arial" w:hAnsi="Arial" w:cs="Arial"/>
                <w:sz w:val="12"/>
                <w:szCs w:val="4"/>
                <w:lang w:val="es-BO"/>
              </w:rPr>
              <w:t>038140</w:t>
            </w: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50</w:t>
            </w: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Default="00D35AD7" w:rsidP="00AD2871">
            <w:pPr>
              <w:pStyle w:val="Textoindependiente3"/>
              <w:spacing w:after="0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>PRESENTACION DE PROPUESTAS</w:t>
            </w:r>
          </w:p>
          <w:p w:rsidR="00D35AD7" w:rsidRDefault="00D35AD7" w:rsidP="00AD287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D35AD7" w:rsidRDefault="00D35AD7" w:rsidP="00AD2871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A677C9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  <w:p w:rsidR="00D35AD7" w:rsidRPr="007E5577" w:rsidRDefault="00D35AD7" w:rsidP="00AD2871">
            <w:pPr>
              <w:widowControl w:val="0"/>
              <w:jc w:val="both"/>
              <w:rPr>
                <w:rFonts w:ascii="Arial" w:hAnsi="Arial" w:cs="Arial"/>
                <w:sz w:val="3"/>
                <w:szCs w:val="13"/>
              </w:rPr>
            </w:pPr>
          </w:p>
          <w:p w:rsidR="00D35AD7" w:rsidRPr="00A677C9" w:rsidRDefault="00D35AD7" w:rsidP="00AD2871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bookmarkStart w:id="3" w:name="_GoBack"/>
            <w:r w:rsidRPr="00A677C9">
              <w:rPr>
                <w:rFonts w:ascii="Arial" w:hAnsi="Arial" w:cs="Arial"/>
                <w:b/>
                <w:sz w:val="13"/>
                <w:szCs w:val="13"/>
              </w:rPr>
              <w:t>APERTURA DE PROPUESTA</w:t>
            </w:r>
          </w:p>
          <w:p w:rsidR="00D35AD7" w:rsidRDefault="00D35AD7" w:rsidP="00AD2871">
            <w:pPr>
              <w:widowControl w:val="0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310CA2">
              <w:rPr>
                <w:rFonts w:ascii="Arial" w:hAnsi="Arial" w:cs="Arial"/>
                <w:sz w:val="13"/>
                <w:szCs w:val="13"/>
              </w:rPr>
              <w:t>Piso 7, Dpto. de Compras y Contrataciones del edificio principal del BCB o ingresar al siguiente enlace a través de</w:t>
            </w:r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7E5577">
              <w:rPr>
                <w:rFonts w:ascii="Arial" w:hAnsi="Arial" w:cs="Arial"/>
                <w:sz w:val="13"/>
                <w:szCs w:val="13"/>
              </w:rPr>
              <w:t>zoom</w:t>
            </w:r>
            <w:r w:rsidRPr="007251F2">
              <w:rPr>
                <w:rFonts w:ascii="Arial" w:hAnsi="Arial" w:cs="Arial"/>
                <w:sz w:val="13"/>
                <w:szCs w:val="13"/>
              </w:rPr>
              <w:t>:</w:t>
            </w:r>
            <w:hyperlink r:id="rId8" w:history="1"/>
            <w:r w:rsidRPr="007E5577">
              <w:rPr>
                <w:rFonts w:ascii="Arial" w:hAnsi="Arial" w:cs="Arial"/>
                <w:sz w:val="13"/>
                <w:szCs w:val="13"/>
              </w:rPr>
              <w:t xml:space="preserve"> </w:t>
            </w:r>
          </w:p>
          <w:p w:rsidR="00D35AD7" w:rsidRDefault="00D35AD7" w:rsidP="00AD2871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827D63">
              <w:rPr>
                <w:rStyle w:val="Hipervnculo"/>
                <w:rFonts w:ascii="Arial" w:hAnsi="Arial" w:cs="Arial"/>
                <w:sz w:val="13"/>
                <w:szCs w:val="13"/>
              </w:rPr>
              <w:t xml:space="preserve">https://bcb-gob-bo.zoom.us/j/82129004395?pwd=zOA3kWybLjsEWb0NYAhQUBZLFp1Nwi.1 </w:t>
            </w:r>
          </w:p>
          <w:p w:rsidR="00D35AD7" w:rsidRPr="007E5577" w:rsidRDefault="00D35AD7" w:rsidP="00AD2871">
            <w:pPr>
              <w:adjustRightInd w:val="0"/>
              <w:snapToGrid w:val="0"/>
              <w:jc w:val="both"/>
              <w:rPr>
                <w:b/>
                <w:sz w:val="12"/>
                <w:szCs w:val="12"/>
                <w:lang w:val="es-BO"/>
              </w:rPr>
            </w:pPr>
            <w:r w:rsidRPr="007E5577">
              <w:rPr>
                <w:b/>
                <w:sz w:val="12"/>
                <w:szCs w:val="12"/>
                <w:lang w:val="es-BO"/>
              </w:rPr>
              <w:t>ID de reunión</w:t>
            </w:r>
            <w:r w:rsidRPr="007E5577">
              <w:rPr>
                <w:rFonts w:ascii="Arial" w:hAnsi="Arial" w:cs="Arial"/>
                <w:b/>
                <w:sz w:val="13"/>
                <w:szCs w:val="13"/>
              </w:rPr>
              <w:t xml:space="preserve">: </w:t>
            </w:r>
            <w:r w:rsidRPr="00827D63">
              <w:rPr>
                <w:b/>
                <w:sz w:val="12"/>
                <w:szCs w:val="12"/>
                <w:lang w:val="es-BO"/>
              </w:rPr>
              <w:t>821 2900 4395</w:t>
            </w:r>
          </w:p>
          <w:p w:rsidR="00D35AD7" w:rsidRPr="008F554D" w:rsidRDefault="00D35AD7" w:rsidP="00AD2871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7E5577">
              <w:rPr>
                <w:b/>
                <w:sz w:val="12"/>
                <w:szCs w:val="12"/>
                <w:lang w:val="es-BO"/>
              </w:rPr>
              <w:t xml:space="preserve">Código de acceso: </w:t>
            </w:r>
            <w:r w:rsidRPr="00827D63">
              <w:rPr>
                <w:b/>
                <w:sz w:val="12"/>
                <w:szCs w:val="12"/>
                <w:lang w:val="es-BO"/>
              </w:rPr>
              <w:t>752137</w:t>
            </w:r>
            <w:bookmarkEnd w:id="3"/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pStyle w:val="Prrafodelista"/>
              <w:numPr>
                <w:ilvl w:val="0"/>
                <w:numId w:val="1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D35AD7" w:rsidRPr="008F554D" w:rsidTr="00AD28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35AD7" w:rsidRPr="008F554D" w:rsidRDefault="00D35AD7" w:rsidP="00AD287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35AD7" w:rsidRPr="008F554D" w:rsidRDefault="00D35AD7" w:rsidP="00AD287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35AD7" w:rsidRDefault="00D35AD7" w:rsidP="00D35AD7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D35AD7" w:rsidRDefault="00D35AD7" w:rsidP="00D35AD7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</w:rPr>
      </w:pPr>
    </w:p>
    <w:p w:rsidR="00AA74FA" w:rsidRPr="00D35AD7" w:rsidRDefault="004A182C" w:rsidP="00D35AD7"/>
    <w:sectPr w:rsidR="00AA74FA" w:rsidRPr="00D35A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COND+Verdana">
    <w:altName w:val="Yu Gothic"/>
    <w:charset w:val="8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10C33"/>
    <w:multiLevelType w:val="multilevel"/>
    <w:tmpl w:val="27BEFDA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5727"/>
    <w:multiLevelType w:val="hybridMultilevel"/>
    <w:tmpl w:val="E20C74CA"/>
    <w:lvl w:ilvl="0" w:tplc="4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 w15:restartNumberingAfterBreak="0">
    <w:nsid w:val="10012A60"/>
    <w:multiLevelType w:val="multilevel"/>
    <w:tmpl w:val="7E68BC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947387"/>
    <w:multiLevelType w:val="hybridMultilevel"/>
    <w:tmpl w:val="04C200B4"/>
    <w:lvl w:ilvl="0" w:tplc="B83E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44E3573"/>
    <w:multiLevelType w:val="multilevel"/>
    <w:tmpl w:val="2C340A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6" w15:restartNumberingAfterBreak="0">
    <w:nsid w:val="20080302"/>
    <w:multiLevelType w:val="multilevel"/>
    <w:tmpl w:val="3610633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12D6C09"/>
    <w:multiLevelType w:val="hybridMultilevel"/>
    <w:tmpl w:val="054472FE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187589"/>
    <w:multiLevelType w:val="hybridMultilevel"/>
    <w:tmpl w:val="CE5E8624"/>
    <w:lvl w:ilvl="0" w:tplc="7904349A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31180"/>
    <w:multiLevelType w:val="hybridMultilevel"/>
    <w:tmpl w:val="1EFE466E"/>
    <w:lvl w:ilvl="0" w:tplc="400A000F">
      <w:start w:val="1"/>
      <w:numFmt w:val="decimal"/>
      <w:lvlText w:val="%1."/>
      <w:lvlJc w:val="left"/>
      <w:pPr>
        <w:ind w:left="792" w:hanging="360"/>
      </w:pPr>
    </w:lvl>
    <w:lvl w:ilvl="1" w:tplc="400A0019">
      <w:start w:val="1"/>
      <w:numFmt w:val="lowerLetter"/>
      <w:lvlText w:val="%2."/>
      <w:lvlJc w:val="left"/>
      <w:pPr>
        <w:ind w:left="1512" w:hanging="360"/>
      </w:pPr>
    </w:lvl>
    <w:lvl w:ilvl="2" w:tplc="400A001B">
      <w:start w:val="1"/>
      <w:numFmt w:val="lowerRoman"/>
      <w:lvlText w:val="%3."/>
      <w:lvlJc w:val="right"/>
      <w:pPr>
        <w:ind w:left="2232" w:hanging="180"/>
      </w:pPr>
    </w:lvl>
    <w:lvl w:ilvl="3" w:tplc="400A000F" w:tentative="1">
      <w:start w:val="1"/>
      <w:numFmt w:val="decimal"/>
      <w:lvlText w:val="%4."/>
      <w:lvlJc w:val="left"/>
      <w:pPr>
        <w:ind w:left="2952" w:hanging="360"/>
      </w:pPr>
    </w:lvl>
    <w:lvl w:ilvl="4" w:tplc="400A0019" w:tentative="1">
      <w:start w:val="1"/>
      <w:numFmt w:val="lowerLetter"/>
      <w:lvlText w:val="%5."/>
      <w:lvlJc w:val="left"/>
      <w:pPr>
        <w:ind w:left="3672" w:hanging="360"/>
      </w:pPr>
    </w:lvl>
    <w:lvl w:ilvl="5" w:tplc="400A001B" w:tentative="1">
      <w:start w:val="1"/>
      <w:numFmt w:val="lowerRoman"/>
      <w:lvlText w:val="%6."/>
      <w:lvlJc w:val="right"/>
      <w:pPr>
        <w:ind w:left="4392" w:hanging="180"/>
      </w:pPr>
    </w:lvl>
    <w:lvl w:ilvl="6" w:tplc="400A000F" w:tentative="1">
      <w:start w:val="1"/>
      <w:numFmt w:val="decimal"/>
      <w:lvlText w:val="%7."/>
      <w:lvlJc w:val="left"/>
      <w:pPr>
        <w:ind w:left="5112" w:hanging="360"/>
      </w:pPr>
    </w:lvl>
    <w:lvl w:ilvl="7" w:tplc="400A0019" w:tentative="1">
      <w:start w:val="1"/>
      <w:numFmt w:val="lowerLetter"/>
      <w:lvlText w:val="%8."/>
      <w:lvlJc w:val="left"/>
      <w:pPr>
        <w:ind w:left="5832" w:hanging="360"/>
      </w:pPr>
    </w:lvl>
    <w:lvl w:ilvl="8" w:tplc="400A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2E1F16CA"/>
    <w:multiLevelType w:val="hybridMultilevel"/>
    <w:tmpl w:val="1D98CBAE"/>
    <w:lvl w:ilvl="0" w:tplc="B8BCAD6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413E4"/>
    <w:multiLevelType w:val="hybridMultilevel"/>
    <w:tmpl w:val="283C1244"/>
    <w:lvl w:ilvl="0" w:tplc="28D03DCA">
      <w:start w:val="1"/>
      <w:numFmt w:val="lowerLetter"/>
      <w:lvlText w:val="%1)"/>
      <w:lvlJc w:val="left"/>
      <w:pPr>
        <w:ind w:left="2136" w:hanging="360"/>
      </w:pPr>
    </w:lvl>
    <w:lvl w:ilvl="1" w:tplc="E2E289C2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26FCF8CE">
      <w:start w:val="1"/>
      <w:numFmt w:val="decimal"/>
      <w:lvlText w:val="%3."/>
      <w:lvlJc w:val="right"/>
      <w:pPr>
        <w:ind w:left="3576" w:hanging="180"/>
      </w:pPr>
      <w:rPr>
        <w:rFonts w:ascii="Arial" w:eastAsia="Times New Roman" w:hAnsi="Arial"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33C25FFD"/>
    <w:multiLevelType w:val="hybridMultilevel"/>
    <w:tmpl w:val="C602C790"/>
    <w:lvl w:ilvl="0" w:tplc="B83E95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82EE2"/>
    <w:multiLevelType w:val="hybridMultilevel"/>
    <w:tmpl w:val="E15E60AC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9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43B2544D"/>
    <w:multiLevelType w:val="hybridMultilevel"/>
    <w:tmpl w:val="F0D6D542"/>
    <w:lvl w:ilvl="0" w:tplc="68A625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66681"/>
    <w:multiLevelType w:val="hybridMultilevel"/>
    <w:tmpl w:val="C9E4D270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5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6" w15:restartNumberingAfterBreak="0">
    <w:nsid w:val="553B7CE0"/>
    <w:multiLevelType w:val="hybridMultilevel"/>
    <w:tmpl w:val="095EC010"/>
    <w:lvl w:ilvl="0" w:tplc="B83E95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8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9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1" w15:restartNumberingAfterBreak="0">
    <w:nsid w:val="634A698B"/>
    <w:multiLevelType w:val="hybridMultilevel"/>
    <w:tmpl w:val="993E7CDC"/>
    <w:lvl w:ilvl="0" w:tplc="93B4D35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3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71C342C"/>
    <w:multiLevelType w:val="multilevel"/>
    <w:tmpl w:val="751AC06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num w:numId="1">
    <w:abstractNumId w:val="28"/>
  </w:num>
  <w:num w:numId="2">
    <w:abstractNumId w:val="39"/>
  </w:num>
  <w:num w:numId="3">
    <w:abstractNumId w:val="37"/>
  </w:num>
  <w:num w:numId="4">
    <w:abstractNumId w:val="12"/>
  </w:num>
  <w:num w:numId="5">
    <w:abstractNumId w:val="30"/>
  </w:num>
  <w:num w:numId="6">
    <w:abstractNumId w:val="42"/>
  </w:num>
  <w:num w:numId="7">
    <w:abstractNumId w:val="34"/>
  </w:num>
  <w:num w:numId="8">
    <w:abstractNumId w:val="46"/>
  </w:num>
  <w:num w:numId="9">
    <w:abstractNumId w:val="10"/>
  </w:num>
  <w:num w:numId="10">
    <w:abstractNumId w:val="19"/>
  </w:num>
  <w:num w:numId="11">
    <w:abstractNumId w:val="2"/>
  </w:num>
  <w:num w:numId="12">
    <w:abstractNumId w:val="7"/>
  </w:num>
  <w:num w:numId="13">
    <w:abstractNumId w:val="44"/>
  </w:num>
  <w:num w:numId="14">
    <w:abstractNumId w:val="48"/>
  </w:num>
  <w:num w:numId="15">
    <w:abstractNumId w:val="35"/>
  </w:num>
  <w:num w:numId="16">
    <w:abstractNumId w:val="24"/>
  </w:num>
  <w:num w:numId="17">
    <w:abstractNumId w:val="6"/>
  </w:num>
  <w:num w:numId="18">
    <w:abstractNumId w:val="14"/>
  </w:num>
  <w:num w:numId="19">
    <w:abstractNumId w:val="20"/>
  </w:num>
  <w:num w:numId="20">
    <w:abstractNumId w:val="1"/>
  </w:num>
  <w:num w:numId="21">
    <w:abstractNumId w:val="0"/>
  </w:num>
  <w:num w:numId="22">
    <w:abstractNumId w:val="43"/>
  </w:num>
  <w:num w:numId="23">
    <w:abstractNumId w:val="29"/>
  </w:num>
  <w:num w:numId="24">
    <w:abstractNumId w:val="15"/>
  </w:num>
  <w:num w:numId="25">
    <w:abstractNumId w:val="4"/>
  </w:num>
  <w:num w:numId="26">
    <w:abstractNumId w:val="5"/>
  </w:num>
  <w:num w:numId="27">
    <w:abstractNumId w:val="25"/>
  </w:num>
  <w:num w:numId="28">
    <w:abstractNumId w:val="40"/>
  </w:num>
  <w:num w:numId="29">
    <w:abstractNumId w:val="38"/>
  </w:num>
  <w:num w:numId="30">
    <w:abstractNumId w:val="18"/>
  </w:num>
  <w:num w:numId="31">
    <w:abstractNumId w:val="17"/>
  </w:num>
  <w:num w:numId="32">
    <w:abstractNumId w:val="27"/>
  </w:num>
  <w:num w:numId="33">
    <w:abstractNumId w:val="8"/>
  </w:num>
  <w:num w:numId="34">
    <w:abstractNumId w:val="32"/>
  </w:num>
  <w:num w:numId="35">
    <w:abstractNumId w:val="41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</w:num>
  <w:num w:numId="40">
    <w:abstractNumId w:val="9"/>
  </w:num>
  <w:num w:numId="41">
    <w:abstractNumId w:val="47"/>
  </w:num>
  <w:num w:numId="42">
    <w:abstractNumId w:val="3"/>
  </w:num>
  <w:num w:numId="43">
    <w:abstractNumId w:val="16"/>
  </w:num>
  <w:num w:numId="44">
    <w:abstractNumId w:val="11"/>
  </w:num>
  <w:num w:numId="45">
    <w:abstractNumId w:val="23"/>
  </w:num>
  <w:num w:numId="46">
    <w:abstractNumId w:val="26"/>
  </w:num>
  <w:num w:numId="47">
    <w:abstractNumId w:val="36"/>
  </w:num>
  <w:num w:numId="48">
    <w:abstractNumId w:val="31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453"/>
    <w:rsid w:val="002D1E51"/>
    <w:rsid w:val="002F0110"/>
    <w:rsid w:val="004A182C"/>
    <w:rsid w:val="00860453"/>
    <w:rsid w:val="00D35AD7"/>
    <w:rsid w:val="00D94AFD"/>
    <w:rsid w:val="00EE6481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27EC9-B82B-4350-8BE6-AB3FF1B2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453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60453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860453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860453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860453"/>
    <w:pPr>
      <w:numPr>
        <w:numId w:val="6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60453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60453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60453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60453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60453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60453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6045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60453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60453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860453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6045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60453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6045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60453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860453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860453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60453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60453"/>
    <w:rPr>
      <w:color w:val="0000FF"/>
      <w:u w:val="single"/>
    </w:rPr>
  </w:style>
  <w:style w:type="paragraph" w:styleId="Encabezado">
    <w:name w:val="header"/>
    <w:basedOn w:val="Normal"/>
    <w:link w:val="EncabezadoCar"/>
    <w:rsid w:val="00860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604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60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453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860453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60453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860453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86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860453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6045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60453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860453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60453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60453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860453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rsid w:val="00860453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rsid w:val="00860453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6045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uesto">
    <w:name w:val="Title"/>
    <w:basedOn w:val="Normal"/>
    <w:link w:val="PuestoCar"/>
    <w:qFormat/>
    <w:rsid w:val="00860453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86045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86045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860453"/>
    <w:pPr>
      <w:spacing w:after="100"/>
    </w:p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8604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860453"/>
    <w:pPr>
      <w:spacing w:after="100"/>
      <w:ind w:left="160"/>
    </w:pPr>
  </w:style>
  <w:style w:type="paragraph" w:customStyle="1" w:styleId="Estilo">
    <w:name w:val="Estilo"/>
    <w:rsid w:val="00860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86045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60453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6045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60453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60453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6045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6045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604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860453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60453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60453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60453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6045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60453"/>
    <w:rPr>
      <w:vertAlign w:val="superscript"/>
    </w:rPr>
  </w:style>
  <w:style w:type="paragraph" w:customStyle="1" w:styleId="BodyText21">
    <w:name w:val="Body Text 21"/>
    <w:basedOn w:val="Normal"/>
    <w:rsid w:val="00860453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60453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60453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60453"/>
  </w:style>
  <w:style w:type="paragraph" w:customStyle="1" w:styleId="Document1">
    <w:name w:val="Document 1"/>
    <w:rsid w:val="00860453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60453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6045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rsid w:val="00860453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60453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860453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860453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60453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60453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60453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60453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60453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60453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60453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860453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6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60453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6045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60453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0453"/>
    <w:rPr>
      <w:color w:val="808080"/>
    </w:rPr>
  </w:style>
  <w:style w:type="character" w:styleId="Textoennegrita">
    <w:name w:val="Strong"/>
    <w:basedOn w:val="Fuentedeprrafopredeter"/>
    <w:uiPriority w:val="22"/>
    <w:qFormat/>
    <w:rsid w:val="00860453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6045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045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60453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860453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604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860453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60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60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86045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rsid w:val="0086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860453"/>
    <w:rPr>
      <w:i/>
      <w:iCs/>
      <w:color w:val="404040"/>
    </w:rPr>
  </w:style>
  <w:style w:type="paragraph" w:customStyle="1" w:styleId="BodyText23">
    <w:name w:val="Body Text 23"/>
    <w:basedOn w:val="Normal"/>
    <w:rsid w:val="00860453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mgl-sm">
    <w:name w:val="mgl-sm"/>
    <w:basedOn w:val="Fuentedeprrafopredeter"/>
    <w:rsid w:val="00860453"/>
  </w:style>
  <w:style w:type="paragraph" w:customStyle="1" w:styleId="xl29">
    <w:name w:val="xl29"/>
    <w:basedOn w:val="Normal"/>
    <w:rsid w:val="008604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PuestoCar1">
    <w:name w:val="Puesto Car1"/>
    <w:rsid w:val="00860453"/>
    <w:rPr>
      <w:rFonts w:cs="Arial"/>
      <w:b/>
      <w:bCs/>
      <w:kern w:val="28"/>
      <w:szCs w:val="32"/>
    </w:rPr>
  </w:style>
  <w:style w:type="character" w:customStyle="1" w:styleId="TtuloCar1">
    <w:name w:val="Título Car1"/>
    <w:basedOn w:val="Fuentedeprrafopredeter"/>
    <w:rsid w:val="00860453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860453"/>
    <w:pPr>
      <w:numPr>
        <w:numId w:val="18"/>
      </w:numPr>
      <w:jc w:val="both"/>
    </w:pPr>
    <w:rPr>
      <w:sz w:val="18"/>
    </w:rPr>
  </w:style>
  <w:style w:type="paragraph" w:customStyle="1" w:styleId="Default">
    <w:name w:val="Default"/>
    <w:rsid w:val="008604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character" w:customStyle="1" w:styleId="hgkelc">
    <w:name w:val="hgkelc"/>
    <w:rsid w:val="00860453"/>
  </w:style>
  <w:style w:type="paragraph" w:customStyle="1" w:styleId="xl28">
    <w:name w:val="xl28"/>
    <w:basedOn w:val="Normal"/>
    <w:rsid w:val="0086045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bolivia.webex.com/bcbbolivia/onstage/g.php?MTID=e24b86a84a2cbed6f48ae9fd3d2b1aa9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-gob-bo.zoom.us/j/88327730046?pwd=DQX1xs9dktNxACAlFaOqekPHWzItAl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alsina@bcb.gob.bo" TargetMode="External"/><Relationship Id="rId5" Type="http://schemas.openxmlformats.org/officeDocument/2006/relationships/hyperlink" Target="mailto:oespejo@bcb.gob.b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1086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2</cp:revision>
  <dcterms:created xsi:type="dcterms:W3CDTF">2025-04-23T22:10:00Z</dcterms:created>
  <dcterms:modified xsi:type="dcterms:W3CDTF">2025-04-25T23:32:00Z</dcterms:modified>
</cp:coreProperties>
</file>