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Pr="00D3093A" w:rsidRDefault="006B7F14" w:rsidP="006B7F14">
      <w:pPr>
        <w:widowControl w:val="0"/>
        <w:jc w:val="center"/>
        <w:outlineLvl w:val="0"/>
        <w:rPr>
          <w:rFonts w:ascii="Arial" w:hAnsi="Arial" w:cs="Arial"/>
          <w:b/>
          <w:sz w:val="32"/>
          <w:szCs w:val="18"/>
        </w:rPr>
      </w:pPr>
      <w:r w:rsidRPr="00D3093A">
        <w:rPr>
          <w:rFonts w:ascii="Arial" w:hAnsi="Arial" w:cs="Arial"/>
          <w:b/>
          <w:sz w:val="32"/>
          <w:szCs w:val="18"/>
        </w:rPr>
        <w:t xml:space="preserve">DOCUMENTO BASE DE CONTRATACIÓN </w:t>
      </w:r>
    </w:p>
    <w:p w:rsidR="006B7F14" w:rsidRPr="00D3093A" w:rsidRDefault="006B7F14" w:rsidP="00D3093A">
      <w:pPr>
        <w:widowControl w:val="0"/>
        <w:jc w:val="center"/>
        <w:outlineLvl w:val="0"/>
        <w:rPr>
          <w:rFonts w:ascii="Arial" w:hAnsi="Arial" w:cs="Arial"/>
          <w:b/>
          <w:sz w:val="40"/>
          <w:szCs w:val="18"/>
        </w:rPr>
      </w:pPr>
      <w:r w:rsidRPr="00D3093A">
        <w:rPr>
          <w:rFonts w:ascii="Arial" w:hAnsi="Arial" w:cs="Arial"/>
          <w:b/>
          <w:sz w:val="32"/>
          <w:szCs w:val="18"/>
        </w:rPr>
        <w:t>PARA CONTRATACIÓN DE SERVICIOS GENERALES</w:t>
      </w:r>
    </w:p>
    <w:p w:rsidR="006B7F14" w:rsidRPr="00D3093A" w:rsidRDefault="006B7F14" w:rsidP="006B7F14">
      <w:pPr>
        <w:widowControl w:val="0"/>
        <w:jc w:val="center"/>
        <w:outlineLvl w:val="0"/>
        <w:rPr>
          <w:rFonts w:ascii="Arial" w:hAnsi="Arial" w:cs="Arial"/>
          <w:b/>
          <w:sz w:val="40"/>
          <w:szCs w:val="18"/>
        </w:rPr>
      </w:pPr>
      <w:r w:rsidRPr="00D3093A">
        <w:rPr>
          <w:rFonts w:ascii="Arial" w:hAnsi="Arial" w:cs="Arial"/>
          <w:b/>
          <w:sz w:val="24"/>
          <w:szCs w:val="18"/>
          <w:lang w:val="es-BO"/>
        </w:rPr>
        <w:t xml:space="preserve">MODALIDAD DE APOYO NACIONAL A LA PRODUCCIÓN Y </w:t>
      </w:r>
      <w:r w:rsidRPr="00D3093A">
        <w:rPr>
          <w:rFonts w:ascii="Arial" w:hAnsi="Arial" w:cs="Arial"/>
          <w:b/>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2196935</wp:posOffset>
            </wp:positionH>
            <wp:positionV relativeFrom="paragraph">
              <wp:posOffset>61455</wp:posOffset>
            </wp:positionV>
            <wp:extent cx="3498850" cy="3063834"/>
            <wp:effectExtent l="0" t="0" r="6350" b="381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872" cy="3070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0E349D" w:rsidRDefault="000E349D"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B35AE2">
        <w:rPr>
          <w:rFonts w:ascii="Arial" w:hAnsi="Arial" w:cs="Arial"/>
          <w:b/>
          <w:bCs/>
          <w:sz w:val="28"/>
          <w:lang w:val="pt-BR"/>
        </w:rPr>
        <w:t>ANPE</w:t>
      </w:r>
      <w:r w:rsidR="00B35AE2" w:rsidRPr="00B35AE2">
        <w:rPr>
          <w:rFonts w:ascii="Arial" w:hAnsi="Arial" w:cs="Arial"/>
          <w:b/>
          <w:bCs/>
          <w:sz w:val="28"/>
          <w:lang w:val="pt-BR"/>
        </w:rPr>
        <w:t xml:space="preserve"> - C N°</w:t>
      </w:r>
      <w:r w:rsidR="00342D77">
        <w:rPr>
          <w:rFonts w:ascii="Arial" w:hAnsi="Arial" w:cs="Arial"/>
          <w:b/>
          <w:bCs/>
          <w:sz w:val="28"/>
          <w:lang w:val="pt-BR"/>
        </w:rPr>
        <w:t xml:space="preserve"> </w:t>
      </w:r>
      <w:r w:rsidR="00B35AE2" w:rsidRPr="00B35AE2">
        <w:rPr>
          <w:rFonts w:ascii="Arial" w:hAnsi="Arial" w:cs="Arial"/>
          <w:b/>
          <w:bCs/>
          <w:sz w:val="28"/>
          <w:lang w:val="pt-BR"/>
        </w:rPr>
        <w:t>1</w:t>
      </w:r>
      <w:r w:rsidR="00342D77">
        <w:rPr>
          <w:rFonts w:ascii="Arial" w:hAnsi="Arial" w:cs="Arial"/>
          <w:b/>
          <w:bCs/>
          <w:sz w:val="28"/>
          <w:lang w:val="pt-BR"/>
        </w:rPr>
        <w:t>7</w:t>
      </w:r>
      <w:r w:rsidR="00660F81">
        <w:rPr>
          <w:rFonts w:ascii="Arial" w:hAnsi="Arial" w:cs="Arial"/>
          <w:b/>
          <w:bCs/>
          <w:sz w:val="28"/>
          <w:lang w:val="pt-BR"/>
        </w:rPr>
        <w:t>5</w:t>
      </w:r>
      <w:r w:rsidR="00666128" w:rsidRPr="00B35AE2">
        <w:rPr>
          <w:rFonts w:ascii="Arial" w:hAnsi="Arial" w:cs="Arial"/>
          <w:b/>
          <w:bCs/>
          <w:sz w:val="28"/>
          <w:lang w:val="pt-BR"/>
        </w:rPr>
        <w:t>/2025</w:t>
      </w:r>
      <w:r w:rsidR="009618D5" w:rsidRPr="00B35AE2">
        <w:rPr>
          <w:rFonts w:ascii="Arial" w:hAnsi="Arial" w:cs="Arial"/>
          <w:b/>
          <w:bCs/>
          <w:sz w:val="28"/>
          <w:lang w:val="pt-BR"/>
        </w:rPr>
        <w:t>-1C</w:t>
      </w:r>
      <w:r w:rsidR="009618D5">
        <w:rPr>
          <w:rFonts w:ascii="Arial" w:hAnsi="Arial" w:cs="Arial"/>
          <w:b/>
          <w:bCs/>
          <w:sz w:val="28"/>
          <w:lang w:val="pt-BR"/>
        </w:rPr>
        <w:t xml:space="preserve">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D3093A" w:rsidRDefault="00660F81" w:rsidP="0066612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660F81">
              <w:rPr>
                <w:rFonts w:ascii="Arial" w:hAnsi="Arial" w:cs="Arial"/>
                <w:b/>
                <w:bCs/>
                <w:sz w:val="32"/>
                <w:szCs w:val="24"/>
              </w:rPr>
              <w:t>SERVICIO RECURRENTE DE MANTENIMIENTO EN EL ÁREA DE ALBAÑILERIA PARA EL EDIFICIO PRINCIPAL DEL BCB - GESTIÓN 2026</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1E12CC" w:rsidRDefault="006B7F14" w:rsidP="006B7F14">
      <w:pPr>
        <w:widowControl w:val="0"/>
        <w:jc w:val="center"/>
        <w:rPr>
          <w:rFonts w:ascii="Arial" w:hAnsi="Arial" w:cs="Arial"/>
          <w:sz w:val="24"/>
          <w:szCs w:val="28"/>
        </w:rPr>
        <w:sectPr w:rsidR="006B7F14" w:rsidRPr="001E12CC" w:rsidSect="00F6262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D3093A">
        <w:rPr>
          <w:rFonts w:ascii="Arial" w:hAnsi="Arial" w:cs="Arial"/>
          <w:b/>
          <w:bCs/>
          <w:sz w:val="24"/>
          <w:szCs w:val="28"/>
        </w:rPr>
        <w:t>Noviembre</w:t>
      </w:r>
      <w:r w:rsidR="00666128">
        <w:rPr>
          <w:rFonts w:ascii="Arial" w:hAnsi="Arial" w:cs="Arial"/>
          <w:b/>
          <w:bCs/>
          <w:sz w:val="24"/>
          <w:szCs w:val="28"/>
        </w:rPr>
        <w:t xml:space="preserv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3419E">
              <w:rPr>
                <w:noProof/>
                <w:webHidden/>
              </w:rPr>
              <w:t>3</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3419E">
              <w:rPr>
                <w:noProof/>
                <w:webHidden/>
              </w:rPr>
              <w:t>4</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3419E">
              <w:rPr>
                <w:noProof/>
                <w:webHidden/>
              </w:rPr>
              <w:t>6</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3419E">
              <w:rPr>
                <w:noProof/>
                <w:webHidden/>
              </w:rPr>
              <w:t>7</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3419E">
              <w:rPr>
                <w:noProof/>
                <w:webHidden/>
              </w:rPr>
              <w:t>8</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3419E">
              <w:rPr>
                <w:noProof/>
                <w:webHidden/>
              </w:rPr>
              <w:t>9</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3419E">
              <w:rPr>
                <w:noProof/>
                <w:webHidden/>
              </w:rPr>
              <w:t>10</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3419E">
              <w:rPr>
                <w:noProof/>
                <w:webHidden/>
              </w:rPr>
              <w:t>10</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3419E">
              <w:rPr>
                <w:noProof/>
                <w:webHidden/>
              </w:rPr>
              <w:t>11</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3419E">
              <w:rPr>
                <w:noProof/>
                <w:webHidden/>
              </w:rPr>
              <w:t>13</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3419E">
              <w:rPr>
                <w:noProof/>
                <w:webHidden/>
              </w:rPr>
              <w:t>14</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3419E">
              <w:rPr>
                <w:noProof/>
                <w:webHidden/>
              </w:rPr>
              <w:t>14</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3419E">
              <w:rPr>
                <w:noProof/>
                <w:webHidden/>
              </w:rPr>
              <w:t>15</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3419E">
              <w:rPr>
                <w:noProof/>
                <w:webHidden/>
              </w:rPr>
              <w:t>15</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3419E">
              <w:rPr>
                <w:noProof/>
                <w:webHidden/>
              </w:rPr>
              <w:t>17</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3419E">
              <w:rPr>
                <w:noProof/>
                <w:webHidden/>
              </w:rPr>
              <w:t>17</w:t>
            </w:r>
            <w:r w:rsidR="00AE65BD">
              <w:rPr>
                <w:noProof/>
                <w:webHidden/>
              </w:rPr>
              <w:fldChar w:fldCharType="end"/>
            </w:r>
          </w:hyperlink>
        </w:p>
        <w:p w:rsidR="00AE65BD" w:rsidRDefault="00365D5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3419E">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F62627">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0E349D" w:rsidRPr="009652EF" w:rsidRDefault="000E349D" w:rsidP="000E349D">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243702" w:rsidRDefault="00243702" w:rsidP="00827823">
      <w:pPr>
        <w:ind w:left="1276"/>
        <w:jc w:val="both"/>
        <w:rPr>
          <w:rFonts w:cs="Arial"/>
          <w:sz w:val="18"/>
          <w:szCs w:val="18"/>
          <w:lang w:val="es-BO"/>
        </w:rPr>
      </w:pPr>
    </w:p>
    <w:p w:rsidR="00D3093A" w:rsidRPr="00A40276" w:rsidRDefault="00D3093A" w:rsidP="000E349D">
      <w:pPr>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7430B1" w:rsidRDefault="00F25EE8" w:rsidP="00065F31">
      <w:pPr>
        <w:numPr>
          <w:ilvl w:val="0"/>
          <w:numId w:val="16"/>
        </w:numPr>
        <w:tabs>
          <w:tab w:val="clear" w:pos="1773"/>
        </w:tabs>
        <w:ind w:left="1701" w:hanging="567"/>
        <w:jc w:val="both"/>
        <w:rPr>
          <w:rFonts w:cs="Arial"/>
          <w:color w:val="000000" w:themeColor="text1"/>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7430B1">
        <w:rPr>
          <w:rFonts w:cs="Tahoma"/>
          <w:color w:val="000000" w:themeColor="text1"/>
          <w:sz w:val="18"/>
          <w:szCs w:val="18"/>
          <w:lang w:val="es-BO"/>
        </w:rPr>
        <w:t xml:space="preserve">Precio Referencial </w:t>
      </w:r>
      <w:r w:rsidR="004539D7" w:rsidRPr="007430B1">
        <w:rPr>
          <w:rFonts w:cs="Tahoma"/>
          <w:color w:val="000000" w:themeColor="text1"/>
          <w:sz w:val="18"/>
          <w:szCs w:val="18"/>
          <w:lang w:val="es-BO"/>
        </w:rPr>
        <w:t>de la contratación</w:t>
      </w:r>
      <w:r w:rsidR="00024F9E" w:rsidRPr="007430B1">
        <w:rPr>
          <w:rFonts w:cs="Tahoma"/>
          <w:color w:val="000000" w:themeColor="text1"/>
          <w:sz w:val="18"/>
          <w:szCs w:val="18"/>
          <w:lang w:val="es-BO"/>
        </w:rPr>
        <w:t>,</w:t>
      </w:r>
      <w:r w:rsidR="004539D7" w:rsidRPr="007430B1">
        <w:rPr>
          <w:color w:val="000000" w:themeColor="text1"/>
          <w:sz w:val="18"/>
          <w:szCs w:val="18"/>
          <w:lang w:val="es-BO"/>
        </w:rPr>
        <w:t xml:space="preserve"> </w:t>
      </w:r>
      <w:r w:rsidRPr="007430B1">
        <w:rPr>
          <w:color w:val="000000" w:themeColor="text1"/>
          <w:sz w:val="18"/>
          <w:szCs w:val="18"/>
          <w:lang w:val="es-BO"/>
        </w:rPr>
        <w:t>sólo para contrataciones con Precio Referencial mayor a Bs200.000.- (DOSCIENTOS MIL 00/100 BOLIVIANOS).</w:t>
      </w:r>
      <w:r w:rsidR="00D26F1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7430B1" w:rsidRDefault="00971113" w:rsidP="00827823">
      <w:pPr>
        <w:ind w:left="1701"/>
        <w:jc w:val="both"/>
        <w:rPr>
          <w:b/>
          <w:color w:val="000000" w:themeColor="text1"/>
          <w:sz w:val="18"/>
          <w:szCs w:val="18"/>
          <w:lang w:val="es-BO"/>
        </w:rPr>
      </w:pPr>
    </w:p>
    <w:p w:rsidR="00CE216F" w:rsidRPr="007430B1" w:rsidRDefault="00CE216F" w:rsidP="00827823">
      <w:pPr>
        <w:ind w:left="1701"/>
        <w:jc w:val="both"/>
        <w:rPr>
          <w:rFonts w:cs="Arial"/>
          <w:color w:val="000000" w:themeColor="text1"/>
          <w:sz w:val="18"/>
          <w:szCs w:val="18"/>
          <w:lang w:val="es-BO"/>
        </w:rPr>
      </w:pPr>
      <w:r w:rsidRPr="007430B1">
        <w:rPr>
          <w:rFonts w:cs="Arial"/>
          <w:color w:val="000000" w:themeColor="text1"/>
          <w:sz w:val="18"/>
          <w:szCs w:val="18"/>
          <w:lang w:val="es-BO"/>
        </w:rPr>
        <w:t xml:space="preserve">En caso de contratación por </w:t>
      </w:r>
      <w:r w:rsidR="00E756CD" w:rsidRPr="007430B1">
        <w:rPr>
          <w:rFonts w:cs="Arial"/>
          <w:color w:val="000000" w:themeColor="text1"/>
          <w:sz w:val="18"/>
          <w:szCs w:val="18"/>
          <w:lang w:val="es-BO"/>
        </w:rPr>
        <w:t xml:space="preserve">ítems </w:t>
      </w:r>
      <w:r w:rsidRPr="007430B1">
        <w:rPr>
          <w:rFonts w:cs="Arial"/>
          <w:color w:val="000000" w:themeColor="text1"/>
          <w:sz w:val="18"/>
          <w:szCs w:val="18"/>
          <w:lang w:val="es-BO"/>
        </w:rPr>
        <w:t xml:space="preserve">o </w:t>
      </w:r>
      <w:r w:rsidR="00E756CD" w:rsidRPr="007430B1">
        <w:rPr>
          <w:rFonts w:cs="Arial"/>
          <w:color w:val="000000" w:themeColor="text1"/>
          <w:sz w:val="18"/>
          <w:szCs w:val="18"/>
          <w:lang w:val="es-BO"/>
        </w:rPr>
        <w:t>lotes</w:t>
      </w:r>
      <w:r w:rsidRPr="007430B1">
        <w:rPr>
          <w:rFonts w:cs="Arial"/>
          <w:color w:val="000000" w:themeColor="text1"/>
          <w:sz w:val="18"/>
          <w:szCs w:val="18"/>
          <w:lang w:val="es-BO"/>
        </w:rPr>
        <w:t xml:space="preserve">, la Garantía de Seriedad de Propuesta podrá ser solicitada, cuando el Precio Referencial del </w:t>
      </w:r>
      <w:r w:rsidR="00FC29F5" w:rsidRPr="007430B1">
        <w:rPr>
          <w:rFonts w:cs="Arial"/>
          <w:color w:val="000000" w:themeColor="text1"/>
          <w:sz w:val="18"/>
          <w:szCs w:val="18"/>
          <w:lang w:val="es-BO"/>
        </w:rPr>
        <w:t xml:space="preserve">Ítem </w:t>
      </w:r>
      <w:r w:rsidRPr="007430B1">
        <w:rPr>
          <w:rFonts w:cs="Arial"/>
          <w:color w:val="000000" w:themeColor="text1"/>
          <w:sz w:val="18"/>
          <w:szCs w:val="18"/>
          <w:lang w:val="es-BO"/>
        </w:rPr>
        <w:t xml:space="preserve">o </w:t>
      </w:r>
      <w:r w:rsidR="00FC29F5" w:rsidRPr="007430B1">
        <w:rPr>
          <w:rFonts w:cs="Arial"/>
          <w:color w:val="000000" w:themeColor="text1"/>
          <w:sz w:val="18"/>
          <w:szCs w:val="18"/>
          <w:lang w:val="es-BO"/>
        </w:rPr>
        <w:t xml:space="preserve">Lote </w:t>
      </w:r>
      <w:r w:rsidRPr="007430B1">
        <w:rPr>
          <w:rFonts w:cs="Arial"/>
          <w:color w:val="000000" w:themeColor="text1"/>
          <w:sz w:val="18"/>
          <w:szCs w:val="18"/>
          <w:lang w:val="es-BO"/>
        </w:rPr>
        <w:t xml:space="preserve">sea mayor a Bs200.000.- (DOSCIENTOS MIL 00/100 BOLIVIANOS). </w:t>
      </w:r>
      <w:bookmarkStart w:id="6" w:name="_Hlk93481808"/>
      <w:r w:rsidR="00971113" w:rsidRPr="007430B1">
        <w:rPr>
          <w:rFonts w:cs="Arial"/>
          <w:color w:val="000000" w:themeColor="text1"/>
          <w:sz w:val="18"/>
          <w:szCs w:val="18"/>
          <w:lang w:val="es-BO"/>
        </w:rPr>
        <w:t>La Garantía de Seriedad de Propuesta podrá ser presentada por el total de ítems o lotes al que se presente el proponente; o por cada ítem o lote.</w:t>
      </w:r>
      <w:bookmarkEnd w:id="6"/>
      <w:r w:rsidR="00D96CA4" w:rsidRPr="007430B1">
        <w:rPr>
          <w:b/>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7430B1" w:rsidRDefault="00A72FB0" w:rsidP="00065F31">
      <w:pPr>
        <w:numPr>
          <w:ilvl w:val="0"/>
          <w:numId w:val="16"/>
        </w:numPr>
        <w:tabs>
          <w:tab w:val="clear" w:pos="1773"/>
        </w:tabs>
        <w:ind w:left="1701" w:hanging="567"/>
        <w:jc w:val="both"/>
        <w:rPr>
          <w:color w:val="000000" w:themeColor="text1"/>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xml:space="preserve">. El monto total del </w:t>
      </w:r>
      <w:r w:rsidRPr="007430B1">
        <w:rPr>
          <w:color w:val="000000" w:themeColor="text1"/>
          <w:sz w:val="18"/>
          <w:szCs w:val="18"/>
          <w:lang w:val="es-BO"/>
        </w:rPr>
        <w:t>anticipo no deberá exceder el veinte por ciento (20%) del monto total del contrato.</w:t>
      </w:r>
      <w:r w:rsidR="00D96CA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F22F0" w:rsidRPr="007430B1" w:rsidRDefault="009F22F0" w:rsidP="00827823">
      <w:pPr>
        <w:ind w:left="1701"/>
        <w:jc w:val="both"/>
        <w:rPr>
          <w:b/>
          <w:color w:val="000000" w:themeColor="text1"/>
          <w:sz w:val="18"/>
          <w:szCs w:val="18"/>
          <w:lang w:val="es-BO"/>
        </w:rPr>
      </w:pPr>
    </w:p>
    <w:p w:rsidR="00A3080F" w:rsidRPr="00D3093A" w:rsidRDefault="00561143" w:rsidP="00065F31">
      <w:pPr>
        <w:pStyle w:val="Prrafodelista"/>
        <w:numPr>
          <w:ilvl w:val="1"/>
          <w:numId w:val="17"/>
        </w:numPr>
        <w:ind w:left="1134" w:hanging="708"/>
        <w:rPr>
          <w:rFonts w:ascii="Verdana" w:hAnsi="Verdana"/>
          <w:b/>
          <w:color w:val="FF0000"/>
          <w:sz w:val="18"/>
          <w:lang w:val="es-BO"/>
        </w:rPr>
      </w:pPr>
      <w:bookmarkStart w:id="7" w:name="_Toc347135114"/>
      <w:bookmarkStart w:id="8" w:name="_Toc347135274"/>
      <w:r w:rsidRPr="007430B1">
        <w:rPr>
          <w:rFonts w:ascii="Verdana" w:hAnsi="Verdana"/>
          <w:b/>
          <w:color w:val="000000" w:themeColor="text1"/>
          <w:sz w:val="18"/>
          <w:lang w:val="es-BO"/>
        </w:rPr>
        <w:t>Ejecución de la Garantía de Seriedad de Propuesta</w:t>
      </w:r>
      <w:bookmarkEnd w:id="7"/>
      <w:bookmarkEnd w:id="8"/>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lastRenderedPageBreak/>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7430B1" w:rsidRDefault="00744902" w:rsidP="00065F31">
      <w:pPr>
        <w:numPr>
          <w:ilvl w:val="0"/>
          <w:numId w:val="23"/>
        </w:numPr>
        <w:tabs>
          <w:tab w:val="clear" w:pos="1773"/>
        </w:tabs>
        <w:ind w:left="1701" w:hanging="425"/>
        <w:jc w:val="both"/>
        <w:rPr>
          <w:color w:val="000000" w:themeColor="text1"/>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xml:space="preserve">, en el plazo establecido, salvo por causas de fuerza mayor, caso fortuito u otras causas debidamente justificadas y aceptadas </w:t>
      </w:r>
      <w:r w:rsidRPr="007430B1">
        <w:rPr>
          <w:color w:val="000000" w:themeColor="text1"/>
          <w:sz w:val="18"/>
          <w:lang w:val="es-BO"/>
        </w:rPr>
        <w:t>por la entidad.</w:t>
      </w:r>
    </w:p>
    <w:p w:rsidR="00FD58D3" w:rsidRPr="007430B1" w:rsidRDefault="00FD58D3" w:rsidP="00561143">
      <w:pPr>
        <w:jc w:val="both"/>
        <w:rPr>
          <w:rFonts w:cs="Arial"/>
          <w:color w:val="000000" w:themeColor="text1"/>
          <w:sz w:val="14"/>
          <w:szCs w:val="18"/>
          <w:lang w:val="es-BO"/>
        </w:rPr>
      </w:pPr>
    </w:p>
    <w:p w:rsidR="00D96CA4" w:rsidRPr="00D3093A" w:rsidRDefault="00561143" w:rsidP="00065F31">
      <w:pPr>
        <w:pStyle w:val="Prrafodelista"/>
        <w:numPr>
          <w:ilvl w:val="1"/>
          <w:numId w:val="17"/>
        </w:numPr>
        <w:ind w:left="1134" w:hanging="708"/>
        <w:rPr>
          <w:rFonts w:ascii="Verdana" w:hAnsi="Verdana"/>
          <w:b/>
          <w:color w:val="FF0000"/>
          <w:sz w:val="18"/>
          <w:lang w:val="es-BO"/>
        </w:rPr>
      </w:pPr>
      <w:bookmarkStart w:id="9" w:name="_Toc347135115"/>
      <w:bookmarkStart w:id="10" w:name="_Toc347135275"/>
      <w:r w:rsidRPr="007430B1">
        <w:rPr>
          <w:rFonts w:ascii="Verdana" w:hAnsi="Verdana"/>
          <w:b/>
          <w:color w:val="000000" w:themeColor="text1"/>
          <w:sz w:val="18"/>
          <w:lang w:val="es-BO"/>
        </w:rPr>
        <w:t>Devolución de la Garantía de Seriedad de Propuesta</w:t>
      </w:r>
      <w:bookmarkEnd w:id="9"/>
      <w:bookmarkEnd w:id="10"/>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561143" w:rsidRPr="007430B1" w:rsidRDefault="00561143" w:rsidP="00561143">
      <w:pPr>
        <w:jc w:val="both"/>
        <w:rPr>
          <w:rFonts w:cs="Arial"/>
          <w:color w:val="000000" w:themeColor="text1"/>
          <w:sz w:val="18"/>
          <w:szCs w:val="18"/>
          <w:lang w:val="es-BO"/>
        </w:rPr>
      </w:pPr>
    </w:p>
    <w:p w:rsidR="00561143" w:rsidRPr="007430B1" w:rsidRDefault="00561143" w:rsidP="007C5D13">
      <w:pPr>
        <w:ind w:left="1134"/>
        <w:jc w:val="both"/>
        <w:rPr>
          <w:rFonts w:cs="Arial"/>
          <w:color w:val="000000" w:themeColor="text1"/>
          <w:sz w:val="18"/>
          <w:szCs w:val="18"/>
          <w:lang w:val="es-BO"/>
        </w:rPr>
      </w:pPr>
      <w:bookmarkStart w:id="11" w:name="_Hlk61612342"/>
      <w:r w:rsidRPr="007430B1">
        <w:rPr>
          <w:rFonts w:cs="Arial"/>
          <w:color w:val="000000" w:themeColor="text1"/>
          <w:sz w:val="18"/>
          <w:szCs w:val="18"/>
          <w:lang w:val="es-BO"/>
        </w:rPr>
        <w:t xml:space="preserve">La Garantía de Seriedad de Propuesta, </w:t>
      </w:r>
      <w:r w:rsidR="00123DB3" w:rsidRPr="007430B1">
        <w:rPr>
          <w:rFonts w:cs="Arial"/>
          <w:color w:val="000000" w:themeColor="text1"/>
          <w:sz w:val="18"/>
          <w:szCs w:val="18"/>
          <w:lang w:val="es-BO"/>
        </w:rPr>
        <w:t xml:space="preserve">en caso de haberse solicitado, </w:t>
      </w:r>
      <w:r w:rsidRPr="007430B1">
        <w:rPr>
          <w:rFonts w:cs="Arial"/>
          <w:color w:val="000000" w:themeColor="text1"/>
          <w:sz w:val="18"/>
          <w:szCs w:val="18"/>
          <w:lang w:val="es-BO"/>
        </w:rPr>
        <w:t xml:space="preserve">será devuelta a los proponentes en un plazo no mayor a </w:t>
      </w:r>
      <w:r w:rsidR="00FE694E" w:rsidRPr="007430B1">
        <w:rPr>
          <w:rFonts w:cs="Arial"/>
          <w:color w:val="000000" w:themeColor="text1"/>
          <w:sz w:val="18"/>
          <w:szCs w:val="18"/>
          <w:lang w:val="es-BO"/>
        </w:rPr>
        <w:t xml:space="preserve">cinco </w:t>
      </w:r>
      <w:r w:rsidRPr="007430B1">
        <w:rPr>
          <w:rFonts w:cs="Arial"/>
          <w:color w:val="000000" w:themeColor="text1"/>
          <w:sz w:val="18"/>
          <w:szCs w:val="18"/>
          <w:lang w:val="es-BO"/>
        </w:rPr>
        <w:t xml:space="preserve">(5) </w:t>
      </w:r>
      <w:bookmarkEnd w:id="11"/>
      <w:r w:rsidRPr="007430B1">
        <w:rPr>
          <w:rFonts w:cs="Arial"/>
          <w:color w:val="000000" w:themeColor="text1"/>
          <w:sz w:val="18"/>
          <w:szCs w:val="18"/>
          <w:lang w:val="es-BO"/>
        </w:rPr>
        <w:t>días</w:t>
      </w:r>
      <w:r w:rsidR="00562B70" w:rsidRPr="007430B1">
        <w:rPr>
          <w:rFonts w:cs="Arial"/>
          <w:color w:val="000000" w:themeColor="text1"/>
          <w:sz w:val="18"/>
          <w:szCs w:val="18"/>
          <w:lang w:val="es-BO"/>
        </w:rPr>
        <w:t xml:space="preserve"> hábiles</w:t>
      </w:r>
      <w:r w:rsidRPr="007430B1">
        <w:rPr>
          <w:rFonts w:cs="Arial"/>
          <w:color w:val="000000" w:themeColor="text1"/>
          <w:sz w:val="18"/>
          <w:szCs w:val="18"/>
          <w:lang w:val="es-BO"/>
        </w:rPr>
        <w:t xml:space="preserve">, </w:t>
      </w:r>
      <w:r w:rsidR="00642845" w:rsidRPr="007430B1">
        <w:rPr>
          <w:rFonts w:cs="Arial"/>
          <w:color w:val="000000" w:themeColor="text1"/>
          <w:sz w:val="18"/>
          <w:szCs w:val="18"/>
          <w:lang w:val="es-BO"/>
        </w:rPr>
        <w:t>computables a partir del día siguiente hábil de la:</w:t>
      </w:r>
    </w:p>
    <w:p w:rsidR="006C435A" w:rsidRPr="007430B1" w:rsidRDefault="006C435A" w:rsidP="00207DBF">
      <w:pPr>
        <w:ind w:left="567"/>
        <w:jc w:val="both"/>
        <w:rPr>
          <w:rFonts w:cs="Arial"/>
          <w:color w:val="000000" w:themeColor="text1"/>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327819" w:rsidRPr="007430B1">
        <w:rPr>
          <w:rFonts w:ascii="Verdana" w:hAnsi="Verdana" w:cs="Arial"/>
          <w:color w:val="000000" w:themeColor="text1"/>
          <w:sz w:val="18"/>
          <w:szCs w:val="18"/>
          <w:lang w:val="es-BO"/>
        </w:rPr>
        <w:t>)</w:t>
      </w:r>
      <w:r w:rsidR="00916360" w:rsidRPr="007430B1">
        <w:rPr>
          <w:rFonts w:ascii="Verdana" w:hAnsi="Verdana" w:cs="Arial"/>
          <w:color w:val="000000" w:themeColor="text1"/>
          <w:sz w:val="18"/>
          <w:szCs w:val="18"/>
          <w:lang w:val="es-BO"/>
        </w:rPr>
        <w:t>,</w:t>
      </w:r>
      <w:r w:rsidR="00043063" w:rsidRPr="007430B1">
        <w:rPr>
          <w:rFonts w:ascii="Verdana" w:hAnsi="Verdana" w:cs="Arial"/>
          <w:color w:val="000000" w:themeColor="text1"/>
          <w:sz w:val="18"/>
          <w:szCs w:val="18"/>
          <w:lang w:val="es-BO"/>
        </w:rPr>
        <w:t xml:space="preserve"> </w:t>
      </w:r>
      <w:r w:rsidR="00327819" w:rsidRPr="007430B1">
        <w:rPr>
          <w:rFonts w:ascii="Verdana" w:hAnsi="Verdana" w:cs="Arial"/>
          <w:color w:val="000000" w:themeColor="text1"/>
          <w:sz w:val="18"/>
          <w:szCs w:val="18"/>
          <w:lang w:val="es-BO"/>
        </w:rPr>
        <w:t>si esta hubiese sido requerida</w:t>
      </w:r>
      <w:r w:rsidR="00EE331A" w:rsidRPr="007430B1">
        <w:rPr>
          <w:rFonts w:ascii="Verdana" w:hAnsi="Verdana" w:cs="Arial"/>
          <w:color w:val="000000" w:themeColor="text1"/>
          <w:sz w:val="18"/>
          <w:szCs w:val="18"/>
          <w:lang w:val="es-BO"/>
        </w:rPr>
        <w:t>; salvo en servicios generales discontinuos</w:t>
      </w:r>
      <w:r w:rsidR="00722AD9" w:rsidRPr="007430B1">
        <w:rPr>
          <w:rFonts w:ascii="Verdana" w:hAnsi="Verdana" w:cs="Arial"/>
          <w:color w:val="000000" w:themeColor="text1"/>
          <w:sz w:val="18"/>
          <w:szCs w:val="18"/>
          <w:lang w:val="es-BO"/>
        </w:rPr>
        <w:t>;</w:t>
      </w:r>
      <w:r w:rsidR="00D96CA4" w:rsidRPr="007430B1">
        <w:rPr>
          <w:rFonts w:ascii="Verdana" w:hAnsi="Verdana" w:cs="Arial"/>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w:t>
      </w:r>
      <w:r w:rsidR="001E5F02" w:rsidRPr="007430B1">
        <w:rPr>
          <w:rFonts w:ascii="Verdana" w:hAnsi="Verdana" w:cs="Arial"/>
          <w:color w:val="000000" w:themeColor="text1"/>
          <w:sz w:val="18"/>
          <w:szCs w:val="18"/>
          <w:lang w:val="es-BO"/>
        </w:rPr>
        <w:t xml:space="preserve">o </w:t>
      </w:r>
      <w:r w:rsidR="001E5F02" w:rsidRPr="007430B1">
        <w:rPr>
          <w:rFonts w:ascii="Verdana" w:hAnsi="Verdana" w:cs="Arial"/>
          <w:color w:val="000000" w:themeColor="text1"/>
          <w:sz w:val="18"/>
          <w:szCs w:val="18"/>
        </w:rPr>
        <w:t xml:space="preserve">el </w:t>
      </w:r>
      <w:r w:rsidR="00447C24" w:rsidRPr="007430B1">
        <w:rPr>
          <w:rFonts w:ascii="Verdana" w:hAnsi="Verdana" w:cs="Arial"/>
          <w:color w:val="000000" w:themeColor="text1"/>
          <w:sz w:val="18"/>
          <w:szCs w:val="18"/>
        </w:rPr>
        <w:t>d</w:t>
      </w:r>
      <w:r w:rsidR="001E5F02" w:rsidRPr="007430B1">
        <w:rPr>
          <w:rFonts w:ascii="Verdana" w:hAnsi="Verdana" w:cs="Arial"/>
          <w:color w:val="000000" w:themeColor="text1"/>
          <w:sz w:val="18"/>
          <w:szCs w:val="18"/>
        </w:rPr>
        <w:t xml:space="preserve">epósito por este concepto, </w:t>
      </w:r>
      <w:r w:rsidRPr="007430B1">
        <w:rPr>
          <w:rFonts w:ascii="Verdana" w:hAnsi="Verdana" w:cs="Arial"/>
          <w:color w:val="000000" w:themeColor="text1"/>
          <w:sz w:val="18"/>
          <w:szCs w:val="18"/>
          <w:lang w:val="es-BO"/>
        </w:rPr>
        <w:t>no cumpla con las condiciones establecidas en el presente DBC</w:t>
      </w:r>
      <w:r w:rsidR="00722AD9" w:rsidRPr="007430B1">
        <w:rPr>
          <w:rFonts w:ascii="Verdana" w:hAnsi="Verdana" w:cs="Arial"/>
          <w:color w:val="000000" w:themeColor="text1"/>
          <w:sz w:val="18"/>
          <w:szCs w:val="18"/>
          <w:lang w:val="es-BO"/>
        </w:rPr>
        <w:t>;</w:t>
      </w:r>
      <w:r w:rsidR="00D96CA4" w:rsidRPr="007430B1">
        <w:rPr>
          <w:rFonts w:ascii="Verdana" w:hAnsi="Verdana"/>
          <w:b/>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el proponente presente dos o más alternativas</w:t>
      </w:r>
      <w:r w:rsidR="00C62B8F" w:rsidRPr="007430B1">
        <w:rPr>
          <w:rFonts w:ascii="Verdana" w:hAnsi="Verdana" w:cs="Arial"/>
          <w:color w:val="000000" w:themeColor="text1"/>
          <w:sz w:val="18"/>
          <w:szCs w:val="18"/>
          <w:lang w:val="es-BO"/>
        </w:rPr>
        <w:t xml:space="preserve"> en una</w:t>
      </w:r>
      <w:r w:rsidR="00AE74B7" w:rsidRPr="007430B1">
        <w:rPr>
          <w:rFonts w:ascii="Verdana" w:hAnsi="Verdana" w:cs="Arial"/>
          <w:color w:val="000000" w:themeColor="text1"/>
          <w:sz w:val="18"/>
          <w:szCs w:val="18"/>
          <w:lang w:val="es-BO"/>
        </w:rPr>
        <w:t xml:space="preserve"> misma</w:t>
      </w:r>
      <w:r w:rsidR="00C62B8F" w:rsidRPr="007430B1">
        <w:rPr>
          <w:rFonts w:ascii="Verdana" w:hAnsi="Verdana" w:cs="Arial"/>
          <w:color w:val="000000" w:themeColor="text1"/>
          <w:sz w:val="18"/>
          <w:szCs w:val="18"/>
          <w:lang w:val="es-BO"/>
        </w:rPr>
        <w:t xml:space="preserve"> propuesta</w:t>
      </w:r>
      <w:r w:rsidR="00722AD9" w:rsidRPr="007430B1">
        <w:rPr>
          <w:rFonts w:ascii="Verdana" w:hAnsi="Verdana" w:cs="Arial"/>
          <w:color w:val="000000" w:themeColor="text1"/>
          <w:sz w:val="18"/>
          <w:szCs w:val="18"/>
          <w:lang w:val="es-BO"/>
        </w:rPr>
        <w:t>;</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propuesta contenga textos entre líneas, borrones y tachaduras</w:t>
      </w:r>
      <w:r w:rsidR="00722AD9" w:rsidRPr="007430B1">
        <w:rPr>
          <w:rFonts w:ascii="Verdana" w:hAnsi="Verdana" w:cs="Arial"/>
          <w:color w:val="000000" w:themeColor="text1"/>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0F626D" w:rsidRPr="007430B1">
        <w:rPr>
          <w:rFonts w:ascii="Verdana" w:hAnsi="Verdana" w:cs="Arial"/>
          <w:color w:val="000000" w:themeColor="text1"/>
          <w:sz w:val="18"/>
          <w:szCs w:val="18"/>
          <w:lang w:val="es-BO"/>
        </w:rPr>
        <w:t>alta de la propuesta técnica o parte de ella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la propuesta económica o parte de ella</w:t>
      </w:r>
      <w:r w:rsidRPr="007430B1">
        <w:rPr>
          <w:rFonts w:ascii="Verdana" w:hAnsi="Verdana" w:cs="Arial"/>
          <w:color w:val="000000" w:themeColor="text1"/>
          <w:sz w:val="18"/>
          <w:szCs w:val="18"/>
          <w:lang w:val="es-BO"/>
        </w:rPr>
        <w:t xml:space="preserve">, </w:t>
      </w:r>
      <w:r w:rsidR="001F07DE" w:rsidRPr="007430B1">
        <w:rPr>
          <w:rFonts w:ascii="Verdana" w:hAnsi="Verdana" w:cs="Arial"/>
          <w:color w:val="000000" w:themeColor="text1"/>
          <w:sz w:val="18"/>
          <w:szCs w:val="18"/>
          <w:lang w:val="es-BO"/>
        </w:rPr>
        <w:t>excepto</w:t>
      </w:r>
      <w:r w:rsidRPr="007430B1">
        <w:rPr>
          <w:rFonts w:ascii="Verdana" w:hAnsi="Verdana" w:cs="Arial"/>
          <w:color w:val="000000" w:themeColor="text1"/>
          <w:sz w:val="18"/>
          <w:szCs w:val="18"/>
          <w:lang w:val="es-BO"/>
        </w:rPr>
        <w:t xml:space="preserve"> cuando el Método de Selección y Adjudicación sea Presupuesto Fijo, donde el proponente no presenta propuesta económica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presentación de la Garantía de Seriedad de Propuesta</w:t>
      </w:r>
      <w:r w:rsidR="00443B77" w:rsidRPr="007430B1">
        <w:rPr>
          <w:rFonts w:ascii="Verdana" w:hAnsi="Verdana" w:cs="Arial"/>
          <w:color w:val="000000" w:themeColor="text1"/>
          <w:sz w:val="18"/>
          <w:szCs w:val="18"/>
          <w:lang w:val="es-BO"/>
        </w:rPr>
        <w:t xml:space="preserve">, </w:t>
      </w:r>
      <w:r w:rsidR="00E00471" w:rsidRPr="007430B1">
        <w:rPr>
          <w:rFonts w:ascii="Verdana" w:hAnsi="Verdana" w:cs="Arial"/>
          <w:color w:val="000000" w:themeColor="text1"/>
          <w:sz w:val="18"/>
          <w:szCs w:val="18"/>
          <w:lang w:val="es-BO"/>
        </w:rPr>
        <w:t>si ésta hubiese sido solicitada</w:t>
      </w:r>
      <w:r w:rsidR="00722AD9"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Garantía de Seriedad de Propuesta fuese emitida en forma errónea</w:t>
      </w:r>
      <w:r w:rsidR="00DD3D8D" w:rsidRPr="007430B1">
        <w:rPr>
          <w:rFonts w:ascii="Verdana" w:hAnsi="Verdana" w:cs="Arial"/>
          <w:color w:val="000000" w:themeColor="text1"/>
          <w:sz w:val="18"/>
          <w:szCs w:val="18"/>
        </w:rPr>
        <w:t xml:space="preserve"> o cuando el </w:t>
      </w:r>
      <w:r w:rsidR="004E32F5"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fuese realizado en forma errónea</w:t>
      </w:r>
      <w:r w:rsidR="00722AD9" w:rsidRPr="007430B1">
        <w:rPr>
          <w:rFonts w:ascii="Verdana" w:hAnsi="Verdana" w:cs="Arial"/>
          <w:color w:val="000000" w:themeColor="text1"/>
          <w:sz w:val="18"/>
          <w:szCs w:val="18"/>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w:t>
      </w:r>
      <w:r w:rsidR="00DD3D8D" w:rsidRPr="007430B1">
        <w:rPr>
          <w:rFonts w:ascii="Verdana" w:hAnsi="Verdana" w:cs="Arial"/>
          <w:color w:val="000000" w:themeColor="text1"/>
          <w:sz w:val="18"/>
          <w:szCs w:val="18"/>
        </w:rPr>
        <w:t xml:space="preserve"> o el </w:t>
      </w:r>
      <w:r w:rsidR="007D5AC6"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sea realizado</w:t>
      </w:r>
      <w:r w:rsidRPr="007430B1">
        <w:rPr>
          <w:rFonts w:ascii="Verdana" w:hAnsi="Verdana" w:cs="Arial"/>
          <w:color w:val="000000" w:themeColor="text1"/>
          <w:sz w:val="18"/>
          <w:szCs w:val="18"/>
          <w:lang w:val="es-BO"/>
        </w:rPr>
        <w:t xml:space="preserve"> por un monto menor al solicitado en el presente DBC, admitiéndose un margen de error que no supere el </w:t>
      </w:r>
      <w:r w:rsidR="00D910BE" w:rsidRPr="007430B1">
        <w:rPr>
          <w:rFonts w:ascii="Verdana" w:hAnsi="Verdana" w:cs="Arial"/>
          <w:color w:val="000000" w:themeColor="text1"/>
          <w:sz w:val="18"/>
          <w:szCs w:val="18"/>
          <w:lang w:val="es-BO"/>
        </w:rPr>
        <w:t>cero punto uno por ciento (0.</w:t>
      </w:r>
      <w:r w:rsidRPr="007430B1">
        <w:rPr>
          <w:rFonts w:ascii="Verdana" w:hAnsi="Verdana" w:cs="Arial"/>
          <w:color w:val="000000" w:themeColor="text1"/>
          <w:sz w:val="18"/>
          <w:szCs w:val="18"/>
          <w:lang w:val="es-BO"/>
        </w:rPr>
        <w:t>1%</w:t>
      </w:r>
      <w:r w:rsidR="00D910BE" w:rsidRPr="007430B1">
        <w:rPr>
          <w:rFonts w:ascii="Verdana" w:hAnsi="Verdana" w:cs="Arial"/>
          <w:color w:val="000000" w:themeColor="text1"/>
          <w:sz w:val="18"/>
          <w:szCs w:val="18"/>
          <w:lang w:val="es-BO"/>
        </w:rPr>
        <w:t>)</w:t>
      </w:r>
      <w:r w:rsidR="00722AD9" w:rsidRPr="007430B1">
        <w:rPr>
          <w:rFonts w:ascii="Verdana" w:hAnsi="Verdana" w:cs="Arial"/>
          <w:color w:val="000000" w:themeColor="text1"/>
          <w:sz w:val="18"/>
          <w:szCs w:val="18"/>
          <w:lang w:val="es-BO"/>
        </w:rPr>
        <w:t>;</w:t>
      </w:r>
      <w:r w:rsidR="000C0B93"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D3093A" w:rsidRDefault="00327819"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la Garantía de Seriedad de Propuesta sea girada por un plazo menor al solicitado en el presente DBC, admitiéndose un margen de error que no supere los dos (2) días calendario</w:t>
      </w:r>
      <w:r w:rsidR="00722AD9" w:rsidRPr="007430B1">
        <w:rPr>
          <w:rFonts w:ascii="Verdana" w:hAnsi="Verdana" w:cs="Arial"/>
          <w:color w:val="000000" w:themeColor="text1"/>
          <w:sz w:val="18"/>
          <w:szCs w:val="18"/>
          <w:lang w:val="es-BO"/>
        </w:rPr>
        <w:t>;</w:t>
      </w:r>
      <w:r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A77D61" w:rsidRPr="00D3093A" w:rsidRDefault="00A77D61"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se</w:t>
      </w:r>
      <w:r w:rsidR="00C62B8F" w:rsidRPr="007430B1">
        <w:rPr>
          <w:rFonts w:ascii="Verdana" w:hAnsi="Verdana" w:cs="Arial"/>
          <w:color w:val="000000" w:themeColor="text1"/>
          <w:sz w:val="18"/>
          <w:szCs w:val="18"/>
          <w:lang w:val="es-BO"/>
        </w:rPr>
        <w:t xml:space="preserve"> presente en fotocopia simple</w:t>
      </w:r>
      <w:r w:rsidRPr="007430B1">
        <w:rPr>
          <w:rFonts w:ascii="Verdana" w:hAnsi="Verdana" w:cs="Arial"/>
          <w:color w:val="000000" w:themeColor="text1"/>
          <w:sz w:val="18"/>
          <w:szCs w:val="18"/>
          <w:lang w:val="es-BO"/>
        </w:rPr>
        <w:t xml:space="preserve"> la Garantía de Seriedad de Propuesta</w:t>
      </w:r>
      <w:r w:rsidR="00F309E4" w:rsidRPr="007430B1">
        <w:rPr>
          <w:rFonts w:ascii="Verdana" w:hAnsi="Verdana" w:cs="Arial"/>
          <w:color w:val="000000" w:themeColor="text1"/>
          <w:sz w:val="18"/>
          <w:szCs w:val="18"/>
          <w:lang w:val="es-BO"/>
        </w:rPr>
        <w:t>, si esta hubiese sido solicitada</w:t>
      </w:r>
      <w:r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B35AE2" w:rsidRDefault="00B35AE2" w:rsidP="000E349D">
      <w:pPr>
        <w:rPr>
          <w:rFonts w:cs="Arial"/>
          <w:b/>
          <w:sz w:val="18"/>
          <w:szCs w:val="18"/>
        </w:rPr>
      </w:pPr>
    </w:p>
    <w:p w:rsidR="00B35AE2" w:rsidRDefault="00B35AE2" w:rsidP="00FC1353">
      <w:pPr>
        <w:jc w:val="center"/>
        <w:rPr>
          <w:rFonts w:cs="Arial"/>
          <w:b/>
          <w:sz w:val="18"/>
          <w:szCs w:val="18"/>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D3093A"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w:t>
      </w:r>
      <w:r w:rsidRPr="007430B1">
        <w:rPr>
          <w:rFonts w:ascii="Verdana" w:hAnsi="Verdana" w:cs="Arial"/>
          <w:color w:val="000000" w:themeColor="text1"/>
          <w:sz w:val="18"/>
          <w:szCs w:val="18"/>
          <w:lang w:val="es-BO"/>
        </w:rPr>
        <w:t>renovable, irrevocable y de ejecución inmediata, emitida a nombre de la entidad convocante</w:t>
      </w:r>
      <w:r w:rsidR="00BE3943" w:rsidRPr="007430B1">
        <w:rPr>
          <w:rFonts w:ascii="Verdana" w:hAnsi="Verdana" w:cs="Arial"/>
          <w:color w:val="000000" w:themeColor="text1"/>
          <w:sz w:val="18"/>
          <w:szCs w:val="18"/>
          <w:lang w:val="es-BO"/>
        </w:rPr>
        <w:t xml:space="preserve"> o depósito por concepto de Garantía de Seriedad de Propuesta</w:t>
      </w:r>
      <w:r w:rsidR="004E6D23" w:rsidRPr="007430B1">
        <w:rPr>
          <w:rFonts w:ascii="Verdana" w:hAnsi="Verdana" w:cs="Arial"/>
          <w:color w:val="000000" w:themeColor="text1"/>
          <w:sz w:val="18"/>
          <w:szCs w:val="18"/>
          <w:lang w:val="es-BO"/>
        </w:rPr>
        <w:t>.</w:t>
      </w:r>
      <w:bookmarkStart w:id="28" w:name="_Hlk74242583"/>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bookmarkEnd w:id="28"/>
    <w:p w:rsidR="00753655" w:rsidRPr="007430B1" w:rsidRDefault="00753655" w:rsidP="00245546">
      <w:pPr>
        <w:widowControl w:val="0"/>
        <w:ind w:left="720"/>
        <w:jc w:val="both"/>
        <w:rPr>
          <w:rFonts w:cs="Arial"/>
          <w:color w:val="000000" w:themeColor="text1"/>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D3093A" w:rsidRDefault="00486B02" w:rsidP="00065F31">
      <w:pPr>
        <w:numPr>
          <w:ilvl w:val="0"/>
          <w:numId w:val="19"/>
        </w:numPr>
        <w:ind w:left="2268" w:hanging="283"/>
        <w:jc w:val="both"/>
        <w:rPr>
          <w:rFonts w:cs="Arial"/>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w:t>
      </w:r>
      <w:r w:rsidR="00547A4C" w:rsidRPr="007430B1">
        <w:rPr>
          <w:rFonts w:cs="Tahoma"/>
          <w:color w:val="000000" w:themeColor="text1"/>
          <w:sz w:val="18"/>
          <w:szCs w:val="18"/>
        </w:rPr>
        <w:t>concepto de Garantía de Seriedad de Propuesta</w:t>
      </w:r>
      <w:r w:rsidR="00E7419E" w:rsidRPr="007430B1">
        <w:rPr>
          <w:rFonts w:cs="Tahoma"/>
          <w:color w:val="000000" w:themeColor="text1"/>
          <w:sz w:val="18"/>
          <w:szCs w:val="18"/>
        </w:rPr>
        <w:t xml:space="preserve">. </w:t>
      </w:r>
      <w:r w:rsidR="00E7419E" w:rsidRPr="007430B1">
        <w:rPr>
          <w:rFonts w:cs="Arial"/>
          <w:color w:val="000000" w:themeColor="text1"/>
          <w:sz w:val="18"/>
          <w:szCs w:val="18"/>
          <w:lang w:val="es-BO"/>
        </w:rPr>
        <w:t xml:space="preserve">Esta Garantía </w:t>
      </w:r>
      <w:r w:rsidR="00547A4C" w:rsidRPr="007430B1">
        <w:rPr>
          <w:rFonts w:cs="Arial"/>
          <w:color w:val="000000" w:themeColor="text1"/>
          <w:sz w:val="18"/>
          <w:szCs w:val="18"/>
          <w:lang w:val="es-BO"/>
        </w:rPr>
        <w:t xml:space="preserve">o depósito </w:t>
      </w:r>
      <w:r w:rsidR="00E7419E" w:rsidRPr="007430B1">
        <w:rPr>
          <w:rFonts w:cs="Arial"/>
          <w:color w:val="000000" w:themeColor="text1"/>
          <w:sz w:val="18"/>
          <w:szCs w:val="18"/>
          <w:lang w:val="es-BO"/>
        </w:rPr>
        <w:t>podrá ser presentada</w:t>
      </w:r>
      <w:r w:rsidR="00547A4C" w:rsidRPr="007430B1">
        <w:rPr>
          <w:rFonts w:cs="Arial"/>
          <w:color w:val="000000" w:themeColor="text1"/>
          <w:sz w:val="18"/>
          <w:szCs w:val="18"/>
          <w:lang w:val="es-BO"/>
        </w:rPr>
        <w:t xml:space="preserve"> o realizado</w:t>
      </w:r>
      <w:r w:rsidR="00E7419E" w:rsidRPr="007430B1">
        <w:rPr>
          <w:rFonts w:cs="Arial"/>
          <w:color w:val="000000" w:themeColor="text1"/>
          <w:sz w:val="18"/>
          <w:szCs w:val="18"/>
          <w:lang w:val="es-BO"/>
        </w:rPr>
        <w:t xml:space="preserve"> por una o más empresas que conforman la Asociación </w:t>
      </w:r>
      <w:r w:rsidR="006F4D35" w:rsidRPr="007430B1">
        <w:rPr>
          <w:rFonts w:cs="Arial"/>
          <w:color w:val="000000" w:themeColor="text1"/>
          <w:sz w:val="18"/>
          <w:szCs w:val="18"/>
          <w:lang w:val="es-BO"/>
        </w:rPr>
        <w:t>Accidental</w:t>
      </w:r>
      <w:r w:rsidR="00E7419E" w:rsidRPr="007430B1">
        <w:rPr>
          <w:rFonts w:cs="Arial"/>
          <w:color w:val="000000" w:themeColor="text1"/>
          <w:sz w:val="18"/>
          <w:szCs w:val="18"/>
          <w:lang w:val="es-BO"/>
        </w:rPr>
        <w:t>.</w:t>
      </w:r>
      <w:bookmarkEnd w:id="35"/>
      <w:r w:rsidR="000C0B93" w:rsidRPr="007430B1">
        <w:rPr>
          <w:b/>
          <w:color w:val="000000" w:themeColor="text1"/>
          <w:sz w:val="18"/>
          <w:szCs w:val="18"/>
          <w:lang w:val="es-BO"/>
        </w:rPr>
        <w:t xml:space="preserve"> </w:t>
      </w:r>
      <w:r w:rsidR="000C0B93" w:rsidRPr="00D3093A">
        <w:rPr>
          <w:b/>
          <w:color w:val="FF0000"/>
          <w:sz w:val="18"/>
          <w:szCs w:val="18"/>
          <w:lang w:val="es-BO"/>
        </w:rPr>
        <w:t>“</w:t>
      </w:r>
      <w:r w:rsidR="000C0B93" w:rsidRPr="00D3093A">
        <w:rPr>
          <w:b/>
          <w:i/>
          <w:color w:val="FF0000"/>
          <w:sz w:val="18"/>
          <w:szCs w:val="18"/>
          <w:lang w:val="es-BO"/>
        </w:rPr>
        <w:t>No corresponde en el presente proceso de contratación”.</w:t>
      </w:r>
    </w:p>
    <w:p w:rsidR="00F74FB0" w:rsidRPr="007430B1" w:rsidRDefault="00F74FB0" w:rsidP="00F74FB0">
      <w:pPr>
        <w:tabs>
          <w:tab w:val="left" w:pos="1134"/>
        </w:tabs>
        <w:ind w:left="720"/>
        <w:jc w:val="both"/>
        <w:rPr>
          <w:rFonts w:cs="Arial"/>
          <w:color w:val="000000" w:themeColor="text1"/>
          <w:sz w:val="18"/>
          <w:szCs w:val="18"/>
          <w:lang w:val="es-BO"/>
        </w:rPr>
      </w:pPr>
    </w:p>
    <w:p w:rsidR="00E22CD4" w:rsidRPr="007430B1" w:rsidRDefault="0023062B" w:rsidP="00065F31">
      <w:pPr>
        <w:pStyle w:val="Prrafodelista"/>
        <w:numPr>
          <w:ilvl w:val="2"/>
          <w:numId w:val="17"/>
        </w:numPr>
        <w:ind w:left="1985" w:hanging="851"/>
        <w:jc w:val="both"/>
        <w:rPr>
          <w:rFonts w:ascii="Verdana" w:hAnsi="Verdana"/>
          <w:color w:val="000000" w:themeColor="text1"/>
          <w:sz w:val="18"/>
          <w:lang w:val="es-BO"/>
        </w:rPr>
      </w:pPr>
      <w:bookmarkStart w:id="36" w:name="_Toc346871607"/>
      <w:bookmarkStart w:id="37" w:name="_Toc346873795"/>
      <w:bookmarkStart w:id="38" w:name="_Toc347135130"/>
      <w:bookmarkStart w:id="39" w:name="_Toc347135290"/>
      <w:r w:rsidRPr="007430B1">
        <w:rPr>
          <w:rFonts w:ascii="Verdana" w:hAnsi="Verdana"/>
          <w:color w:val="000000" w:themeColor="text1"/>
          <w:sz w:val="18"/>
          <w:lang w:val="es-BO"/>
        </w:rPr>
        <w:t>Cada asociado, en forma independiente, deberá presentar</w:t>
      </w:r>
      <w:r w:rsidR="00032A21" w:rsidRPr="007430B1">
        <w:rPr>
          <w:rFonts w:ascii="Verdana" w:hAnsi="Verdana"/>
          <w:color w:val="000000" w:themeColor="text1"/>
          <w:sz w:val="18"/>
          <w:lang w:val="es-BO"/>
        </w:rPr>
        <w:t xml:space="preserve"> el Formulario de </w:t>
      </w:r>
      <w:r w:rsidRPr="007430B1">
        <w:rPr>
          <w:rFonts w:ascii="Verdana" w:hAnsi="Verdana"/>
          <w:color w:val="000000" w:themeColor="text1"/>
          <w:sz w:val="18"/>
          <w:lang w:val="es-BO"/>
        </w:rPr>
        <w:t>Identificación de</w:t>
      </w:r>
      <w:r w:rsidR="00E307AD" w:rsidRPr="007430B1">
        <w:rPr>
          <w:rFonts w:ascii="Verdana" w:hAnsi="Verdana"/>
          <w:color w:val="000000" w:themeColor="text1"/>
          <w:sz w:val="18"/>
          <w:lang w:val="es-BO"/>
        </w:rPr>
        <w:t xml:space="preserve"> Integrantes </w:t>
      </w:r>
      <w:r w:rsidRPr="007430B1">
        <w:rPr>
          <w:rFonts w:ascii="Verdana" w:hAnsi="Verdana"/>
          <w:color w:val="000000" w:themeColor="text1"/>
          <w:sz w:val="18"/>
          <w:lang w:val="es-BO"/>
        </w:rPr>
        <w:t xml:space="preserve">de la </w:t>
      </w:r>
      <w:r w:rsidR="00D5100A" w:rsidRPr="007430B1">
        <w:rPr>
          <w:rFonts w:ascii="Verdana" w:hAnsi="Verdana"/>
          <w:color w:val="000000" w:themeColor="text1"/>
          <w:sz w:val="18"/>
          <w:lang w:val="es-BO"/>
        </w:rPr>
        <w:t xml:space="preserve">Asociación Accidental </w:t>
      </w:r>
      <w:r w:rsidR="00E307AD" w:rsidRPr="007430B1">
        <w:rPr>
          <w:rFonts w:ascii="Verdana" w:hAnsi="Verdana"/>
          <w:color w:val="000000" w:themeColor="text1"/>
          <w:sz w:val="18"/>
          <w:lang w:val="es-BO"/>
        </w:rPr>
        <w:t>(Formulario A-2d</w:t>
      </w:r>
      <w:r w:rsidRPr="007430B1">
        <w:rPr>
          <w:rFonts w:ascii="Verdana" w:hAnsi="Verdana"/>
          <w:color w:val="000000" w:themeColor="text1"/>
          <w:sz w:val="18"/>
          <w:lang w:val="es-BO"/>
        </w:rPr>
        <w:t>)</w:t>
      </w:r>
      <w:bookmarkEnd w:id="36"/>
      <w:bookmarkEnd w:id="37"/>
      <w:r w:rsidR="007E70CF" w:rsidRPr="007430B1">
        <w:rPr>
          <w:rFonts w:ascii="Verdana" w:hAnsi="Verdana"/>
          <w:color w:val="000000" w:themeColor="text1"/>
          <w:sz w:val="18"/>
          <w:lang w:val="es-BO"/>
        </w:rPr>
        <w:t>.</w:t>
      </w:r>
      <w:bookmarkEnd w:id="38"/>
      <w:bookmarkEnd w:id="39"/>
    </w:p>
    <w:p w:rsidR="00E307AD" w:rsidRPr="007430B1" w:rsidRDefault="00E307AD" w:rsidP="005B51B9">
      <w:pPr>
        <w:rPr>
          <w:color w:val="000000" w:themeColor="text1"/>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lastRenderedPageBreak/>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7430B1" w:rsidRDefault="00547A4C" w:rsidP="00547A4C">
      <w:pPr>
        <w:jc w:val="both"/>
        <w:rPr>
          <w:color w:val="000000" w:themeColor="text1"/>
          <w:sz w:val="18"/>
          <w:lang w:val="es-BO"/>
        </w:rPr>
      </w:pPr>
    </w:p>
    <w:p w:rsidR="007430B1" w:rsidRDefault="00547A4C">
      <w:pPr>
        <w:pStyle w:val="Puesto"/>
        <w:spacing w:before="0" w:after="0"/>
        <w:jc w:val="both"/>
        <w:rPr>
          <w:rFonts w:ascii="Verdana" w:hAnsi="Verdana"/>
          <w:i/>
          <w:color w:val="FF0000"/>
          <w:sz w:val="18"/>
          <w:szCs w:val="18"/>
        </w:rPr>
      </w:pPr>
      <w:bookmarkStart w:id="44" w:name="_Toc94724653"/>
      <w:r w:rsidRPr="007430B1">
        <w:rPr>
          <w:rFonts w:ascii="Verdana" w:hAnsi="Verdana" w:cs="Times New Roman"/>
          <w:b w:val="0"/>
          <w:bCs w:val="0"/>
          <w:color w:val="000000" w:themeColor="text1"/>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D3093A" w:rsidRPr="00D3093A" w:rsidRDefault="00D3093A">
      <w:pPr>
        <w:pStyle w:val="Puesto"/>
        <w:spacing w:before="0" w:after="0"/>
        <w:jc w:val="both"/>
        <w:rPr>
          <w:rFonts w:ascii="Verdana" w:hAnsi="Verdana" w:cs="Times New Roman"/>
          <w:b w:val="0"/>
          <w:bCs w:val="0"/>
          <w:color w:val="000000" w:themeColor="text1"/>
          <w:kern w:val="0"/>
          <w:sz w:val="18"/>
          <w:szCs w:val="16"/>
        </w:rPr>
      </w:pPr>
    </w:p>
    <w:p w:rsidR="00A30429" w:rsidRPr="007430B1" w:rsidRDefault="00A30429" w:rsidP="00A30429">
      <w:pPr>
        <w:jc w:val="center"/>
        <w:rPr>
          <w:rFonts w:cs="Arial"/>
          <w:b/>
          <w:color w:val="000000" w:themeColor="text1"/>
          <w:sz w:val="18"/>
          <w:szCs w:val="18"/>
        </w:rPr>
      </w:pPr>
      <w:r w:rsidRPr="007430B1">
        <w:rPr>
          <w:rFonts w:cs="Arial"/>
          <w:b/>
          <w:color w:val="000000" w:themeColor="text1"/>
          <w:sz w:val="18"/>
          <w:szCs w:val="18"/>
        </w:rPr>
        <w:t>SECCIÓN III</w:t>
      </w:r>
    </w:p>
    <w:p w:rsidR="00A30429" w:rsidRPr="00A40276" w:rsidRDefault="00A30429" w:rsidP="00A30429">
      <w:pPr>
        <w:jc w:val="center"/>
        <w:rPr>
          <w:rFonts w:cs="Arial"/>
          <w:sz w:val="18"/>
          <w:szCs w:val="18"/>
        </w:rPr>
      </w:pPr>
      <w:r w:rsidRPr="007430B1">
        <w:rPr>
          <w:rFonts w:cs="Arial"/>
          <w:b/>
          <w:color w:val="000000" w:themeColor="text1"/>
          <w:sz w:val="18"/>
          <w:szCs w:val="18"/>
        </w:rPr>
        <w:t xml:space="preserve">PRESENTACIÓN </w:t>
      </w:r>
      <w:r w:rsidRPr="00A40276">
        <w:rPr>
          <w:rFonts w:cs="Arial"/>
          <w:b/>
          <w:sz w:val="18"/>
          <w:szCs w:val="18"/>
        </w:rPr>
        <w:t>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D3093A" w:rsidRDefault="00B242CD" w:rsidP="00065F31">
      <w:pPr>
        <w:pStyle w:val="Puesto"/>
        <w:numPr>
          <w:ilvl w:val="2"/>
          <w:numId w:val="17"/>
        </w:numPr>
        <w:tabs>
          <w:tab w:val="left" w:pos="993"/>
        </w:tabs>
        <w:spacing w:before="0" w:after="0"/>
        <w:ind w:left="1701" w:hanging="708"/>
        <w:jc w:val="both"/>
        <w:rPr>
          <w:rFonts w:ascii="Verdana" w:hAnsi="Verdana"/>
          <w:color w:val="FF0000"/>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w:t>
      </w:r>
      <w:r w:rsidRPr="007430B1">
        <w:rPr>
          <w:rFonts w:ascii="Verdana" w:hAnsi="Verdana"/>
          <w:b w:val="0"/>
          <w:bCs w:val="0"/>
          <w:color w:val="000000" w:themeColor="text1"/>
          <w:sz w:val="18"/>
        </w:rPr>
        <w:t xml:space="preserve">sobre las firmas y sellos, dirigido a la entidad convocante, citando el Número de </w:t>
      </w:r>
      <w:r w:rsidR="00EE7B14" w:rsidRPr="007430B1">
        <w:rPr>
          <w:rFonts w:ascii="Verdana" w:hAnsi="Verdana"/>
          <w:b w:val="0"/>
          <w:bCs w:val="0"/>
          <w:color w:val="000000" w:themeColor="text1"/>
          <w:sz w:val="18"/>
        </w:rPr>
        <w:t>Proceso</w:t>
      </w:r>
      <w:r w:rsidRPr="007430B1">
        <w:rPr>
          <w:rFonts w:ascii="Verdana" w:hAnsi="Verdana"/>
          <w:b w:val="0"/>
          <w:bCs w:val="0"/>
          <w:color w:val="000000" w:themeColor="text1"/>
          <w:sz w:val="18"/>
        </w:rPr>
        <w:t>, el Código Único de Contrataciones Estatales (CUCE) y el objeto de la Convocatoria.</w:t>
      </w:r>
      <w:bookmarkEnd w:id="56"/>
      <w:bookmarkEnd w:id="57"/>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3C1436" w:rsidRPr="007430B1" w:rsidRDefault="003C1436" w:rsidP="003C1436">
      <w:pPr>
        <w:pStyle w:val="Puesto"/>
        <w:tabs>
          <w:tab w:val="left" w:pos="993"/>
        </w:tabs>
        <w:spacing w:before="0" w:after="0"/>
        <w:ind w:left="1701"/>
        <w:jc w:val="both"/>
        <w:rPr>
          <w:rFonts w:ascii="Verdana" w:hAnsi="Verdana"/>
          <w:b w:val="0"/>
          <w:bCs w:val="0"/>
          <w:color w:val="000000" w:themeColor="text1"/>
          <w:sz w:val="18"/>
        </w:rPr>
      </w:pPr>
    </w:p>
    <w:p w:rsidR="003C1436" w:rsidRPr="007430B1" w:rsidRDefault="003C1436" w:rsidP="00065F31">
      <w:pPr>
        <w:pStyle w:val="Puesto"/>
        <w:numPr>
          <w:ilvl w:val="2"/>
          <w:numId w:val="17"/>
        </w:numPr>
        <w:tabs>
          <w:tab w:val="left" w:pos="993"/>
        </w:tabs>
        <w:spacing w:before="0" w:after="0"/>
        <w:ind w:left="1701" w:hanging="708"/>
        <w:jc w:val="both"/>
        <w:rPr>
          <w:rFonts w:ascii="Verdana" w:hAnsi="Verdana"/>
          <w:b w:val="0"/>
          <w:bCs w:val="0"/>
          <w:color w:val="000000" w:themeColor="text1"/>
          <w:sz w:val="18"/>
        </w:rPr>
      </w:pPr>
      <w:bookmarkStart w:id="58" w:name="_Toc61866629"/>
      <w:bookmarkStart w:id="59" w:name="_Toc94724661"/>
      <w:bookmarkStart w:id="60" w:name="_Hlk60836960"/>
      <w:r w:rsidRPr="007430B1">
        <w:rPr>
          <w:rFonts w:ascii="Verdana" w:hAnsi="Verdana"/>
          <w:b w:val="0"/>
          <w:bCs w:val="0"/>
          <w:color w:val="000000" w:themeColor="text1"/>
          <w:sz w:val="18"/>
        </w:rPr>
        <w:t xml:space="preserve">Cuando en la presentación de propuestas electrónicas se haya considerado utilizar el depósito por concepto de Garantía de Seriedad de Propuesta, </w:t>
      </w:r>
      <w:r w:rsidR="00B9103C" w:rsidRPr="007430B1">
        <w:rPr>
          <w:rFonts w:ascii="Verdana" w:hAnsi="Verdana"/>
          <w:b w:val="0"/>
          <w:bCs w:val="0"/>
          <w:color w:val="000000" w:themeColor="text1"/>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430B1">
        <w:rPr>
          <w:rFonts w:ascii="Verdana" w:hAnsi="Verdana"/>
          <w:b w:val="0"/>
          <w:bCs w:val="0"/>
          <w:color w:val="000000" w:themeColor="text1"/>
          <w:sz w:val="18"/>
        </w:rPr>
        <w:t>para una asociación adecuada a la presentación de la misma</w:t>
      </w:r>
      <w:r w:rsidRPr="007430B1">
        <w:rPr>
          <w:rFonts w:ascii="Verdana" w:hAnsi="Verdana"/>
          <w:b w:val="0"/>
          <w:bCs w:val="0"/>
          <w:color w:val="000000" w:themeColor="text1"/>
          <w:sz w:val="18"/>
        </w:rPr>
        <w:t>.</w:t>
      </w:r>
      <w:bookmarkEnd w:id="58"/>
      <w:bookmarkEnd w:id="59"/>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bookmarkEnd w:id="60"/>
    <w:p w:rsidR="003C1436" w:rsidRDefault="003C1436"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7430B1" w:rsidRDefault="00B242CD" w:rsidP="00065F31">
      <w:pPr>
        <w:pStyle w:val="Puesto"/>
        <w:numPr>
          <w:ilvl w:val="0"/>
          <w:numId w:val="32"/>
        </w:numPr>
        <w:tabs>
          <w:tab w:val="left" w:pos="993"/>
        </w:tabs>
        <w:jc w:val="both"/>
        <w:rPr>
          <w:rFonts w:ascii="Verdana" w:hAnsi="Verdana"/>
          <w:b w:val="0"/>
          <w:bCs w:val="0"/>
          <w:color w:val="000000" w:themeColor="text1"/>
          <w:sz w:val="18"/>
        </w:rPr>
      </w:pPr>
      <w:bookmarkStart w:id="67" w:name="_Toc61866633"/>
      <w:bookmarkStart w:id="68" w:name="_Toc94724665"/>
      <w:r w:rsidRPr="00A40276">
        <w:rPr>
          <w:rFonts w:ascii="Verdana" w:hAnsi="Verdana"/>
          <w:b w:val="0"/>
          <w:bCs w:val="0"/>
          <w:sz w:val="18"/>
        </w:rPr>
        <w:t xml:space="preserve">Esta haya sido enviada antes del vencimiento del cierre del plazo de presentación de </w:t>
      </w:r>
      <w:r w:rsidRPr="007430B1">
        <w:rPr>
          <w:rFonts w:ascii="Verdana" w:hAnsi="Verdana"/>
          <w:b w:val="0"/>
          <w:bCs w:val="0"/>
          <w:color w:val="000000" w:themeColor="text1"/>
          <w:sz w:val="18"/>
        </w:rPr>
        <w:t>propuestas y;</w:t>
      </w:r>
      <w:bookmarkEnd w:id="67"/>
      <w:bookmarkEnd w:id="68"/>
    </w:p>
    <w:p w:rsidR="00B603C5" w:rsidRPr="00D309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69" w:name="_Toc61866634"/>
      <w:bookmarkStart w:id="70" w:name="_Toc94724666"/>
      <w:r w:rsidRPr="007430B1">
        <w:rPr>
          <w:rFonts w:ascii="Verdana" w:hAnsi="Verdana"/>
          <w:b w:val="0"/>
          <w:bCs w:val="0"/>
          <w:color w:val="000000" w:themeColor="text1"/>
          <w:sz w:val="18"/>
        </w:rPr>
        <w:t xml:space="preserve">La Garantía de Seriedad de Propuesta haya ingresado al recinto en el que se registra la presentación de propuestas, hasta la fecha y hora límite para la presentación de </w:t>
      </w:r>
      <w:r w:rsidR="0006386D" w:rsidRPr="007430B1">
        <w:rPr>
          <w:rFonts w:ascii="Verdana" w:hAnsi="Verdana"/>
          <w:b w:val="0"/>
          <w:bCs w:val="0"/>
          <w:color w:val="000000" w:themeColor="text1"/>
          <w:sz w:val="18"/>
        </w:rPr>
        <w:t>la misma</w:t>
      </w:r>
      <w:r w:rsidR="00B242CD" w:rsidRPr="007430B1">
        <w:rPr>
          <w:rFonts w:ascii="Verdana" w:hAnsi="Verdana"/>
          <w:b w:val="0"/>
          <w:bCs w:val="0"/>
          <w:color w:val="000000" w:themeColor="text1"/>
          <w:sz w:val="18"/>
        </w:rPr>
        <w:t>.</w:t>
      </w:r>
      <w:bookmarkEnd w:id="69"/>
      <w:bookmarkEnd w:id="70"/>
      <w:r w:rsidR="00B242CD" w:rsidRPr="007430B1">
        <w:rPr>
          <w:rFonts w:ascii="Verdana" w:hAnsi="Verdana"/>
          <w:b w:val="0"/>
          <w:bCs w:val="0"/>
          <w:color w:val="000000" w:themeColor="text1"/>
          <w:sz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B603C5" w:rsidRPr="007430B1" w:rsidRDefault="00B603C5" w:rsidP="00B603C5">
      <w:pPr>
        <w:pStyle w:val="Puesto"/>
        <w:tabs>
          <w:tab w:val="left" w:pos="993"/>
        </w:tabs>
        <w:spacing w:before="0"/>
        <w:ind w:left="2061"/>
        <w:jc w:val="both"/>
        <w:rPr>
          <w:rFonts w:ascii="Verdana" w:hAnsi="Verdana"/>
          <w:b w:val="0"/>
          <w:bCs w:val="0"/>
          <w:color w:val="000000" w:themeColor="text1"/>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w:t>
      </w:r>
      <w:r w:rsidRPr="007430B1">
        <w:rPr>
          <w:color w:val="000000" w:themeColor="text1"/>
          <w:sz w:val="18"/>
          <w:szCs w:val="18"/>
        </w:rPr>
        <w:t>propuesta no reportará estado alguno (sin color), hasta que realice su primer lance (verde o rojo).</w:t>
      </w:r>
    </w:p>
    <w:p w:rsidR="009A37D8" w:rsidRPr="007430B1" w:rsidRDefault="009A37D8" w:rsidP="00245546">
      <w:pPr>
        <w:widowControl w:val="0"/>
        <w:tabs>
          <w:tab w:val="left" w:pos="567"/>
        </w:tabs>
        <w:ind w:left="1276"/>
        <w:jc w:val="both"/>
        <w:rPr>
          <w:color w:val="000000" w:themeColor="text1"/>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7430B1">
        <w:rPr>
          <w:color w:val="000000" w:themeColor="text1"/>
          <w:sz w:val="18"/>
          <w:szCs w:val="18"/>
        </w:rPr>
        <w:t xml:space="preserve">Culminado el plazo para la </w:t>
      </w:r>
      <w:r w:rsidR="00BE09A7" w:rsidRPr="007430B1">
        <w:rPr>
          <w:color w:val="000000" w:themeColor="text1"/>
          <w:sz w:val="18"/>
          <w:szCs w:val="18"/>
        </w:rPr>
        <w:t>S</w:t>
      </w:r>
      <w:r w:rsidRPr="007430B1">
        <w:rPr>
          <w:color w:val="000000" w:themeColor="text1"/>
          <w:sz w:val="18"/>
          <w:szCs w:val="18"/>
        </w:rPr>
        <w:t>ubasta</w:t>
      </w:r>
      <w:r w:rsidR="00BE09A7" w:rsidRPr="007430B1">
        <w:rPr>
          <w:color w:val="000000" w:themeColor="text1"/>
          <w:sz w:val="18"/>
          <w:szCs w:val="18"/>
        </w:rPr>
        <w:t xml:space="preserve"> Electrónica</w:t>
      </w:r>
      <w:r w:rsidRPr="007430B1">
        <w:rPr>
          <w:color w:val="000000" w:themeColor="text1"/>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5930BE" w:rsidRPr="007430B1" w:rsidRDefault="005930BE" w:rsidP="00967385">
      <w:pPr>
        <w:pStyle w:val="Puesto"/>
        <w:spacing w:before="0" w:after="0"/>
        <w:jc w:val="both"/>
        <w:rPr>
          <w:rFonts w:ascii="Verdana" w:hAnsi="Verdana"/>
          <w:color w:val="000000" w:themeColor="text1"/>
          <w:sz w:val="18"/>
        </w:rPr>
      </w:pPr>
    </w:p>
    <w:p w:rsidR="00B603C5" w:rsidRPr="007430B1" w:rsidRDefault="00B603C5" w:rsidP="00065F31">
      <w:pPr>
        <w:pStyle w:val="Puesto"/>
        <w:numPr>
          <w:ilvl w:val="0"/>
          <w:numId w:val="17"/>
        </w:numPr>
        <w:spacing w:before="0" w:after="0"/>
        <w:jc w:val="both"/>
        <w:rPr>
          <w:rFonts w:ascii="Verdana" w:hAnsi="Verdana"/>
          <w:color w:val="000000" w:themeColor="text1"/>
          <w:sz w:val="18"/>
        </w:rPr>
      </w:pPr>
      <w:bookmarkStart w:id="90" w:name="_Toc94724680"/>
      <w:r w:rsidRPr="007430B1">
        <w:rPr>
          <w:rFonts w:ascii="Verdana" w:hAnsi="Verdana"/>
          <w:color w:val="000000" w:themeColor="text1"/>
          <w:sz w:val="18"/>
        </w:rPr>
        <w:t>APERTURA DE PROPUESTAS</w:t>
      </w:r>
      <w:bookmarkEnd w:id="90"/>
    </w:p>
    <w:p w:rsidR="00B603C5" w:rsidRPr="007430B1" w:rsidRDefault="00B603C5" w:rsidP="00B603C5">
      <w:pPr>
        <w:pStyle w:val="Puesto"/>
        <w:spacing w:before="0" w:after="0"/>
        <w:ind w:left="432"/>
        <w:jc w:val="both"/>
        <w:rPr>
          <w:rFonts w:ascii="Verdana" w:hAnsi="Verdana"/>
          <w:color w:val="000000" w:themeColor="text1"/>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7430B1">
        <w:rPr>
          <w:rFonts w:ascii="Verdana" w:hAnsi="Verdana"/>
          <w:b w:val="0"/>
          <w:bCs w:val="0"/>
          <w:color w:val="000000" w:themeColor="text1"/>
          <w:sz w:val="18"/>
        </w:rPr>
        <w:t xml:space="preserve">Inmediatamente después </w:t>
      </w:r>
      <w:r w:rsidRPr="00A40276">
        <w:rPr>
          <w:rFonts w:ascii="Verdana" w:hAnsi="Verdana"/>
          <w:b w:val="0"/>
          <w:bCs w:val="0"/>
          <w:sz w:val="18"/>
        </w:rPr>
        <w:t>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Default="00B603C5" w:rsidP="00D3093A">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D3093A" w:rsidRPr="00A40276" w:rsidRDefault="00D3093A" w:rsidP="00D3093A">
      <w:pPr>
        <w:pStyle w:val="Puesto"/>
        <w:spacing w:before="0"/>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D3093A" w:rsidRDefault="00EF253A" w:rsidP="00065F31">
      <w:pPr>
        <w:numPr>
          <w:ilvl w:val="0"/>
          <w:numId w:val="6"/>
        </w:numPr>
        <w:ind w:left="1134" w:hanging="567"/>
        <w:jc w:val="both"/>
        <w:rPr>
          <w:rFonts w:cs="Arial"/>
          <w:b/>
          <w:color w:val="FF0000"/>
          <w:sz w:val="18"/>
          <w:szCs w:val="18"/>
          <w:lang w:val="es-BO"/>
        </w:rPr>
      </w:pPr>
      <w:r w:rsidRPr="00D3093A">
        <w:rPr>
          <w:rFonts w:cs="Arial"/>
          <w:b/>
          <w:color w:val="FF0000"/>
          <w:sz w:val="18"/>
          <w:szCs w:val="18"/>
          <w:lang w:val="es-BO"/>
        </w:rPr>
        <w:t>Precio Evaluado Más Bajo</w:t>
      </w:r>
      <w:r w:rsidR="007830D3" w:rsidRPr="00D3093A">
        <w:rPr>
          <w:rFonts w:cs="Arial"/>
          <w:b/>
          <w:color w:val="FF0000"/>
          <w:sz w:val="18"/>
          <w:szCs w:val="18"/>
          <w:lang w:val="es-BO"/>
        </w:rPr>
        <w:t>;</w:t>
      </w:r>
      <w:r w:rsidRPr="00D3093A">
        <w:rPr>
          <w:rFonts w:cs="Arial"/>
          <w:b/>
          <w:color w:val="FF0000"/>
          <w:sz w:val="18"/>
          <w:szCs w:val="18"/>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Default="00E55876" w:rsidP="00967385">
      <w:pPr>
        <w:ind w:left="774"/>
        <w:jc w:val="both"/>
        <w:rPr>
          <w:sz w:val="18"/>
          <w:szCs w:val="18"/>
        </w:rPr>
      </w:pPr>
    </w:p>
    <w:p w:rsidR="000E349D" w:rsidRPr="0023328F" w:rsidRDefault="000E349D"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rsidR="00EF253A" w:rsidRPr="00A40276" w:rsidRDefault="00EF253A" w:rsidP="00EF253A">
      <w:pPr>
        <w:tabs>
          <w:tab w:val="left" w:pos="567"/>
        </w:tabs>
        <w:ind w:left="567"/>
        <w:jc w:val="both"/>
        <w:rPr>
          <w:rFonts w:cs="Arial"/>
          <w:b/>
          <w:sz w:val="18"/>
          <w:szCs w:val="18"/>
          <w:lang w:val="es-BO"/>
        </w:rPr>
      </w:pPr>
    </w:p>
    <w:p w:rsidR="00E3756A"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3953D2" w:rsidRPr="00A40276" w:rsidRDefault="003953D2" w:rsidP="003953D2">
      <w:pPr>
        <w:ind w:left="709"/>
        <w:jc w:val="both"/>
        <w:rPr>
          <w:rFonts w:cs="Arial"/>
          <w:b/>
          <w:sz w:val="18"/>
          <w:szCs w:val="18"/>
          <w:lang w:val="es-BO"/>
        </w:rPr>
      </w:pPr>
    </w:p>
    <w:p w:rsidR="003953D2"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lastRenderedPageBreak/>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D3093A" w:rsidRPr="00A40276" w:rsidRDefault="00D3093A"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w:t>
      </w:r>
      <w:r w:rsidRPr="00A40276">
        <w:rPr>
          <w:rFonts w:ascii="Verdana" w:hAnsi="Verdana" w:cs="Arial"/>
          <w:sz w:val="18"/>
          <w:szCs w:val="18"/>
          <w:lang w:val="es-BO"/>
        </w:rPr>
        <w:lastRenderedPageBreak/>
        <w:t>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D3093A" w:rsidRPr="00D3093A">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rsidR="007430B1"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2C4A80" w:rsidRPr="007430B1" w:rsidRDefault="002C4A80" w:rsidP="007430B1">
      <w:pPr>
        <w:rPr>
          <w:lang w:val="es-BO" w:eastAsia="en-US"/>
        </w:rPr>
      </w:pP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B83BFF" w:rsidRPr="00A40276" w:rsidRDefault="00B83BFF" w:rsidP="00B83BFF">
      <w:pPr>
        <w:ind w:left="708"/>
        <w:jc w:val="both"/>
        <w:rPr>
          <w:sz w:val="18"/>
          <w:lang w:val="es-BO"/>
        </w:rPr>
      </w:pPr>
    </w:p>
    <w:p w:rsidR="00B83BFF" w:rsidRPr="007430B1" w:rsidRDefault="00B83BFF" w:rsidP="00FE719F">
      <w:pPr>
        <w:pStyle w:val="Prrafodelista"/>
        <w:ind w:left="1134"/>
        <w:jc w:val="both"/>
        <w:rPr>
          <w:rFonts w:ascii="Verdana" w:hAnsi="Verdana"/>
          <w:color w:val="000000" w:themeColor="text1"/>
          <w:sz w:val="18"/>
          <w:szCs w:val="18"/>
          <w:lang w:val="es-BO"/>
        </w:rPr>
      </w:pPr>
      <w:r w:rsidRPr="007430B1">
        <w:rPr>
          <w:rFonts w:ascii="Verdana" w:hAnsi="Verdana"/>
          <w:color w:val="000000" w:themeColor="text1"/>
          <w:sz w:val="18"/>
          <w:szCs w:val="18"/>
          <w:lang w:val="es-BO"/>
        </w:rPr>
        <w:t>El seguimiento y control se efectuar</w:t>
      </w:r>
      <w:r w:rsidR="007B1446" w:rsidRPr="007430B1">
        <w:rPr>
          <w:rFonts w:ascii="Verdana" w:hAnsi="Verdana"/>
          <w:color w:val="000000" w:themeColor="text1"/>
          <w:sz w:val="18"/>
          <w:szCs w:val="18"/>
          <w:lang w:val="es-BO"/>
        </w:rPr>
        <w:t>á</w:t>
      </w:r>
      <w:r w:rsidRPr="007430B1">
        <w:rPr>
          <w:rFonts w:ascii="Verdana" w:hAnsi="Verdana"/>
          <w:color w:val="000000" w:themeColor="text1"/>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430B1">
        <w:rPr>
          <w:rFonts w:ascii="Verdana" w:hAnsi="Verdana"/>
          <w:color w:val="000000" w:themeColor="text1"/>
          <w:sz w:val="18"/>
          <w:szCs w:val="18"/>
          <w:lang w:val="es-BO"/>
        </w:rPr>
        <w:t xml:space="preserve">r </w:t>
      </w:r>
      <w:r w:rsidRPr="007430B1">
        <w:rPr>
          <w:rFonts w:ascii="Verdana" w:hAnsi="Verdana"/>
          <w:color w:val="000000" w:themeColor="text1"/>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Default="00FB5354"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5" w:name="_Toc94724710"/>
      <w:r w:rsidRPr="00A40276">
        <w:rPr>
          <w:rFonts w:ascii="Verdana" w:hAnsi="Verdana"/>
          <w:sz w:val="18"/>
        </w:rPr>
        <w:lastRenderedPageBreak/>
        <w:t>INFORME</w:t>
      </w:r>
      <w:r w:rsidR="00A42061" w:rsidRPr="00A40276">
        <w:rPr>
          <w:rFonts w:ascii="Verdana" w:hAnsi="Verdana"/>
          <w:sz w:val="18"/>
        </w:rPr>
        <w:t xml:space="preserve"> DE CONFORMIDAD DEL SERVICIO GENERAL</w:t>
      </w:r>
      <w:bookmarkEnd w:id="155"/>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6E480E" w:rsidRDefault="006E480E" w:rsidP="00D3093A">
      <w:pPr>
        <w:spacing w:line="200" w:lineRule="exact"/>
        <w:rPr>
          <w:b/>
          <w:sz w:val="18"/>
          <w:szCs w:val="18"/>
          <w:lang w:val="es-BO"/>
        </w:rPr>
      </w:pPr>
    </w:p>
    <w:p w:rsidR="006E480E" w:rsidRDefault="006E480E" w:rsidP="00D3093A">
      <w:pPr>
        <w:spacing w:line="200" w:lineRule="exact"/>
        <w:rPr>
          <w:b/>
          <w:sz w:val="18"/>
          <w:szCs w:val="18"/>
          <w:lang w:val="es-BO"/>
        </w:rPr>
      </w:pPr>
    </w:p>
    <w:p w:rsidR="000E349D" w:rsidRDefault="000E349D" w:rsidP="00D3093A">
      <w:pPr>
        <w:spacing w:line="200" w:lineRule="exact"/>
        <w:rPr>
          <w:b/>
          <w:sz w:val="18"/>
          <w:szCs w:val="18"/>
          <w:lang w:val="es-BO"/>
        </w:rPr>
      </w:pPr>
    </w:p>
    <w:p w:rsidR="007430B1" w:rsidRDefault="007430B1"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D3093A">
      <w:pP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91652E" w:rsidRDefault="00A30429" w:rsidP="00650B21">
      <w:pPr>
        <w:jc w:val="center"/>
        <w:rPr>
          <w:b/>
          <w:sz w:val="2"/>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6E480E">
            <w:pPr>
              <w:jc w:val="center"/>
              <w:rPr>
                <w:rFonts w:ascii="Arial" w:hAnsi="Arial" w:cs="Arial"/>
                <w:lang w:val="es-BO"/>
              </w:rPr>
            </w:pPr>
            <w:r w:rsidRPr="00B35AE2">
              <w:rPr>
                <w:rFonts w:ascii="Arial" w:hAnsi="Arial" w:cs="Arial"/>
                <w:lang w:val="es-BO"/>
              </w:rPr>
              <w:t xml:space="preserve">ANPE – C </w:t>
            </w:r>
            <w:r w:rsidR="00B35AE2" w:rsidRPr="00B35AE2">
              <w:rPr>
                <w:rFonts w:ascii="Arial" w:hAnsi="Arial" w:cs="Arial"/>
                <w:lang w:val="es-BO"/>
              </w:rPr>
              <w:t>Nº1</w:t>
            </w:r>
            <w:r w:rsidR="00342D77">
              <w:rPr>
                <w:rFonts w:ascii="Arial" w:hAnsi="Arial" w:cs="Arial"/>
                <w:lang w:val="es-BO"/>
              </w:rPr>
              <w:t>7</w:t>
            </w:r>
            <w:r w:rsidR="006E480E">
              <w:rPr>
                <w:rFonts w:ascii="Arial" w:hAnsi="Arial" w:cs="Arial"/>
                <w:lang w:val="es-BO"/>
              </w:rPr>
              <w:t>5</w:t>
            </w:r>
            <w:r w:rsidR="00650C6C" w:rsidRPr="00B35AE2">
              <w:rPr>
                <w:rFonts w:ascii="Arial" w:hAnsi="Arial" w:cs="Arial"/>
                <w:lang w:val="es-BO"/>
              </w:rPr>
              <w:t>/2025</w:t>
            </w:r>
            <w:r w:rsidRPr="00B35AE2">
              <w:rPr>
                <w:rFonts w:ascii="Arial" w:hAnsi="Arial" w:cs="Arial"/>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FF3946">
        <w:trPr>
          <w:trHeight w:val="39"/>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650C6C"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50C6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FF3946">
        <w:trPr>
          <w:trHeight w:val="58"/>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rsidR="000C0B93" w:rsidRPr="00A34D22" w:rsidRDefault="006E480E" w:rsidP="00650C6C">
            <w:pPr>
              <w:jc w:val="center"/>
              <w:rPr>
                <w:b/>
                <w:color w:val="000099"/>
                <w:lang w:val="es-BO"/>
              </w:rPr>
            </w:pPr>
            <w:r w:rsidRPr="006E480E">
              <w:rPr>
                <w:b/>
                <w:color w:val="000099"/>
                <w:lang w:val="es-BO"/>
              </w:rPr>
              <w:t>SERVICIO RECURRENTE DE MANTENIMIENTO EN EL ÁREA DE ALBAÑILERIA PARA EL EDIFICIO PRINCIPAL DEL BCB - GESTIÓN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FF3946">
        <w:trPr>
          <w:trHeight w:val="92"/>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912F18">
            <w:pPr>
              <w:jc w:val="both"/>
              <w:rPr>
                <w:rFonts w:ascii="Arial" w:hAnsi="Arial" w:cs="Arial"/>
                <w:b/>
                <w:lang w:val="es-BO"/>
              </w:rPr>
            </w:pPr>
            <w:r>
              <w:rPr>
                <w:rFonts w:ascii="Arial" w:hAnsi="Arial" w:cs="Arial"/>
                <w:b/>
                <w:lang w:val="es-BO"/>
              </w:rPr>
              <w:t>Bs</w:t>
            </w:r>
            <w:r w:rsidR="0019199F">
              <w:rPr>
                <w:rFonts w:ascii="Arial" w:hAnsi="Arial" w:cs="Arial"/>
                <w:b/>
                <w:lang w:val="es-BO"/>
              </w:rPr>
              <w:t>7</w:t>
            </w:r>
            <w:r w:rsidR="005925B1">
              <w:rPr>
                <w:rFonts w:ascii="Arial" w:hAnsi="Arial" w:cs="Arial"/>
                <w:b/>
                <w:lang w:val="es-BO"/>
              </w:rPr>
              <w:t>2</w:t>
            </w:r>
            <w:r w:rsidR="00650C6C">
              <w:rPr>
                <w:rFonts w:ascii="Arial" w:hAnsi="Arial" w:cs="Arial"/>
                <w:b/>
                <w:lang w:val="es-BO"/>
              </w:rPr>
              <w:t>.</w:t>
            </w:r>
            <w:r w:rsidR="0019199F">
              <w:rPr>
                <w:rFonts w:ascii="Arial" w:hAnsi="Arial" w:cs="Arial"/>
                <w:b/>
                <w:lang w:val="es-BO"/>
              </w:rPr>
              <w:t>0</w:t>
            </w:r>
            <w:r>
              <w:rPr>
                <w:rFonts w:ascii="Arial" w:hAnsi="Arial" w:cs="Arial"/>
                <w:b/>
                <w:lang w:val="es-BO"/>
              </w:rPr>
              <w:t>00</w:t>
            </w:r>
            <w:r w:rsidR="00650C6C">
              <w:rPr>
                <w:rFonts w:ascii="Arial" w:hAnsi="Arial" w:cs="Arial"/>
                <w:b/>
                <w:lang w:val="es-BO"/>
              </w:rPr>
              <w:t>,00 (</w:t>
            </w:r>
            <w:r w:rsidR="005925B1">
              <w:rPr>
                <w:rFonts w:ascii="Arial" w:hAnsi="Arial" w:cs="Arial"/>
                <w:b/>
                <w:lang w:val="es-BO"/>
              </w:rPr>
              <w:t>Se</w:t>
            </w:r>
            <w:r w:rsidR="0019199F">
              <w:rPr>
                <w:rFonts w:ascii="Arial" w:hAnsi="Arial" w:cs="Arial"/>
                <w:b/>
                <w:lang w:val="es-BO"/>
              </w:rPr>
              <w:t>t</w:t>
            </w:r>
            <w:r w:rsidR="005925B1">
              <w:rPr>
                <w:rFonts w:ascii="Arial" w:hAnsi="Arial" w:cs="Arial"/>
                <w:b/>
                <w:lang w:val="es-BO"/>
              </w:rPr>
              <w:t>enta</w:t>
            </w:r>
            <w:r w:rsidR="00912F18">
              <w:rPr>
                <w:rFonts w:ascii="Arial" w:hAnsi="Arial" w:cs="Arial"/>
                <w:b/>
                <w:lang w:val="es-BO"/>
              </w:rPr>
              <w:t xml:space="preserve"> y dos </w:t>
            </w:r>
            <w:r w:rsidR="00650C6C">
              <w:rPr>
                <w:rFonts w:ascii="Arial" w:hAnsi="Arial" w:cs="Arial"/>
                <w:b/>
                <w:lang w:val="es-BO"/>
              </w:rPr>
              <w:t>Mil 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D3093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650C6C" w:rsidRDefault="006E480E" w:rsidP="005930BE">
            <w:pPr>
              <w:jc w:val="both"/>
              <w:rPr>
                <w:rFonts w:ascii="Arial" w:hAnsi="Arial" w:cs="Arial"/>
                <w:b/>
                <w:i/>
                <w:iCs/>
                <w:color w:val="000099"/>
                <w:lang w:val="es-BO"/>
              </w:rPr>
            </w:pPr>
            <w:r w:rsidRPr="006E480E">
              <w:rPr>
                <w:rFonts w:ascii="Arial" w:hAnsi="Arial" w:cs="Arial"/>
                <w:iCs/>
                <w:lang w:val="es-BO"/>
              </w:rPr>
              <w:t>El plazo para la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480E" w:rsidRPr="006E480E" w:rsidRDefault="006E480E" w:rsidP="006E480E">
            <w:pPr>
              <w:jc w:val="both"/>
              <w:rPr>
                <w:rFonts w:ascii="Arial" w:hAnsi="Arial" w:cs="Arial"/>
                <w:iCs/>
                <w:lang w:val="es-BO" w:eastAsia="es-BO"/>
              </w:rPr>
            </w:pPr>
            <w:r w:rsidRPr="006E480E">
              <w:rPr>
                <w:rFonts w:ascii="Arial" w:hAnsi="Arial" w:cs="Arial"/>
                <w:iCs/>
                <w:lang w:val="es-BO" w:eastAsia="es-BO"/>
              </w:rPr>
              <w:t>El servicio deberá desarrollarse en los siguientes inmuebles:</w:t>
            </w:r>
          </w:p>
          <w:p w:rsidR="006E480E" w:rsidRPr="006E480E" w:rsidRDefault="006E480E" w:rsidP="00094615">
            <w:pPr>
              <w:pStyle w:val="Prrafodelista"/>
              <w:numPr>
                <w:ilvl w:val="0"/>
                <w:numId w:val="45"/>
              </w:numPr>
              <w:jc w:val="both"/>
              <w:rPr>
                <w:rFonts w:ascii="Arial" w:hAnsi="Arial" w:cs="Arial"/>
                <w:iCs/>
                <w:sz w:val="16"/>
                <w:szCs w:val="16"/>
                <w:lang w:val="es-BO" w:eastAsia="es-BO"/>
              </w:rPr>
            </w:pPr>
            <w:r w:rsidRPr="006E480E">
              <w:rPr>
                <w:rFonts w:ascii="Arial" w:hAnsi="Arial" w:cs="Arial"/>
                <w:iCs/>
                <w:sz w:val="16"/>
                <w:szCs w:val="16"/>
                <w:lang w:val="es-BO" w:eastAsia="es-BO"/>
              </w:rPr>
              <w:t>Edificio Principal del BCB (Cal</w:t>
            </w:r>
            <w:bookmarkStart w:id="160" w:name="_GoBack"/>
            <w:bookmarkEnd w:id="160"/>
            <w:r w:rsidRPr="006E480E">
              <w:rPr>
                <w:rFonts w:ascii="Arial" w:hAnsi="Arial" w:cs="Arial"/>
                <w:iCs/>
                <w:sz w:val="16"/>
                <w:szCs w:val="16"/>
                <w:lang w:val="es-BO" w:eastAsia="es-BO"/>
              </w:rPr>
              <w:t>le Ayacucho, esquina Mercado S/N, La Paz).</w:t>
            </w:r>
          </w:p>
          <w:p w:rsidR="001A5C3F" w:rsidRPr="001A5C3F" w:rsidRDefault="006E480E" w:rsidP="00094615">
            <w:pPr>
              <w:pStyle w:val="Prrafodelista"/>
              <w:numPr>
                <w:ilvl w:val="0"/>
                <w:numId w:val="45"/>
              </w:numPr>
              <w:jc w:val="both"/>
              <w:rPr>
                <w:rFonts w:ascii="Arial" w:hAnsi="Arial" w:cs="Arial"/>
                <w:lang w:val="es-ES_tradnl"/>
              </w:rPr>
            </w:pPr>
            <w:r w:rsidRPr="006E480E">
              <w:rPr>
                <w:rFonts w:ascii="Arial" w:hAnsi="Arial" w:cs="Arial"/>
                <w:iCs/>
                <w:sz w:val="16"/>
                <w:szCs w:val="16"/>
                <w:lang w:val="es-BO" w:eastAsia="es-BO"/>
              </w:rPr>
              <w:t>Otros inmuebles de propiedad del BCB, de acuerdo a requerimiento del Fiscal del Servicio.</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0C0B93" w:rsidRPr="00D3093A" w:rsidRDefault="000C0B93" w:rsidP="00245453">
            <w:pPr>
              <w:jc w:val="right"/>
              <w:rPr>
                <w:rFonts w:ascii="Arial" w:hAnsi="Arial" w:cs="Arial"/>
                <w:lang w:val="es-BO"/>
              </w:rPr>
            </w:pPr>
            <w:r w:rsidRPr="00D3093A">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D3093A">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480E" w:rsidRPr="00D455B3" w:rsidRDefault="006E480E" w:rsidP="006E480E">
            <w:pPr>
              <w:ind w:right="177"/>
              <w:jc w:val="both"/>
              <w:rPr>
                <w:rFonts w:ascii="Arial" w:hAnsi="Arial" w:cs="Arial"/>
              </w:rPr>
            </w:pPr>
            <w:r w:rsidRPr="00D455B3">
              <w:rPr>
                <w:rFonts w:ascii="Arial" w:hAnsi="Arial" w:cs="Arial"/>
                <w:bCs/>
              </w:rPr>
              <w:t xml:space="preserve">Para el cumplimiento del contrato, el </w:t>
            </w:r>
            <w:r w:rsidRPr="00D455B3">
              <w:rPr>
                <w:rFonts w:ascii="Arial" w:hAnsi="Arial" w:cs="Arial"/>
                <w:bCs/>
                <w:iCs/>
              </w:rPr>
              <w:t>Proveedor</w:t>
            </w:r>
            <w:r w:rsidRPr="00D455B3">
              <w:rPr>
                <w:rFonts w:ascii="Arial" w:hAnsi="Arial" w:cs="Arial"/>
                <w:bCs/>
              </w:rPr>
              <w:t xml:space="preserve"> adjudicado deberá presentar una garantía por el 7% del monto total del contrato, a través de alguno </w:t>
            </w:r>
            <w:r w:rsidRPr="00D455B3">
              <w:rPr>
                <w:rFonts w:ascii="Arial" w:hAnsi="Arial" w:cs="Arial"/>
                <w:lang w:eastAsia="zh-CN"/>
              </w:rPr>
              <w:t>de los siguientes tipos de documentos:</w:t>
            </w:r>
            <w:r w:rsidRPr="00D455B3">
              <w:rPr>
                <w:rFonts w:ascii="Arial" w:hAnsi="Arial" w:cs="Arial"/>
              </w:rPr>
              <w:t xml:space="preserve"> </w:t>
            </w:r>
          </w:p>
          <w:p w:rsidR="006E480E" w:rsidRPr="00D455B3" w:rsidRDefault="006E480E" w:rsidP="006E480E">
            <w:pPr>
              <w:numPr>
                <w:ilvl w:val="1"/>
                <w:numId w:val="41"/>
              </w:numPr>
              <w:ind w:left="497" w:hanging="141"/>
              <w:jc w:val="both"/>
              <w:rPr>
                <w:rFonts w:ascii="Arial" w:hAnsi="Arial" w:cs="Arial"/>
                <w:lang w:eastAsia="zh-CN"/>
              </w:rPr>
            </w:pPr>
            <w:r w:rsidRPr="00D455B3">
              <w:rPr>
                <w:rFonts w:ascii="Arial" w:hAnsi="Arial" w:cs="Arial"/>
                <w:lang w:eastAsia="zh-CN"/>
              </w:rPr>
              <w:t>Boleta de garantía.</w:t>
            </w:r>
          </w:p>
          <w:p w:rsidR="006E480E" w:rsidRPr="00D455B3" w:rsidRDefault="006E480E" w:rsidP="006E480E">
            <w:pPr>
              <w:numPr>
                <w:ilvl w:val="1"/>
                <w:numId w:val="41"/>
              </w:numPr>
              <w:ind w:left="497" w:hanging="141"/>
              <w:jc w:val="both"/>
              <w:rPr>
                <w:rFonts w:ascii="Arial" w:hAnsi="Arial" w:cs="Arial"/>
                <w:lang w:eastAsia="zh-CN"/>
              </w:rPr>
            </w:pPr>
            <w:r w:rsidRPr="00D455B3">
              <w:rPr>
                <w:rFonts w:ascii="Arial" w:hAnsi="Arial" w:cs="Arial"/>
                <w:lang w:eastAsia="zh-CN"/>
              </w:rPr>
              <w:t>Garantía a primer requerimiento.</w:t>
            </w:r>
          </w:p>
          <w:p w:rsidR="006E480E" w:rsidRPr="00D455B3" w:rsidRDefault="006E480E" w:rsidP="006E480E">
            <w:pPr>
              <w:numPr>
                <w:ilvl w:val="1"/>
                <w:numId w:val="41"/>
              </w:numPr>
              <w:ind w:left="497" w:hanging="141"/>
              <w:jc w:val="both"/>
              <w:rPr>
                <w:rFonts w:ascii="Arial" w:hAnsi="Arial" w:cs="Arial"/>
                <w:lang w:eastAsia="zh-CN"/>
              </w:rPr>
            </w:pPr>
            <w:r w:rsidRPr="00D455B3">
              <w:rPr>
                <w:rFonts w:ascii="Arial" w:hAnsi="Arial" w:cs="Arial"/>
                <w:lang w:eastAsia="zh-CN"/>
              </w:rPr>
              <w:t>Póliza de seguro de caución a Primer Requerimiento.</w:t>
            </w:r>
          </w:p>
          <w:p w:rsidR="000C0B93" w:rsidRPr="00650C6C" w:rsidRDefault="006E480E" w:rsidP="006E480E">
            <w:pPr>
              <w:jc w:val="both"/>
              <w:rPr>
                <w:rFonts w:ascii="Arial" w:hAnsi="Arial" w:cs="Arial"/>
                <w:color w:val="000099"/>
                <w:lang w:val="es-BO"/>
              </w:rPr>
            </w:pPr>
            <w:r w:rsidRPr="00D455B3">
              <w:rPr>
                <w:rFonts w:ascii="Arial" w:hAnsi="Arial" w:cs="Arial"/>
                <w:lang w:eastAsia="zh-CN"/>
              </w:rPr>
              <w:t>O en su defecto solicitar la retención del 7% del valor de cada pago realizado por la prestación del servicio</w:t>
            </w:r>
            <w:r w:rsidRPr="00D455B3">
              <w:rPr>
                <w:rFonts w:ascii="Arial" w:hAnsi="Arial" w:cs="Arial"/>
                <w:b/>
                <w:bCs/>
                <w:snapToGrid w:val="0"/>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AE2" w:rsidRDefault="00B35AE2" w:rsidP="00245453">
            <w:pPr>
              <w:rPr>
                <w:rFonts w:ascii="Arial" w:hAnsi="Arial" w:cs="Arial"/>
                <w:b/>
              </w:rPr>
            </w:pPr>
          </w:p>
          <w:p w:rsidR="000C0B93" w:rsidRDefault="00D3093A" w:rsidP="00245453">
            <w:pPr>
              <w:rPr>
                <w:rFonts w:ascii="Arial" w:hAnsi="Arial" w:cs="Arial"/>
                <w:b/>
              </w:rPr>
            </w:pPr>
            <w:r>
              <w:rPr>
                <w:rFonts w:ascii="Arial" w:hAnsi="Arial" w:cs="Arial"/>
                <w:b/>
              </w:rPr>
              <w:t>X</w:t>
            </w:r>
          </w:p>
          <w:p w:rsidR="00B35AE2" w:rsidRPr="00A40276" w:rsidRDefault="00B35AE2"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D3093A">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D3093A">
              <w:rPr>
                <w:rFonts w:ascii="Arial" w:hAnsi="Arial" w:cs="Arial"/>
                <w:lang w:val="es-BO" w:eastAsia="es-BO"/>
              </w:rPr>
              <w:t>08:00</w:t>
            </w:r>
            <w:r w:rsidR="000710B6" w:rsidRPr="00D3093A">
              <w:rPr>
                <w:rFonts w:ascii="Arial" w:hAnsi="Arial" w:cs="Arial"/>
                <w:bCs/>
                <w:lang w:val="es-BO" w:eastAsia="es-BO"/>
              </w:rPr>
              <w:t xml:space="preserve"> a 1</w:t>
            </w:r>
            <w:r w:rsidRPr="00D3093A">
              <w:rPr>
                <w:rFonts w:ascii="Arial" w:hAnsi="Arial" w:cs="Arial"/>
                <w:bCs/>
                <w:lang w:val="es-BO" w:eastAsia="es-BO"/>
              </w:rPr>
              <w:t>6</w:t>
            </w:r>
            <w:r w:rsidR="000C0B93" w:rsidRPr="00D3093A">
              <w:rPr>
                <w:rFonts w:ascii="Arial" w:hAnsi="Arial" w:cs="Arial"/>
                <w:bCs/>
                <w:lang w:val="es-BO" w:eastAsia="es-BO"/>
              </w:rPr>
              <w:t>:</w:t>
            </w:r>
            <w:r w:rsidRPr="00D3093A">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1A5C3F">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A0297A" w:rsidP="00245453">
            <w:pPr>
              <w:jc w:val="center"/>
              <w:rPr>
                <w:rFonts w:ascii="Arial" w:hAnsi="Arial" w:cs="Arial"/>
                <w:lang w:val="es-BO"/>
              </w:rPr>
            </w:pPr>
            <w:r>
              <w:rPr>
                <w:rFonts w:ascii="Arial" w:hAnsi="Arial" w:cs="Arial"/>
                <w:sz w:val="13"/>
                <w:szCs w:val="13"/>
                <w:lang w:val="es-BO" w:eastAsia="es-BO"/>
              </w:rPr>
              <w:t>Esperanza Mamani Mercado</w:t>
            </w:r>
          </w:p>
        </w:tc>
        <w:tc>
          <w:tcPr>
            <w:tcW w:w="268" w:type="dxa"/>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1A5C3F">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6E480E" w:rsidP="00245453">
            <w:pPr>
              <w:jc w:val="center"/>
              <w:rPr>
                <w:rFonts w:ascii="Arial" w:hAnsi="Arial" w:cs="Arial"/>
                <w:sz w:val="13"/>
                <w:szCs w:val="13"/>
                <w:lang w:val="es-BO" w:eastAsia="es-BO"/>
              </w:rPr>
            </w:pPr>
            <w:r w:rsidRPr="006E480E">
              <w:rPr>
                <w:rFonts w:ascii="Arial" w:hAnsi="Arial" w:cs="Arial"/>
                <w:sz w:val="13"/>
                <w:szCs w:val="13"/>
                <w:lang w:val="es-BO" w:eastAsia="es-BO"/>
              </w:rPr>
              <w:t>Grover Alfonzo</w:t>
            </w:r>
            <w:r>
              <w:rPr>
                <w:rFonts w:ascii="Arial" w:hAnsi="Arial" w:cs="Arial"/>
                <w:sz w:val="13"/>
                <w:szCs w:val="13"/>
                <w:lang w:val="es-BO" w:eastAsia="es-BO"/>
              </w:rPr>
              <w:t xml:space="preserve"> </w:t>
            </w:r>
            <w:r w:rsidRPr="006E480E">
              <w:rPr>
                <w:rFonts w:ascii="Arial" w:hAnsi="Arial" w:cs="Arial"/>
                <w:sz w:val="13"/>
                <w:szCs w:val="13"/>
                <w:lang w:val="es-BO" w:eastAsia="es-BO"/>
              </w:rPr>
              <w:t>Rivera</w:t>
            </w:r>
            <w:r>
              <w:rPr>
                <w:rFonts w:ascii="Arial" w:hAnsi="Arial" w:cs="Arial"/>
                <w:sz w:val="13"/>
                <w:szCs w:val="13"/>
                <w:lang w:val="es-BO" w:eastAsia="es-BO"/>
              </w:rPr>
              <w:t xml:space="preserve"> </w:t>
            </w:r>
            <w:r w:rsidRPr="006E480E">
              <w:rPr>
                <w:rFonts w:ascii="Arial" w:hAnsi="Arial" w:cs="Arial"/>
                <w:sz w:val="13"/>
                <w:szCs w:val="13"/>
                <w:lang w:val="es-BO" w:eastAsia="es-BO"/>
              </w:rPr>
              <w:t>Butron</w:t>
            </w:r>
          </w:p>
        </w:tc>
        <w:tc>
          <w:tcPr>
            <w:tcW w:w="268" w:type="dxa"/>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6E480E" w:rsidP="006E480E">
            <w:pPr>
              <w:jc w:val="center"/>
              <w:rPr>
                <w:rFonts w:ascii="Arial" w:hAnsi="Arial" w:cs="Arial"/>
                <w:sz w:val="13"/>
                <w:szCs w:val="13"/>
                <w:lang w:val="es-BO" w:eastAsia="es-BO"/>
              </w:rPr>
            </w:pPr>
            <w:r>
              <w:rPr>
                <w:rFonts w:ascii="Arial" w:hAnsi="Arial" w:cs="Arial"/>
                <w:sz w:val="13"/>
                <w:szCs w:val="13"/>
                <w:lang w:val="es-BO" w:eastAsia="es-BO"/>
              </w:rPr>
              <w:t>Técnico e</w:t>
            </w:r>
            <w:r w:rsidRPr="006E480E">
              <w:rPr>
                <w:rFonts w:ascii="Arial" w:hAnsi="Arial" w:cs="Arial"/>
                <w:sz w:val="13"/>
                <w:szCs w:val="13"/>
                <w:lang w:val="es-BO" w:eastAsia="es-BO"/>
              </w:rPr>
              <w:t>n Infraestructura</w:t>
            </w:r>
          </w:p>
        </w:tc>
        <w:tc>
          <w:tcPr>
            <w:tcW w:w="257" w:type="dxa"/>
            <w:gridSpan w:val="2"/>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1A5C3F" w:rsidP="000710B6">
            <w:pPr>
              <w:jc w:val="center"/>
              <w:rPr>
                <w:rFonts w:ascii="Arial" w:hAnsi="Arial" w:cs="Arial"/>
                <w:sz w:val="13"/>
                <w:szCs w:val="13"/>
                <w:lang w:val="es-BO" w:eastAsia="es-BO"/>
              </w:rPr>
            </w:pPr>
            <w:r>
              <w:rPr>
                <w:rFonts w:ascii="Arial" w:hAnsi="Arial" w:cs="Arial"/>
                <w:sz w:val="13"/>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245453">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w:t>
            </w:r>
            <w:r w:rsidR="00D3093A">
              <w:rPr>
                <w:rFonts w:ascii="Arial" w:hAnsi="Arial" w:cs="Arial"/>
                <w:bCs/>
                <w:sz w:val="15"/>
                <w:szCs w:val="15"/>
                <w:lang w:val="es-BO" w:eastAsia="es-BO"/>
              </w:rPr>
              <w:t>1</w:t>
            </w:r>
            <w:r w:rsidR="00A0297A">
              <w:rPr>
                <w:rFonts w:ascii="Arial" w:hAnsi="Arial" w:cs="Arial"/>
                <w:bCs/>
                <w:sz w:val="15"/>
                <w:szCs w:val="15"/>
                <w:lang w:val="es-BO" w:eastAsia="es-BO"/>
              </w:rPr>
              <w:t>5</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rsidR="000C0B93" w:rsidRPr="00A40276" w:rsidRDefault="00A65F9B" w:rsidP="006E480E">
            <w:pPr>
              <w:rPr>
                <w:rFonts w:ascii="Arial" w:hAnsi="Arial" w:cs="Arial"/>
                <w:lang w:val="es-BO"/>
              </w:rPr>
            </w:pPr>
            <w:r>
              <w:rPr>
                <w:rFonts w:ascii="Arial" w:hAnsi="Arial" w:cs="Arial"/>
                <w:bCs/>
                <w:sz w:val="15"/>
                <w:szCs w:val="15"/>
                <w:lang w:val="es-BO" w:eastAsia="es-BO"/>
              </w:rPr>
              <w:t>47</w:t>
            </w:r>
            <w:r w:rsidR="00A0297A">
              <w:rPr>
                <w:rFonts w:ascii="Arial" w:hAnsi="Arial" w:cs="Arial"/>
                <w:bCs/>
                <w:sz w:val="15"/>
                <w:szCs w:val="15"/>
                <w:lang w:val="es-BO" w:eastAsia="es-BO"/>
              </w:rPr>
              <w:t>2</w:t>
            </w:r>
            <w:r w:rsidR="006E480E">
              <w:rPr>
                <w:rFonts w:ascii="Arial" w:hAnsi="Arial" w:cs="Arial"/>
                <w:bCs/>
                <w:sz w:val="15"/>
                <w:szCs w:val="15"/>
                <w:lang w:val="es-BO" w:eastAsia="es-BO"/>
              </w:rPr>
              <w:t>5</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63B5" w:rsidRDefault="00365D54" w:rsidP="00245453">
            <w:pPr>
              <w:snapToGrid w:val="0"/>
              <w:rPr>
                <w:rFonts w:ascii="Arial" w:hAnsi="Arial" w:cs="Arial"/>
                <w:sz w:val="12"/>
                <w:szCs w:val="14"/>
                <w:lang w:val="pt-BR" w:eastAsia="es-BO"/>
              </w:rPr>
            </w:pPr>
            <w:hyperlink r:id="rId14" w:history="1">
              <w:r w:rsidR="00A0297A" w:rsidRPr="00F01AD1">
                <w:rPr>
                  <w:rStyle w:val="Hipervnculo"/>
                  <w:rFonts w:ascii="Arial" w:hAnsi="Arial" w:cs="Arial"/>
                  <w:sz w:val="12"/>
                  <w:szCs w:val="14"/>
                  <w:lang w:val="pt-BR" w:eastAsia="es-BO"/>
                </w:rPr>
                <w:t>emamani@bcb.gob.bo</w:t>
              </w:r>
            </w:hyperlink>
          </w:p>
          <w:p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rsidR="006E480E" w:rsidRDefault="006E480E" w:rsidP="00245453">
            <w:pPr>
              <w:rPr>
                <w:rStyle w:val="Hipervnculo"/>
                <w:rFonts w:ascii="Arial" w:hAnsi="Arial" w:cs="Arial"/>
                <w:sz w:val="12"/>
                <w:szCs w:val="14"/>
              </w:rPr>
            </w:pPr>
            <w:r w:rsidRPr="006E480E">
              <w:rPr>
                <w:rStyle w:val="Hipervnculo"/>
                <w:rFonts w:ascii="Arial" w:hAnsi="Arial" w:cs="Arial"/>
                <w:sz w:val="12"/>
                <w:szCs w:val="14"/>
              </w:rPr>
              <w:t xml:space="preserve">grivera@bcb.gob.bo </w:t>
            </w:r>
          </w:p>
          <w:p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D3093A">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59"/>
    </w:p>
    <w:p w:rsidR="00435C41" w:rsidRPr="00EE09A7" w:rsidRDefault="00435C41" w:rsidP="00B35DBB">
      <w:pPr>
        <w:rPr>
          <w:sz w:val="2"/>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EE09A7" w:rsidRDefault="00313176" w:rsidP="00313176">
      <w:pPr>
        <w:rPr>
          <w:rFonts w:cs="Arial"/>
          <w:sz w:val="2"/>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6"/>
        <w:gridCol w:w="15"/>
        <w:gridCol w:w="7"/>
        <w:gridCol w:w="263"/>
        <w:gridCol w:w="71"/>
        <w:gridCol w:w="374"/>
        <w:gridCol w:w="134"/>
        <w:gridCol w:w="360"/>
        <w:gridCol w:w="134"/>
        <w:gridCol w:w="528"/>
        <w:gridCol w:w="120"/>
        <w:gridCol w:w="24"/>
        <w:gridCol w:w="134"/>
        <w:gridCol w:w="312"/>
        <w:gridCol w:w="134"/>
        <w:gridCol w:w="307"/>
        <w:gridCol w:w="136"/>
        <w:gridCol w:w="134"/>
        <w:gridCol w:w="3014"/>
        <w:gridCol w:w="134"/>
      </w:tblGrid>
      <w:tr w:rsidR="00313176" w:rsidRPr="000C6821" w:rsidTr="00EE09A7">
        <w:trPr>
          <w:trHeight w:val="75"/>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EE09A7">
        <w:trPr>
          <w:trHeight w:val="136"/>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6"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D9049C">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044E0" w:rsidP="00E3419E">
            <w:pPr>
              <w:adjustRightInd w:val="0"/>
              <w:snapToGrid w:val="0"/>
              <w:jc w:val="center"/>
              <w:rPr>
                <w:rFonts w:ascii="Arial" w:hAnsi="Arial" w:cs="Arial"/>
              </w:rPr>
            </w:pPr>
            <w:r>
              <w:rPr>
                <w:rFonts w:ascii="Arial" w:hAnsi="Arial" w:cs="Arial"/>
              </w:rPr>
              <w:t>2</w:t>
            </w:r>
            <w:r w:rsidR="00E3419E">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D3093A">
            <w:pPr>
              <w:adjustRightInd w:val="0"/>
              <w:snapToGrid w:val="0"/>
              <w:rPr>
                <w:rFonts w:ascii="Arial" w:hAnsi="Arial" w:cs="Arial"/>
              </w:rPr>
            </w:pPr>
            <w:r>
              <w:rPr>
                <w:rFonts w:ascii="Arial" w:hAnsi="Arial" w:cs="Arial"/>
              </w:rPr>
              <w:t xml:space="preserve"> 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8044E0">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0E349D">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1D3030">
            <w:pPr>
              <w:adjustRightInd w:val="0"/>
              <w:snapToGrid w:val="0"/>
              <w:jc w:val="center"/>
              <w:rPr>
                <w:rFonts w:ascii="Arial" w:hAnsi="Arial" w:cs="Arial"/>
              </w:rPr>
            </w:pPr>
            <w:r w:rsidRPr="000E349D">
              <w:rPr>
                <w:rFonts w:ascii="Arial" w:hAnsi="Arial" w:cs="Arial"/>
              </w:rPr>
              <w:t>0</w:t>
            </w:r>
            <w:r w:rsidR="001D3030">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313176" w:rsidRPr="000E349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D9049C">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541D2D">
            <w:pPr>
              <w:adjustRightInd w:val="0"/>
              <w:snapToGrid w:val="0"/>
              <w:jc w:val="center"/>
              <w:rPr>
                <w:rFonts w:ascii="Arial" w:hAnsi="Arial" w:cs="Arial"/>
              </w:rPr>
            </w:pPr>
            <w:r>
              <w:rPr>
                <w:rFonts w:ascii="Arial" w:hAnsi="Arial" w:cs="Arial"/>
              </w:rPr>
              <w:t>1</w:t>
            </w:r>
            <w:r w:rsidR="00541D2D">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F450AB"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8B40D7">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1D3030" w:rsidP="00D9049C">
            <w:pPr>
              <w:adjustRightInd w:val="0"/>
              <w:snapToGrid w:val="0"/>
              <w:jc w:val="center"/>
              <w:rPr>
                <w:rFonts w:ascii="Arial" w:hAnsi="Arial" w:cs="Arial"/>
              </w:rPr>
            </w:pPr>
            <w:r w:rsidRPr="000E349D">
              <w:rPr>
                <w:rFonts w:ascii="Arial" w:hAnsi="Arial" w:cs="Arial"/>
              </w:rPr>
              <w:t>0</w:t>
            </w:r>
            <w:r>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541D2D" w:rsidP="00D9049C">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1</w:t>
            </w:r>
            <w:r w:rsidR="00C32427">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1D3030" w:rsidP="00D9049C">
            <w:pPr>
              <w:adjustRightInd w:val="0"/>
              <w:snapToGrid w:val="0"/>
              <w:jc w:val="center"/>
              <w:rPr>
                <w:rFonts w:ascii="Arial" w:hAnsi="Arial" w:cs="Arial"/>
              </w:rPr>
            </w:pPr>
            <w:r w:rsidRPr="000E349D">
              <w:rPr>
                <w:rFonts w:ascii="Arial" w:hAnsi="Arial" w:cs="Arial"/>
              </w:rPr>
              <w:t>0</w:t>
            </w:r>
            <w:r>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541D2D" w:rsidP="000C5E57">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C3242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C32427">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1D3030" w:rsidP="00D9049C">
            <w:pPr>
              <w:adjustRightInd w:val="0"/>
              <w:snapToGrid w:val="0"/>
              <w:jc w:val="center"/>
              <w:rPr>
                <w:rFonts w:ascii="Arial" w:hAnsi="Arial" w:cs="Arial"/>
              </w:rPr>
            </w:pPr>
            <w:r w:rsidRPr="000E349D">
              <w:rPr>
                <w:rFonts w:ascii="Arial" w:hAnsi="Arial" w:cs="Arial"/>
              </w:rPr>
              <w:t>0</w:t>
            </w:r>
            <w:r>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F334DC" w:rsidRDefault="00D3093A" w:rsidP="00541D2D">
            <w:pPr>
              <w:adjustRightInd w:val="0"/>
              <w:snapToGrid w:val="0"/>
              <w:jc w:val="center"/>
              <w:rPr>
                <w:rFonts w:ascii="Arial" w:hAnsi="Arial" w:cs="Arial"/>
              </w:rPr>
            </w:pPr>
            <w:r w:rsidRPr="00F334DC">
              <w:rPr>
                <w:rFonts w:ascii="Arial" w:hAnsi="Arial" w:cs="Arial"/>
              </w:rPr>
              <w:t>1</w:t>
            </w:r>
            <w:r w:rsidR="00541D2D" w:rsidRPr="00F334D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D9049C">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Default="00D9049C" w:rsidP="00D9049C">
            <w:pPr>
              <w:widowControl w:val="0"/>
              <w:jc w:val="both"/>
              <w:rPr>
                <w:sz w:val="12"/>
                <w:szCs w:val="12"/>
              </w:rPr>
            </w:pPr>
            <w:r w:rsidRPr="00D9049C">
              <w:rPr>
                <w:rFonts w:ascii="Arial" w:hAnsi="Arial" w:cs="Arial"/>
                <w:sz w:val="12"/>
                <w:szCs w:val="12"/>
              </w:rPr>
              <w:t xml:space="preserve">Piso 7, Dpto. de Compras y Contrataciones del edificio principal del BCB o ingresar al siguiente enlace a través de </w:t>
            </w:r>
            <w:r w:rsidRPr="000E349D">
              <w:rPr>
                <w:rFonts w:ascii="Arial" w:hAnsi="Arial" w:cs="Arial"/>
                <w:sz w:val="12"/>
                <w:szCs w:val="12"/>
              </w:rPr>
              <w:t>zoom:</w:t>
            </w:r>
            <w:hyperlink r:id="rId15" w:history="1"/>
            <w:r w:rsidRPr="00D9049C">
              <w:rPr>
                <w:sz w:val="12"/>
                <w:szCs w:val="12"/>
              </w:rPr>
              <w:t xml:space="preserve"> </w:t>
            </w:r>
          </w:p>
          <w:p w:rsidR="00EE09A7" w:rsidRPr="00EE09A7" w:rsidRDefault="00EE09A7" w:rsidP="00EE09A7">
            <w:pPr>
              <w:adjustRightInd w:val="0"/>
              <w:snapToGrid w:val="0"/>
              <w:jc w:val="both"/>
              <w:rPr>
                <w:rStyle w:val="Hipervnculo"/>
                <w:sz w:val="12"/>
                <w:szCs w:val="12"/>
              </w:rPr>
            </w:pPr>
            <w:r w:rsidRPr="00EE09A7">
              <w:rPr>
                <w:rStyle w:val="Hipervnculo"/>
                <w:sz w:val="12"/>
                <w:szCs w:val="12"/>
              </w:rPr>
              <w:t>https://bcb-gob-bo.zoom.us/j/83284652685?pwd=xwfAsSKGaF8aNH9T9zTu5bCs5xZUfj.1</w:t>
            </w:r>
          </w:p>
          <w:p w:rsidR="00EE09A7" w:rsidRPr="00EE09A7" w:rsidRDefault="00EE09A7" w:rsidP="00EE09A7">
            <w:pPr>
              <w:adjustRightInd w:val="0"/>
              <w:snapToGrid w:val="0"/>
              <w:jc w:val="both"/>
              <w:rPr>
                <w:rStyle w:val="Hipervnculo"/>
                <w:sz w:val="12"/>
                <w:szCs w:val="12"/>
              </w:rPr>
            </w:pPr>
            <w:r w:rsidRPr="00EE09A7">
              <w:rPr>
                <w:rStyle w:val="Hipervnculo"/>
                <w:sz w:val="12"/>
                <w:szCs w:val="12"/>
              </w:rPr>
              <w:t>ID de reunión: 832 8465 2685</w:t>
            </w:r>
          </w:p>
          <w:p w:rsidR="000E349D" w:rsidRPr="000E349D" w:rsidRDefault="00EE09A7" w:rsidP="00EE09A7">
            <w:pPr>
              <w:adjustRightInd w:val="0"/>
              <w:snapToGrid w:val="0"/>
              <w:jc w:val="both"/>
              <w:rPr>
                <w:rFonts w:cs="Calibri"/>
                <w:color w:val="000000"/>
                <w:sz w:val="12"/>
                <w:szCs w:val="12"/>
                <w:u w:val="single"/>
              </w:rPr>
            </w:pPr>
            <w:r w:rsidRPr="00EE09A7">
              <w:rPr>
                <w:rStyle w:val="Hipervnculo"/>
                <w:sz w:val="12"/>
                <w:szCs w:val="12"/>
              </w:rPr>
              <w:t>Código de acceso: 955543</w:t>
            </w:r>
          </w:p>
        </w:tc>
        <w:tc>
          <w:tcPr>
            <w:tcW w:w="74" w:type="pct"/>
            <w:vMerge/>
            <w:tcBorders>
              <w:left w:val="single" w:sz="4" w:space="0" w:color="auto"/>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5753E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D9049C">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357CFE">
            <w:pPr>
              <w:adjustRightInd w:val="0"/>
              <w:snapToGrid w:val="0"/>
              <w:jc w:val="center"/>
              <w:rPr>
                <w:rFonts w:ascii="Arial" w:hAnsi="Arial" w:cs="Arial"/>
              </w:rPr>
            </w:pPr>
            <w:r>
              <w:rPr>
                <w:rFonts w:ascii="Arial" w:hAnsi="Arial" w:cs="Arial"/>
              </w:rPr>
              <w:t>1</w:t>
            </w:r>
            <w:r w:rsidR="00D3093A">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E3419E">
            <w:pPr>
              <w:adjustRightInd w:val="0"/>
              <w:snapToGrid w:val="0"/>
              <w:jc w:val="center"/>
              <w:rPr>
                <w:rFonts w:ascii="Arial" w:hAnsi="Arial" w:cs="Arial"/>
              </w:rPr>
            </w:pPr>
            <w:r>
              <w:rPr>
                <w:rFonts w:ascii="Arial" w:hAnsi="Arial" w:cs="Arial"/>
              </w:rPr>
              <w:t>1</w:t>
            </w:r>
            <w:r w:rsidR="00D3093A">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E3419E">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9A417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D9049C">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lastRenderedPageBreak/>
        <w:t>ESPECIFICACIONES TÉCNICAS Y CONDICIONES TÉCNICAS REQUERIDAS DEL SERVICIO GENERAL</w:t>
      </w:r>
      <w:bookmarkEnd w:id="162"/>
    </w:p>
    <w:p w:rsidR="009A417A" w:rsidRPr="00A40276" w:rsidRDefault="009A417A" w:rsidP="009A417A">
      <w:pPr>
        <w:ind w:left="709"/>
        <w:jc w:val="both"/>
        <w:rPr>
          <w:rFonts w:cs="Arial"/>
          <w:b/>
          <w:sz w:val="18"/>
          <w:szCs w:val="18"/>
          <w:lang w:val="es-BO"/>
        </w:rPr>
      </w:pPr>
    </w:p>
    <w:p w:rsidR="00D3093A" w:rsidRPr="00F62627" w:rsidRDefault="006D5C9D" w:rsidP="00D3093A">
      <w:pPr>
        <w:tabs>
          <w:tab w:val="center" w:pos="4252"/>
          <w:tab w:val="right" w:pos="8504"/>
        </w:tabs>
        <w:jc w:val="center"/>
        <w:rPr>
          <w:rFonts w:ascii="Arial" w:hAnsi="Arial" w:cs="Arial"/>
          <w:b/>
          <w:bCs/>
          <w:sz w:val="10"/>
          <w:szCs w:val="12"/>
          <w:lang w:val="es-ES_tradnl" w:eastAsia="es-BO"/>
        </w:rPr>
      </w:pPr>
      <w:r w:rsidRPr="006D5C9D">
        <w:rPr>
          <w:rFonts w:ascii="Arial" w:hAnsi="Arial" w:cs="Arial"/>
          <w:b/>
          <w:bCs/>
          <w:sz w:val="22"/>
          <w:szCs w:val="12"/>
          <w:lang w:val="es-ES_tradnl" w:eastAsia="es-BO"/>
        </w:rPr>
        <w:t>SERVICIO RECURRENTE DE MANTENIMIENTO EN EL AREA DE ALBAÑILERÍA PARA EL EDIFICIO PRINCIPAL DEL BCB- GESTIÓN 2026</w:t>
      </w:r>
    </w:p>
    <w:tbl>
      <w:tblPr>
        <w:tblW w:w="5328" w:type="pct"/>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
        <w:gridCol w:w="7654"/>
        <w:gridCol w:w="9"/>
        <w:gridCol w:w="1737"/>
      </w:tblGrid>
      <w:tr w:rsidR="00F62627" w:rsidRPr="00F62627" w:rsidTr="00FE148A">
        <w:trPr>
          <w:gridBefore w:val="1"/>
          <w:wBefore w:w="4" w:type="pct"/>
          <w:trHeight w:val="143"/>
          <w:tblHeader/>
        </w:trPr>
        <w:tc>
          <w:tcPr>
            <w:tcW w:w="4069" w:type="pct"/>
            <w:vMerge w:val="restart"/>
            <w:shd w:val="clear" w:color="auto" w:fill="E0E0E0"/>
            <w:vAlign w:val="center"/>
          </w:tcPr>
          <w:p w:rsidR="00F62627" w:rsidRPr="00F62627" w:rsidRDefault="00F62627" w:rsidP="00F62627">
            <w:pPr>
              <w:ind w:left="150"/>
              <w:jc w:val="center"/>
              <w:rPr>
                <w:rFonts w:ascii="Arial" w:hAnsi="Arial" w:cs="Arial"/>
                <w:b/>
                <w:iCs/>
                <w:sz w:val="14"/>
                <w:lang w:val="es-BO" w:eastAsia="es-BO"/>
              </w:rPr>
            </w:pPr>
            <w:r w:rsidRPr="00F62627">
              <w:rPr>
                <w:rFonts w:ascii="Arial" w:hAnsi="Arial" w:cs="Arial"/>
                <w:b/>
                <w:iCs/>
                <w:sz w:val="20"/>
                <w:lang w:val="es-BO" w:eastAsia="es-BO"/>
              </w:rPr>
              <w:t>REQUISITOS MÍNIMOS DEL SERVICIO SOLICITADO</w:t>
            </w:r>
          </w:p>
        </w:tc>
        <w:tc>
          <w:tcPr>
            <w:tcW w:w="928" w:type="pct"/>
            <w:gridSpan w:val="2"/>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Para ser llenado por el proponente</w:t>
            </w:r>
          </w:p>
        </w:tc>
      </w:tr>
      <w:tr w:rsidR="00F62627" w:rsidRPr="00F62627" w:rsidTr="00FE148A">
        <w:trPr>
          <w:gridBefore w:val="1"/>
          <w:wBefore w:w="4" w:type="pct"/>
          <w:trHeight w:val="142"/>
          <w:tblHeader/>
        </w:trPr>
        <w:tc>
          <w:tcPr>
            <w:tcW w:w="4069" w:type="pct"/>
            <w:vMerge/>
            <w:tcBorders>
              <w:bottom w:val="single" w:sz="4" w:space="0" w:color="auto"/>
            </w:tcBorders>
            <w:shd w:val="clear" w:color="auto" w:fill="E0E0E0"/>
            <w:vAlign w:val="center"/>
          </w:tcPr>
          <w:p w:rsidR="00F62627" w:rsidRPr="00F62627" w:rsidRDefault="00F62627" w:rsidP="00F62627">
            <w:pPr>
              <w:ind w:left="150"/>
              <w:jc w:val="center"/>
              <w:rPr>
                <w:rFonts w:ascii="Arial" w:hAnsi="Arial" w:cs="Arial"/>
                <w:b/>
                <w:iCs/>
                <w:sz w:val="14"/>
                <w:lang w:val="es-BO" w:eastAsia="es-BO"/>
              </w:rPr>
            </w:pPr>
          </w:p>
        </w:tc>
        <w:tc>
          <w:tcPr>
            <w:tcW w:w="928" w:type="pct"/>
            <w:gridSpan w:val="2"/>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CARACTERÍSTICAS DE LA PROPUESTA</w:t>
            </w:r>
          </w:p>
          <w:p w:rsidR="00F62627" w:rsidRPr="00F62627" w:rsidRDefault="00F62627" w:rsidP="00F62627">
            <w:pPr>
              <w:pStyle w:val="Textoindependiente3"/>
              <w:spacing w:after="0"/>
              <w:ind w:left="-68"/>
              <w:jc w:val="center"/>
              <w:rPr>
                <w:rFonts w:ascii="Arial" w:hAnsi="Arial" w:cs="Arial"/>
                <w:bCs/>
                <w:sz w:val="14"/>
              </w:rPr>
            </w:pPr>
            <w:r w:rsidRPr="00F62627">
              <w:rPr>
                <w:rFonts w:ascii="Arial" w:hAnsi="Arial" w:cs="Arial"/>
                <w:bCs/>
                <w:sz w:val="14"/>
              </w:rPr>
              <w:t>(Manifestar aceptación, especificar y/o adjuntar lo requerido de acuerdo a lo solicitado en cada punto)</w:t>
            </w:r>
          </w:p>
        </w:tc>
      </w:tr>
      <w:tr w:rsidR="00FE148A" w:rsidRPr="00FE148A" w:rsidTr="00FE148A">
        <w:trPr>
          <w:trHeight w:val="406"/>
        </w:trPr>
        <w:tc>
          <w:tcPr>
            <w:tcW w:w="4077" w:type="pct"/>
            <w:gridSpan w:val="3"/>
            <w:tcBorders>
              <w:bottom w:val="single" w:sz="4" w:space="0" w:color="auto"/>
            </w:tcBorders>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t>OBJETO Y CAUSA</w:t>
            </w:r>
          </w:p>
        </w:tc>
        <w:tc>
          <w:tcPr>
            <w:tcW w:w="923" w:type="pct"/>
            <w:tcBorders>
              <w:bottom w:val="single" w:sz="4" w:space="0" w:color="auto"/>
            </w:tcBorders>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FE148A">
        <w:trPr>
          <w:trHeight w:val="612"/>
        </w:trPr>
        <w:tc>
          <w:tcPr>
            <w:tcW w:w="4077" w:type="pct"/>
            <w:gridSpan w:val="3"/>
            <w:shd w:val="clear" w:color="auto" w:fill="FFFFFF"/>
            <w:vAlign w:val="center"/>
          </w:tcPr>
          <w:p w:rsidR="00FE148A" w:rsidRP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El Banco Central de Bolivia requiere contratar el Servicio Recurrente de mantenimiento en el área de albañilería para el Edificio Principal del BCB-Gestión 2026, que ejecute trabajos de mantenimiento preventivo y correctivo de desmanche de superficies, revoques menores, instalación de revestimientos, demoliciones y otros relacionados, para preservar las buenas condiciones de funcionamiento de la infraestructura física de los inmuebles del BCB.</w:t>
            </w:r>
          </w:p>
          <w:p w:rsidR="00FE148A" w:rsidRP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Se efectúa el requerimiento de este servicio recurrente, puesto que el BCB no puede prescindir de personal técnico para atender eventos de emergencia o contingencia que pueden presentarse durante la gestión 2026.</w:t>
            </w:r>
          </w:p>
        </w:tc>
        <w:tc>
          <w:tcPr>
            <w:tcW w:w="923" w:type="pct"/>
            <w:shd w:val="thinDiagStripe" w:color="auto" w:fill="auto"/>
          </w:tcPr>
          <w:p w:rsidR="00FE148A" w:rsidRPr="00FE148A" w:rsidRDefault="00FE148A" w:rsidP="00FE148A">
            <w:pPr>
              <w:jc w:val="both"/>
              <w:rPr>
                <w:rFonts w:ascii="Arial" w:hAnsi="Arial" w:cs="Arial"/>
                <w:iCs/>
                <w:sz w:val="24"/>
                <w:szCs w:val="24"/>
              </w:rPr>
            </w:pPr>
          </w:p>
        </w:tc>
      </w:tr>
      <w:tr w:rsidR="00FE148A" w:rsidRPr="00FE148A" w:rsidTr="00FE148A">
        <w:trPr>
          <w:trHeight w:val="443"/>
        </w:trPr>
        <w:tc>
          <w:tcPr>
            <w:tcW w:w="4077" w:type="pct"/>
            <w:gridSpan w:val="3"/>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t>ALCANCE DEL SERVICIO</w:t>
            </w:r>
          </w:p>
        </w:tc>
        <w:tc>
          <w:tcPr>
            <w:tcW w:w="923" w:type="pct"/>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FE148A">
        <w:trPr>
          <w:trHeight w:val="401"/>
        </w:trPr>
        <w:tc>
          <w:tcPr>
            <w:tcW w:w="4077" w:type="pct"/>
            <w:gridSpan w:val="3"/>
            <w:tcBorders>
              <w:bottom w:val="single" w:sz="4" w:space="0" w:color="auto"/>
            </w:tcBorders>
            <w:vAlign w:val="center"/>
          </w:tcPr>
          <w:p w:rsidR="00FE148A" w:rsidRP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El servicio deberá ejecutar, entre otros, las siguientes actividades:</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El servicio deberá ejecutar, entre otros, las siguientes actividades:</w:t>
            </w:r>
          </w:p>
          <w:p w:rsidR="00FE148A" w:rsidRPr="00FE148A" w:rsidRDefault="00FE148A" w:rsidP="00FE148A">
            <w:pPr>
              <w:jc w:val="both"/>
              <w:rPr>
                <w:rFonts w:ascii="Arial" w:hAnsi="Arial" w:cs="Arial"/>
                <w:iCs/>
                <w:sz w:val="24"/>
                <w:szCs w:val="24"/>
              </w:rPr>
            </w:pPr>
          </w:p>
          <w:p w:rsidR="00FE148A" w:rsidRPr="00FE148A" w:rsidRDefault="00FE148A" w:rsidP="00094615">
            <w:pPr>
              <w:numPr>
                <w:ilvl w:val="0"/>
                <w:numId w:val="43"/>
              </w:numPr>
              <w:jc w:val="both"/>
              <w:rPr>
                <w:rFonts w:ascii="Arial" w:hAnsi="Arial" w:cs="Arial"/>
                <w:iCs/>
                <w:sz w:val="24"/>
                <w:szCs w:val="24"/>
              </w:rPr>
            </w:pPr>
            <w:r w:rsidRPr="00FE148A">
              <w:rPr>
                <w:rFonts w:ascii="Arial" w:hAnsi="Arial" w:cs="Arial"/>
                <w:iCs/>
                <w:sz w:val="24"/>
                <w:szCs w:val="24"/>
              </w:rPr>
              <w:t>Mantenimiento de paredes y cielos en pisos de oficinas y ambientes de tesorería en Sótanos</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 xml:space="preserve">Desmanche y pintura de muros, vigas postensadas, cielos de fibra mineral </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Pintura general de ambientes de Sótanos</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Pintura de señalética para seguridad y operación en áreas restringidas</w:t>
            </w:r>
          </w:p>
          <w:p w:rsidR="00FE148A" w:rsidRPr="00FE148A" w:rsidRDefault="00FE148A" w:rsidP="00FE148A">
            <w:pPr>
              <w:ind w:left="720"/>
              <w:jc w:val="both"/>
              <w:rPr>
                <w:rFonts w:ascii="Arial" w:hAnsi="Arial" w:cs="Arial"/>
                <w:iCs/>
                <w:sz w:val="24"/>
                <w:szCs w:val="24"/>
              </w:rPr>
            </w:pPr>
          </w:p>
          <w:p w:rsidR="00FE148A" w:rsidRPr="00FE148A" w:rsidRDefault="00FE148A" w:rsidP="00094615">
            <w:pPr>
              <w:numPr>
                <w:ilvl w:val="0"/>
                <w:numId w:val="43"/>
              </w:numPr>
              <w:jc w:val="both"/>
              <w:rPr>
                <w:rFonts w:ascii="Arial" w:hAnsi="Arial" w:cs="Arial"/>
                <w:iCs/>
                <w:sz w:val="24"/>
                <w:szCs w:val="24"/>
              </w:rPr>
            </w:pPr>
            <w:r w:rsidRPr="00FE148A">
              <w:rPr>
                <w:rFonts w:ascii="Arial" w:hAnsi="Arial" w:cs="Arial"/>
                <w:iCs/>
                <w:sz w:val="24"/>
                <w:szCs w:val="24"/>
              </w:rPr>
              <w:t xml:space="preserve">Mantenimiento de pisos interiores de cerámica en baños y cocinetas </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Revisión y reposición de cerámicas dañadas o desprendidas</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Emboquillados de sectores afectados</w:t>
            </w:r>
          </w:p>
          <w:p w:rsidR="00FE148A" w:rsidRPr="00FE148A" w:rsidRDefault="00FE148A" w:rsidP="00FE148A">
            <w:pPr>
              <w:ind w:left="720"/>
              <w:jc w:val="both"/>
              <w:rPr>
                <w:rFonts w:ascii="Arial" w:hAnsi="Arial" w:cs="Arial"/>
                <w:iCs/>
                <w:sz w:val="24"/>
                <w:szCs w:val="24"/>
              </w:rPr>
            </w:pPr>
          </w:p>
          <w:p w:rsidR="00FE148A" w:rsidRPr="00FE148A" w:rsidRDefault="00FE148A" w:rsidP="00094615">
            <w:pPr>
              <w:numPr>
                <w:ilvl w:val="0"/>
                <w:numId w:val="43"/>
              </w:numPr>
              <w:jc w:val="both"/>
              <w:rPr>
                <w:rFonts w:ascii="Arial" w:hAnsi="Arial" w:cs="Arial"/>
                <w:iCs/>
                <w:sz w:val="24"/>
                <w:szCs w:val="24"/>
              </w:rPr>
            </w:pPr>
            <w:r w:rsidRPr="00FE148A">
              <w:rPr>
                <w:rFonts w:ascii="Arial" w:hAnsi="Arial" w:cs="Arial"/>
                <w:iCs/>
                <w:sz w:val="24"/>
                <w:szCs w:val="24"/>
              </w:rPr>
              <w:t xml:space="preserve">Demolición y picado de muros y pisos </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lastRenderedPageBreak/>
              <w:t>Demoliciones menores para accesos</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Picado de sectores a instrucción del Fiscal de Servicio</w:t>
            </w:r>
          </w:p>
          <w:p w:rsidR="00FE148A" w:rsidRPr="00FE148A" w:rsidRDefault="00FE148A" w:rsidP="00FE148A">
            <w:pPr>
              <w:ind w:left="720"/>
              <w:jc w:val="both"/>
              <w:rPr>
                <w:rFonts w:ascii="Arial" w:hAnsi="Arial" w:cs="Arial"/>
                <w:iCs/>
                <w:sz w:val="24"/>
                <w:szCs w:val="24"/>
              </w:rPr>
            </w:pPr>
          </w:p>
          <w:p w:rsidR="00FE148A" w:rsidRPr="00FE148A" w:rsidRDefault="00FE148A" w:rsidP="00094615">
            <w:pPr>
              <w:numPr>
                <w:ilvl w:val="0"/>
                <w:numId w:val="43"/>
              </w:numPr>
              <w:jc w:val="both"/>
              <w:rPr>
                <w:rFonts w:ascii="Arial" w:hAnsi="Arial" w:cs="Arial"/>
                <w:iCs/>
                <w:sz w:val="24"/>
                <w:szCs w:val="24"/>
              </w:rPr>
            </w:pPr>
            <w:r w:rsidRPr="00FE148A">
              <w:rPr>
                <w:rFonts w:ascii="Arial" w:hAnsi="Arial" w:cs="Arial"/>
                <w:iCs/>
                <w:sz w:val="24"/>
                <w:szCs w:val="24"/>
              </w:rPr>
              <w:t>Mantenimiento en azotea y terraza del sector banderas</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Retiro y reposición de cerámicas dañadas o desprendidas</w:t>
            </w:r>
          </w:p>
          <w:p w:rsidR="00FE148A" w:rsidRPr="00FE148A" w:rsidRDefault="00FE148A" w:rsidP="00FE148A">
            <w:pPr>
              <w:ind w:left="720"/>
              <w:jc w:val="both"/>
              <w:rPr>
                <w:rFonts w:ascii="Arial" w:hAnsi="Arial" w:cs="Arial"/>
                <w:iCs/>
                <w:sz w:val="24"/>
                <w:szCs w:val="24"/>
              </w:rPr>
            </w:pP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Impermeabilizaciones en sectores que estén afectados</w:t>
            </w:r>
          </w:p>
          <w:p w:rsidR="00FE148A" w:rsidRPr="00FE148A" w:rsidRDefault="00FE148A" w:rsidP="00FE148A">
            <w:pPr>
              <w:jc w:val="both"/>
              <w:rPr>
                <w:rFonts w:ascii="Arial" w:hAnsi="Arial" w:cs="Arial"/>
                <w:iCs/>
                <w:sz w:val="24"/>
                <w:szCs w:val="24"/>
              </w:rPr>
            </w:pPr>
          </w:p>
          <w:p w:rsidR="00FE148A" w:rsidRPr="00FE148A" w:rsidRDefault="00FE148A" w:rsidP="00094615">
            <w:pPr>
              <w:numPr>
                <w:ilvl w:val="0"/>
                <w:numId w:val="43"/>
              </w:numPr>
              <w:jc w:val="both"/>
              <w:rPr>
                <w:rFonts w:ascii="Arial" w:hAnsi="Arial" w:cs="Arial"/>
                <w:iCs/>
                <w:sz w:val="24"/>
                <w:szCs w:val="24"/>
              </w:rPr>
            </w:pPr>
            <w:r w:rsidRPr="00FE148A">
              <w:rPr>
                <w:rFonts w:ascii="Arial" w:hAnsi="Arial" w:cs="Arial"/>
                <w:iCs/>
                <w:sz w:val="24"/>
                <w:szCs w:val="24"/>
              </w:rPr>
              <w:t>Limpieza de canaletas en sectores de domos a nivel del piso 4</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Revisión de elementos de sujeción</w:t>
            </w:r>
          </w:p>
          <w:p w:rsidR="00FE148A" w:rsidRPr="00FE148A" w:rsidRDefault="00FE148A" w:rsidP="00FE148A">
            <w:pPr>
              <w:ind w:left="720"/>
              <w:jc w:val="both"/>
              <w:rPr>
                <w:rFonts w:ascii="Arial" w:hAnsi="Arial" w:cs="Arial"/>
                <w:iCs/>
                <w:sz w:val="24"/>
                <w:szCs w:val="24"/>
              </w:rPr>
            </w:pPr>
            <w:r w:rsidRPr="00FE148A">
              <w:rPr>
                <w:rFonts w:ascii="Arial" w:hAnsi="Arial" w:cs="Arial"/>
                <w:iCs/>
                <w:sz w:val="24"/>
                <w:szCs w:val="24"/>
              </w:rPr>
              <w:t>Fijación de uniones entre canaletas y bajantes</w:t>
            </w:r>
          </w:p>
          <w:p w:rsidR="00FE148A" w:rsidRPr="00FE148A" w:rsidRDefault="00FE148A" w:rsidP="00FE148A">
            <w:pPr>
              <w:ind w:left="720"/>
              <w:jc w:val="both"/>
              <w:rPr>
                <w:rFonts w:ascii="Arial" w:hAnsi="Arial" w:cs="Arial"/>
                <w:iCs/>
                <w:sz w:val="24"/>
                <w:szCs w:val="24"/>
              </w:rPr>
            </w:pPr>
          </w:p>
          <w:p w:rsidR="00FE148A" w:rsidRPr="00FE148A" w:rsidRDefault="00FE148A" w:rsidP="00094615">
            <w:pPr>
              <w:numPr>
                <w:ilvl w:val="0"/>
                <w:numId w:val="43"/>
              </w:numPr>
              <w:jc w:val="both"/>
              <w:rPr>
                <w:rFonts w:ascii="Arial" w:hAnsi="Arial" w:cs="Arial"/>
                <w:bCs/>
                <w:snapToGrid w:val="0"/>
                <w:sz w:val="24"/>
                <w:szCs w:val="24"/>
              </w:rPr>
            </w:pPr>
            <w:r w:rsidRPr="00FE148A">
              <w:rPr>
                <w:rFonts w:ascii="Arial" w:hAnsi="Arial" w:cs="Arial"/>
                <w:bCs/>
                <w:snapToGrid w:val="0"/>
                <w:sz w:val="24"/>
                <w:szCs w:val="24"/>
              </w:rPr>
              <w:t>Traslado de escombros a depósitos externos, producto los trabajos ejecutados al interior del edificio</w:t>
            </w:r>
          </w:p>
          <w:p w:rsidR="00FE148A" w:rsidRPr="00FE148A" w:rsidRDefault="00FE148A" w:rsidP="00FE148A">
            <w:pPr>
              <w:ind w:left="720"/>
              <w:jc w:val="both"/>
              <w:rPr>
                <w:rFonts w:ascii="Arial" w:hAnsi="Arial" w:cs="Arial"/>
                <w:bCs/>
                <w:snapToGrid w:val="0"/>
                <w:sz w:val="24"/>
                <w:szCs w:val="24"/>
              </w:rPr>
            </w:pPr>
          </w:p>
          <w:p w:rsidR="00FE148A" w:rsidRPr="00FE148A" w:rsidRDefault="00FE148A" w:rsidP="00094615">
            <w:pPr>
              <w:numPr>
                <w:ilvl w:val="0"/>
                <w:numId w:val="43"/>
              </w:numPr>
              <w:jc w:val="both"/>
              <w:rPr>
                <w:rFonts w:ascii="Arial" w:hAnsi="Arial" w:cs="Arial"/>
                <w:iCs/>
                <w:sz w:val="24"/>
                <w:szCs w:val="24"/>
              </w:rPr>
            </w:pPr>
            <w:r w:rsidRPr="00FE148A">
              <w:rPr>
                <w:rFonts w:ascii="Arial" w:hAnsi="Arial" w:cs="Arial"/>
                <w:iCs/>
                <w:sz w:val="24"/>
                <w:szCs w:val="24"/>
              </w:rPr>
              <w:t>Cumplir con la ejecución del Programa de mantenimiento anual entregado por el Fiscal de Servicio, correspondiente al periodo de ejecución del servicio.</w:t>
            </w:r>
          </w:p>
          <w:p w:rsidR="00FE148A" w:rsidRPr="00FE148A" w:rsidRDefault="00FE148A" w:rsidP="00FE148A">
            <w:pPr>
              <w:jc w:val="both"/>
              <w:rPr>
                <w:rFonts w:ascii="Arial" w:hAnsi="Arial" w:cs="Arial"/>
                <w:bCs/>
                <w:snapToGrid w:val="0"/>
                <w:sz w:val="24"/>
                <w:szCs w:val="24"/>
              </w:rPr>
            </w:pPr>
          </w:p>
          <w:p w:rsidR="00FE148A" w:rsidRPr="00FE148A" w:rsidRDefault="00FE148A" w:rsidP="00094615">
            <w:pPr>
              <w:numPr>
                <w:ilvl w:val="0"/>
                <w:numId w:val="43"/>
              </w:numPr>
              <w:jc w:val="both"/>
              <w:rPr>
                <w:rFonts w:ascii="Arial" w:hAnsi="Arial" w:cs="Arial"/>
                <w:bCs/>
                <w:snapToGrid w:val="0"/>
                <w:sz w:val="24"/>
                <w:szCs w:val="24"/>
              </w:rPr>
            </w:pPr>
            <w:r w:rsidRPr="00FE148A">
              <w:rPr>
                <w:rFonts w:ascii="Arial" w:hAnsi="Arial" w:cs="Arial"/>
                <w:bCs/>
                <w:snapToGrid w:val="0"/>
                <w:sz w:val="24"/>
                <w:szCs w:val="24"/>
              </w:rPr>
              <w:t xml:space="preserve">Atender </w:t>
            </w:r>
            <w:r w:rsidRPr="00FE148A">
              <w:rPr>
                <w:rFonts w:ascii="Arial" w:hAnsi="Arial" w:cs="Arial"/>
                <w:iCs/>
                <w:sz w:val="24"/>
                <w:szCs w:val="24"/>
              </w:rPr>
              <w:t>eventos</w:t>
            </w:r>
            <w:r w:rsidRPr="00FE148A">
              <w:rPr>
                <w:rFonts w:ascii="Arial" w:hAnsi="Arial" w:cs="Arial"/>
                <w:bCs/>
                <w:snapToGrid w:val="0"/>
                <w:sz w:val="24"/>
                <w:szCs w:val="24"/>
              </w:rPr>
              <w:t xml:space="preserve"> de emergencia en el horario que sea requerido.</w:t>
            </w:r>
          </w:p>
          <w:p w:rsidR="00FE148A" w:rsidRPr="00FE148A" w:rsidRDefault="00FE148A" w:rsidP="00FE148A">
            <w:pPr>
              <w:ind w:left="720"/>
              <w:jc w:val="both"/>
              <w:rPr>
                <w:rFonts w:ascii="Arial" w:hAnsi="Arial" w:cs="Arial"/>
                <w:bCs/>
                <w:snapToGrid w:val="0"/>
                <w:sz w:val="24"/>
                <w:szCs w:val="24"/>
                <w:lang w:eastAsia="en-US"/>
              </w:rPr>
            </w:pPr>
          </w:p>
          <w:p w:rsidR="00FE148A" w:rsidRPr="00FE148A" w:rsidRDefault="00FE148A" w:rsidP="00094615">
            <w:pPr>
              <w:numPr>
                <w:ilvl w:val="0"/>
                <w:numId w:val="43"/>
              </w:numPr>
              <w:spacing w:after="240"/>
              <w:jc w:val="both"/>
              <w:rPr>
                <w:rFonts w:ascii="Arial" w:hAnsi="Arial" w:cs="Arial"/>
                <w:iCs/>
                <w:sz w:val="24"/>
                <w:szCs w:val="24"/>
              </w:rPr>
            </w:pPr>
            <w:r w:rsidRPr="00FE148A">
              <w:rPr>
                <w:rFonts w:ascii="Arial" w:hAnsi="Arial" w:cs="Arial"/>
                <w:iCs/>
                <w:sz w:val="24"/>
                <w:szCs w:val="24"/>
              </w:rPr>
              <w:t>Llevar un registro físico, digital y fotográfico de los trabajos ejecutados en coordinación con el Fiscal de servicio.</w:t>
            </w:r>
          </w:p>
          <w:p w:rsidR="00FE148A" w:rsidRPr="00FE148A" w:rsidRDefault="00FE148A" w:rsidP="00094615">
            <w:pPr>
              <w:numPr>
                <w:ilvl w:val="0"/>
                <w:numId w:val="43"/>
              </w:numPr>
              <w:jc w:val="both"/>
              <w:rPr>
                <w:rFonts w:ascii="Arial" w:hAnsi="Arial" w:cs="Arial"/>
                <w:iCs/>
                <w:sz w:val="24"/>
                <w:szCs w:val="24"/>
              </w:rPr>
            </w:pPr>
            <w:r w:rsidRPr="00FE148A">
              <w:rPr>
                <w:rFonts w:ascii="Arial" w:hAnsi="Arial" w:cs="Arial"/>
                <w:iCs/>
                <w:sz w:val="24"/>
                <w:szCs w:val="24"/>
              </w:rPr>
              <w:t>Otros trabajos de acuerdo a requerimiento del BCB</w:t>
            </w:r>
          </w:p>
          <w:p w:rsidR="00FE148A" w:rsidRDefault="00FE148A" w:rsidP="00FE148A">
            <w:pPr>
              <w:spacing w:line="276" w:lineRule="auto"/>
              <w:jc w:val="both"/>
              <w:rPr>
                <w:rFonts w:ascii="Arial" w:hAnsi="Arial" w:cs="Arial"/>
                <w:b/>
                <w:i/>
                <w:iCs/>
                <w:color w:val="404040"/>
                <w:sz w:val="20"/>
                <w:szCs w:val="20"/>
              </w:rPr>
            </w:pPr>
          </w:p>
          <w:p w:rsidR="00FE148A" w:rsidRPr="00FE148A" w:rsidRDefault="00FE148A" w:rsidP="00FE148A">
            <w:pPr>
              <w:spacing w:line="276" w:lineRule="auto"/>
              <w:jc w:val="both"/>
              <w:rPr>
                <w:rFonts w:ascii="Arial" w:hAnsi="Arial" w:cs="Arial"/>
                <w:iCs/>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jc w:val="both"/>
              <w:rPr>
                <w:rFonts w:ascii="Arial" w:hAnsi="Arial" w:cs="Arial"/>
                <w:iCs/>
                <w:sz w:val="24"/>
                <w:szCs w:val="24"/>
              </w:rPr>
            </w:pPr>
          </w:p>
        </w:tc>
      </w:tr>
      <w:tr w:rsidR="00FE148A" w:rsidRPr="00FE148A" w:rsidTr="00FE148A">
        <w:trPr>
          <w:trHeight w:val="371"/>
        </w:trPr>
        <w:tc>
          <w:tcPr>
            <w:tcW w:w="4077" w:type="pct"/>
            <w:gridSpan w:val="3"/>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t>SEGURIDAD INDUSTRIAL Y BIOSEGURIDAD</w:t>
            </w:r>
          </w:p>
        </w:tc>
        <w:tc>
          <w:tcPr>
            <w:tcW w:w="923" w:type="pct"/>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FE148A">
        <w:trPr>
          <w:trHeight w:val="709"/>
        </w:trPr>
        <w:tc>
          <w:tcPr>
            <w:tcW w:w="4077" w:type="pct"/>
            <w:gridSpan w:val="3"/>
            <w:tcBorders>
              <w:bottom w:val="single" w:sz="4" w:space="0" w:color="auto"/>
            </w:tcBorders>
            <w:vAlign w:val="center"/>
          </w:tcPr>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El </w:t>
            </w:r>
            <w:r w:rsidRPr="00FE148A">
              <w:rPr>
                <w:rFonts w:ascii="Arial" w:hAnsi="Arial" w:cs="Arial"/>
                <w:bCs/>
                <w:iCs/>
                <w:sz w:val="24"/>
                <w:szCs w:val="24"/>
              </w:rPr>
              <w:t>Proveedor</w:t>
            </w:r>
            <w:r w:rsidRPr="00FE148A">
              <w:rPr>
                <w:rFonts w:ascii="Arial" w:hAnsi="Arial" w:cs="Arial"/>
                <w:iCs/>
                <w:sz w:val="24"/>
                <w:szCs w:val="24"/>
              </w:rPr>
              <w:t xml:space="preserve"> deberá cumplir los siguientes aspectos en el desarrollo de sus funciones:</w:t>
            </w:r>
          </w:p>
          <w:p w:rsidR="00FE148A" w:rsidRPr="00FE148A" w:rsidRDefault="00FE148A" w:rsidP="00FE148A">
            <w:pPr>
              <w:jc w:val="both"/>
              <w:rPr>
                <w:rFonts w:ascii="Arial" w:hAnsi="Arial" w:cs="Arial"/>
                <w:iCs/>
                <w:sz w:val="24"/>
                <w:szCs w:val="24"/>
              </w:rPr>
            </w:pPr>
          </w:p>
          <w:p w:rsidR="00FE148A" w:rsidRPr="00FE148A" w:rsidRDefault="00FE148A" w:rsidP="00FE148A">
            <w:pPr>
              <w:numPr>
                <w:ilvl w:val="0"/>
                <w:numId w:val="39"/>
              </w:numPr>
              <w:jc w:val="both"/>
              <w:rPr>
                <w:rFonts w:ascii="Arial" w:hAnsi="Arial" w:cs="Arial"/>
                <w:i/>
                <w:iCs/>
                <w:sz w:val="24"/>
                <w:szCs w:val="24"/>
              </w:rPr>
            </w:pPr>
            <w:r w:rsidRPr="00FE148A">
              <w:rPr>
                <w:rFonts w:ascii="Arial" w:hAnsi="Arial" w:cs="Arial"/>
                <w:iCs/>
                <w:sz w:val="24"/>
                <w:szCs w:val="24"/>
              </w:rPr>
              <w:t xml:space="preserve">Dar cumplimiento a lo establecido en el Decreto Supremo N° 0108 </w:t>
            </w:r>
            <w:r w:rsidRPr="00FE148A">
              <w:rPr>
                <w:rFonts w:ascii="Arial" w:hAnsi="Arial" w:cs="Arial"/>
                <w:bCs/>
                <w:sz w:val="24"/>
                <w:szCs w:val="24"/>
              </w:rPr>
              <w:t xml:space="preserve">de 1 de mayo de 2009, contando con ropa de trabajo (overol azul marino, chaleco color azul marino, camisa y pantalón de mezclilla con reflectivos color azul, lentes de seguridad, guantes, botas de seguridad, casco entre otros) y todo equipo de protección personal de acuerdo a su </w:t>
            </w:r>
            <w:r w:rsidRPr="00FE148A">
              <w:rPr>
                <w:rFonts w:ascii="Arial" w:hAnsi="Arial" w:cs="Arial"/>
                <w:bCs/>
                <w:sz w:val="24"/>
                <w:szCs w:val="24"/>
              </w:rPr>
              <w:lastRenderedPageBreak/>
              <w:t>especialidad, para prevenir riegos ocupacionales, aspecto que será verificado por el Fiscal de Servicio.</w:t>
            </w:r>
          </w:p>
          <w:p w:rsidR="00FE148A" w:rsidRPr="00B80D9D" w:rsidRDefault="00FE148A" w:rsidP="00FE148A">
            <w:pPr>
              <w:ind w:left="720"/>
              <w:jc w:val="both"/>
              <w:rPr>
                <w:rFonts w:ascii="Arial" w:hAnsi="Arial" w:cs="Arial"/>
                <w:i/>
                <w:iCs/>
                <w:sz w:val="12"/>
                <w:szCs w:val="24"/>
              </w:rPr>
            </w:pPr>
          </w:p>
          <w:p w:rsidR="00FE148A" w:rsidRPr="00B80D9D" w:rsidRDefault="00FE148A" w:rsidP="00B80D9D">
            <w:pPr>
              <w:numPr>
                <w:ilvl w:val="0"/>
                <w:numId w:val="39"/>
              </w:numPr>
              <w:jc w:val="both"/>
              <w:rPr>
                <w:rFonts w:ascii="Arial" w:hAnsi="Arial" w:cs="Arial"/>
                <w:iCs/>
                <w:sz w:val="20"/>
                <w:szCs w:val="20"/>
                <w:lang w:eastAsia="en-US"/>
              </w:rPr>
            </w:pPr>
            <w:r w:rsidRPr="00B80D9D">
              <w:rPr>
                <w:rFonts w:ascii="Arial" w:hAnsi="Arial" w:cs="Arial"/>
                <w:iCs/>
                <w:sz w:val="24"/>
                <w:szCs w:val="24"/>
              </w:rPr>
              <w:t>Contar con un seguro o póliza contra accidentes personales con cobertura de Muerte accidental por $us 10.000, Invalidez total o parcial por $us 10.000 y Gastos médicos por accidente por $us 1.000, el cual debe ser presentado para la firma del contrato en</w:t>
            </w:r>
            <w:r w:rsidR="00B80D9D">
              <w:rPr>
                <w:rFonts w:ascii="Arial" w:hAnsi="Arial" w:cs="Arial"/>
                <w:iCs/>
                <w:sz w:val="20"/>
                <w:szCs w:val="20"/>
                <w:lang w:eastAsia="en-US"/>
              </w:rPr>
              <w:t xml:space="preserve"> </w:t>
            </w:r>
            <w:r w:rsidR="00B80D9D" w:rsidRPr="00B80D9D">
              <w:rPr>
                <w:rFonts w:ascii="Arial" w:hAnsi="Arial" w:cs="Arial"/>
                <w:iCs/>
                <w:sz w:val="24"/>
                <w:szCs w:val="24"/>
              </w:rPr>
              <w:t>fotocopia simple</w:t>
            </w:r>
            <w:r w:rsidRPr="00B80D9D">
              <w:rPr>
                <w:rFonts w:ascii="Arial" w:hAnsi="Arial" w:cs="Arial"/>
                <w:iCs/>
                <w:sz w:val="24"/>
                <w:szCs w:val="24"/>
              </w:rPr>
              <w:t>. El BCB no será responsable de los accidentes que puedan surgir en la ejecución de las tareas asignadas. La póliza o seguro debe estar vigente durante toda la ejecución del servicio.</w:t>
            </w:r>
          </w:p>
          <w:p w:rsidR="00FE148A" w:rsidRPr="00FE148A" w:rsidRDefault="00FE148A" w:rsidP="00FE148A">
            <w:pPr>
              <w:jc w:val="both"/>
              <w:rPr>
                <w:rFonts w:ascii="Arial" w:hAnsi="Arial" w:cs="Arial"/>
                <w:i/>
                <w:iCs/>
                <w:sz w:val="24"/>
                <w:szCs w:val="24"/>
              </w:rPr>
            </w:pPr>
          </w:p>
          <w:p w:rsidR="00FE148A" w:rsidRPr="00FE148A" w:rsidRDefault="00FE148A" w:rsidP="00FE148A">
            <w:pPr>
              <w:numPr>
                <w:ilvl w:val="0"/>
                <w:numId w:val="39"/>
              </w:numPr>
              <w:jc w:val="both"/>
              <w:rPr>
                <w:rFonts w:ascii="Arial" w:hAnsi="Arial" w:cs="Arial"/>
                <w:i/>
                <w:iCs/>
                <w:sz w:val="24"/>
                <w:szCs w:val="24"/>
              </w:rPr>
            </w:pPr>
            <w:r w:rsidRPr="00FE148A">
              <w:rPr>
                <w:rFonts w:ascii="Arial" w:hAnsi="Arial" w:cs="Arial"/>
                <w:iCs/>
                <w:sz w:val="24"/>
                <w:szCs w:val="24"/>
              </w:rPr>
              <w:t>Cumplir con el protocolo de bioseguridad vigente en las instalaciones del BCB.</w:t>
            </w:r>
          </w:p>
          <w:p w:rsidR="00FE148A" w:rsidRDefault="00FE148A" w:rsidP="00FE148A">
            <w:pPr>
              <w:jc w:val="both"/>
              <w:rPr>
                <w:rFonts w:ascii="Arial" w:hAnsi="Arial" w:cs="Arial"/>
                <w:b/>
                <w:i/>
                <w:iCs/>
                <w:color w:val="404040"/>
                <w:sz w:val="20"/>
                <w:szCs w:val="20"/>
              </w:rPr>
            </w:pPr>
          </w:p>
          <w:p w:rsidR="00FE148A" w:rsidRPr="00FE148A" w:rsidRDefault="00FE148A" w:rsidP="00FE148A">
            <w:pPr>
              <w:jc w:val="both"/>
              <w:rPr>
                <w:rFonts w:ascii="Arial" w:hAnsi="Arial" w:cs="Arial"/>
                <w:i/>
                <w:iCs/>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jc w:val="both"/>
              <w:rPr>
                <w:rFonts w:ascii="Arial" w:hAnsi="Arial" w:cs="Arial"/>
                <w:iCs/>
                <w:sz w:val="24"/>
                <w:szCs w:val="24"/>
              </w:rPr>
            </w:pPr>
          </w:p>
        </w:tc>
      </w:tr>
      <w:tr w:rsidR="00FE148A" w:rsidRPr="00FE148A" w:rsidTr="00FE148A">
        <w:trPr>
          <w:trHeight w:val="328"/>
        </w:trPr>
        <w:tc>
          <w:tcPr>
            <w:tcW w:w="4077" w:type="pct"/>
            <w:gridSpan w:val="3"/>
            <w:tcBorders>
              <w:bottom w:val="single" w:sz="4" w:space="0" w:color="auto"/>
            </w:tcBorders>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t>EQUIPOS Y HERRAMIENTAS</w:t>
            </w:r>
          </w:p>
        </w:tc>
        <w:tc>
          <w:tcPr>
            <w:tcW w:w="923" w:type="pct"/>
            <w:tcBorders>
              <w:bottom w:val="single" w:sz="4" w:space="0" w:color="auto"/>
            </w:tcBorders>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FE148A">
        <w:trPr>
          <w:trHeight w:val="709"/>
        </w:trPr>
        <w:tc>
          <w:tcPr>
            <w:tcW w:w="4077" w:type="pct"/>
            <w:gridSpan w:val="3"/>
            <w:tcBorders>
              <w:bottom w:val="single" w:sz="4" w:space="0" w:color="auto"/>
            </w:tcBorders>
            <w:vAlign w:val="center"/>
          </w:tcPr>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El servicio se efectuará con herramientas menores propias del </w:t>
            </w:r>
            <w:r w:rsidRPr="00FE148A">
              <w:rPr>
                <w:rFonts w:ascii="Arial" w:hAnsi="Arial" w:cs="Arial"/>
                <w:bCs/>
                <w:iCs/>
                <w:sz w:val="24"/>
                <w:szCs w:val="24"/>
              </w:rPr>
              <w:t>Proveedor</w:t>
            </w:r>
            <w:r w:rsidRPr="00FE148A">
              <w:rPr>
                <w:rFonts w:ascii="Arial" w:hAnsi="Arial" w:cs="Arial"/>
                <w:iCs/>
                <w:sz w:val="24"/>
                <w:szCs w:val="24"/>
              </w:rPr>
              <w:t>, solo en caso de requerir herramientas y/o equipos especializados, estos serán proporcionados bajo listado por el BCB, cuya custodia estará a cargo del Fiscal de Servicio.</w:t>
            </w:r>
          </w:p>
          <w:p w:rsidR="00FE148A" w:rsidRP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Por otro lado se requiere un mínimo de herramientas menores propias del proveedor de acuerdo al siguiente listado:</w:t>
            </w:r>
          </w:p>
          <w:p w:rsidR="00FE148A" w:rsidRP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1.-  Caja de herramientas tipo maletín metálico o plástico.</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2.-  Juego de alicates.</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3.-  Juego de destornilladores </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4.-  Juego de llaves mixtas (tipo ojo, tipo boca)</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5.-  Combo</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6.-  Balde</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7.-  Plomada</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8.-  Punta</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  9.-  Nivel</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10.-  Ocrera</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11.-  Otros a requerimientos del Fiscal</w:t>
            </w: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El listado no puede considerarse como restrictivos ni limitativos.</w:t>
            </w:r>
          </w:p>
          <w:p w:rsidR="00FE148A" w:rsidRDefault="00FE148A" w:rsidP="00FE148A">
            <w:pPr>
              <w:jc w:val="both"/>
              <w:rPr>
                <w:rFonts w:ascii="Arial" w:hAnsi="Arial" w:cs="Arial"/>
                <w:b/>
                <w:i/>
                <w:iCs/>
                <w:color w:val="404040"/>
                <w:sz w:val="20"/>
                <w:szCs w:val="20"/>
              </w:rPr>
            </w:pPr>
          </w:p>
          <w:p w:rsidR="00FE148A" w:rsidRPr="00FE148A" w:rsidRDefault="00FE148A" w:rsidP="00FE148A">
            <w:pPr>
              <w:jc w:val="both"/>
              <w:rPr>
                <w:rFonts w:ascii="Arial" w:hAnsi="Arial" w:cs="Arial"/>
                <w:iCs/>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jc w:val="both"/>
              <w:rPr>
                <w:rFonts w:ascii="Arial" w:hAnsi="Arial" w:cs="Arial"/>
                <w:iCs/>
                <w:sz w:val="24"/>
                <w:szCs w:val="24"/>
              </w:rPr>
            </w:pPr>
          </w:p>
        </w:tc>
      </w:tr>
      <w:tr w:rsidR="00FE148A" w:rsidRPr="00FE148A" w:rsidTr="00FE148A">
        <w:trPr>
          <w:trHeight w:val="226"/>
        </w:trPr>
        <w:tc>
          <w:tcPr>
            <w:tcW w:w="4077" w:type="pct"/>
            <w:gridSpan w:val="3"/>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lastRenderedPageBreak/>
              <w:t xml:space="preserve">LUGAR DE EJECUCIÓN DEL SERVICIO </w:t>
            </w:r>
          </w:p>
        </w:tc>
        <w:tc>
          <w:tcPr>
            <w:tcW w:w="923" w:type="pct"/>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FE148A">
        <w:trPr>
          <w:trHeight w:val="591"/>
        </w:trPr>
        <w:tc>
          <w:tcPr>
            <w:tcW w:w="4077" w:type="pct"/>
            <w:gridSpan w:val="3"/>
            <w:tcBorders>
              <w:bottom w:val="single" w:sz="4" w:space="0" w:color="auto"/>
            </w:tcBorders>
          </w:tcPr>
          <w:p w:rsidR="00FE148A" w:rsidRP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El servicio deberá desarrollarse en los siguientes inmuebles:</w:t>
            </w:r>
          </w:p>
          <w:p w:rsidR="00FE148A" w:rsidRPr="00FE148A" w:rsidRDefault="00FE148A" w:rsidP="00FE148A">
            <w:pPr>
              <w:widowControl w:val="0"/>
              <w:numPr>
                <w:ilvl w:val="0"/>
                <w:numId w:val="36"/>
              </w:numPr>
              <w:jc w:val="both"/>
              <w:rPr>
                <w:rFonts w:ascii="Arial" w:hAnsi="Arial" w:cs="Arial"/>
                <w:sz w:val="24"/>
                <w:szCs w:val="24"/>
                <w:lang w:val="es-ES_tradnl"/>
              </w:rPr>
            </w:pPr>
            <w:r w:rsidRPr="00FE148A">
              <w:rPr>
                <w:rFonts w:ascii="Arial" w:hAnsi="Arial" w:cs="Arial"/>
                <w:sz w:val="24"/>
                <w:szCs w:val="24"/>
                <w:lang w:val="es-ES_tradnl"/>
              </w:rPr>
              <w:t>Edificio Principal del BCB (Calle Ayacucho, esquina Mercado S/N, La Paz).</w:t>
            </w:r>
          </w:p>
          <w:p w:rsidR="00FE148A" w:rsidRPr="00FE148A" w:rsidRDefault="00FE148A" w:rsidP="00FE148A">
            <w:pPr>
              <w:jc w:val="both"/>
              <w:rPr>
                <w:rFonts w:ascii="Arial" w:hAnsi="Arial" w:cs="Arial"/>
                <w:iCs/>
                <w:sz w:val="24"/>
                <w:szCs w:val="24"/>
              </w:rPr>
            </w:pPr>
          </w:p>
          <w:p w:rsidR="00FE148A" w:rsidRPr="00FE148A" w:rsidRDefault="00FE148A" w:rsidP="00FE148A">
            <w:pPr>
              <w:widowControl w:val="0"/>
              <w:numPr>
                <w:ilvl w:val="0"/>
                <w:numId w:val="36"/>
              </w:numPr>
              <w:jc w:val="both"/>
              <w:rPr>
                <w:rFonts w:ascii="Arial" w:hAnsi="Arial" w:cs="Arial"/>
                <w:sz w:val="24"/>
                <w:szCs w:val="24"/>
                <w:lang w:val="es-ES_tradnl"/>
              </w:rPr>
            </w:pPr>
            <w:r w:rsidRPr="00FE148A">
              <w:rPr>
                <w:rFonts w:ascii="Arial" w:hAnsi="Arial" w:cs="Arial"/>
                <w:sz w:val="24"/>
                <w:szCs w:val="24"/>
                <w:lang w:val="es-ES_tradnl"/>
              </w:rPr>
              <w:t>Otros inmuebles de propiedad del BCB, de acuerdo a requerimiento del Fiscal del Servicio.</w:t>
            </w:r>
          </w:p>
          <w:p w:rsid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Se asignará al </w:t>
            </w:r>
            <w:r w:rsidRPr="00FE148A">
              <w:rPr>
                <w:rFonts w:ascii="Arial" w:hAnsi="Arial" w:cs="Arial"/>
                <w:bCs/>
                <w:iCs/>
                <w:sz w:val="24"/>
                <w:szCs w:val="24"/>
              </w:rPr>
              <w:t>Proveedor</w:t>
            </w:r>
            <w:r w:rsidRPr="00FE148A">
              <w:rPr>
                <w:rFonts w:ascii="Arial" w:hAnsi="Arial" w:cs="Arial"/>
                <w:iCs/>
                <w:sz w:val="24"/>
                <w:szCs w:val="24"/>
              </w:rPr>
              <w:t xml:space="preserve"> un espacio de trabajo dentro de las instalaciones del BCB para el adecuado desarrollo de sus funciones.</w:t>
            </w:r>
          </w:p>
          <w:p w:rsidR="00B80D9D" w:rsidRDefault="00B80D9D" w:rsidP="00FE148A">
            <w:pPr>
              <w:jc w:val="both"/>
              <w:rPr>
                <w:rFonts w:ascii="Arial" w:hAnsi="Arial" w:cs="Arial"/>
                <w:b/>
                <w:i/>
                <w:iCs/>
                <w:color w:val="404040"/>
                <w:sz w:val="20"/>
                <w:szCs w:val="20"/>
              </w:rPr>
            </w:pPr>
          </w:p>
          <w:p w:rsidR="00FE148A" w:rsidRPr="00FE148A" w:rsidRDefault="00FE148A" w:rsidP="00FE148A">
            <w:pPr>
              <w:jc w:val="both"/>
              <w:rPr>
                <w:rFonts w:ascii="Arial" w:hAnsi="Arial" w:cs="Arial"/>
                <w:i/>
                <w:iCs/>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jc w:val="both"/>
              <w:rPr>
                <w:rFonts w:ascii="Arial" w:hAnsi="Arial" w:cs="Arial"/>
                <w:iCs/>
                <w:sz w:val="24"/>
                <w:szCs w:val="24"/>
              </w:rPr>
            </w:pPr>
          </w:p>
        </w:tc>
      </w:tr>
      <w:tr w:rsidR="00FE148A" w:rsidRPr="00FE148A" w:rsidTr="00FE148A">
        <w:trPr>
          <w:trHeight w:val="250"/>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b/>
                <w:iCs/>
                <w:sz w:val="24"/>
                <w:szCs w:val="24"/>
              </w:rPr>
            </w:pPr>
            <w:r w:rsidRPr="00FE148A">
              <w:rPr>
                <w:rFonts w:ascii="Arial" w:hAnsi="Arial" w:cs="Arial"/>
                <w:b/>
                <w:iCs/>
                <w:sz w:val="24"/>
                <w:szCs w:val="24"/>
              </w:rPr>
              <w:t>HORARIO DE TRABAJO</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463"/>
        </w:trPr>
        <w:tc>
          <w:tcPr>
            <w:tcW w:w="4077" w:type="pct"/>
            <w:gridSpan w:val="3"/>
            <w:shd w:val="clear" w:color="auto" w:fill="auto"/>
            <w:vAlign w:val="center"/>
          </w:tcPr>
          <w:p w:rsidR="00FE148A" w:rsidRPr="00FE148A" w:rsidRDefault="00FE148A" w:rsidP="00FE148A">
            <w:pPr>
              <w:rPr>
                <w:rFonts w:ascii="Arial" w:hAnsi="Arial" w:cs="Arial"/>
                <w:iCs/>
                <w:sz w:val="24"/>
                <w:szCs w:val="24"/>
              </w:rPr>
            </w:pPr>
            <w:r w:rsidRPr="00FE148A">
              <w:rPr>
                <w:rFonts w:ascii="Arial" w:hAnsi="Arial" w:cs="Arial"/>
                <w:iCs/>
                <w:sz w:val="24"/>
                <w:szCs w:val="24"/>
              </w:rPr>
              <w:t xml:space="preserve">El </w:t>
            </w:r>
            <w:r w:rsidRPr="00FE148A">
              <w:rPr>
                <w:rFonts w:ascii="Arial" w:hAnsi="Arial" w:cs="Arial"/>
                <w:bCs/>
                <w:iCs/>
                <w:sz w:val="24"/>
                <w:szCs w:val="24"/>
              </w:rPr>
              <w:t>Proveedor</w:t>
            </w:r>
            <w:r w:rsidRPr="00FE148A">
              <w:rPr>
                <w:rFonts w:ascii="Arial" w:hAnsi="Arial" w:cs="Arial"/>
                <w:iCs/>
                <w:sz w:val="24"/>
                <w:szCs w:val="24"/>
              </w:rPr>
              <w:t xml:space="preserve"> deberá cumplir con los siguientes horarios de trabajo:</w:t>
            </w:r>
          </w:p>
          <w:p w:rsidR="00FE148A" w:rsidRPr="00FE148A" w:rsidRDefault="00FE148A" w:rsidP="00FE148A">
            <w:pPr>
              <w:rPr>
                <w:rFonts w:ascii="Arial" w:hAnsi="Arial" w:cs="Arial"/>
                <w:iCs/>
                <w:sz w:val="24"/>
                <w:szCs w:val="24"/>
              </w:rPr>
            </w:pPr>
          </w:p>
          <w:p w:rsidR="00FE148A" w:rsidRPr="00FE148A" w:rsidRDefault="00FE148A" w:rsidP="00FE148A">
            <w:pPr>
              <w:numPr>
                <w:ilvl w:val="0"/>
                <w:numId w:val="38"/>
              </w:numPr>
              <w:jc w:val="both"/>
              <w:rPr>
                <w:rFonts w:ascii="Arial" w:hAnsi="Arial" w:cs="Arial"/>
                <w:iCs/>
                <w:sz w:val="24"/>
                <w:szCs w:val="24"/>
              </w:rPr>
            </w:pPr>
            <w:r w:rsidRPr="00FE148A">
              <w:rPr>
                <w:rFonts w:ascii="Arial" w:hAnsi="Arial" w:cs="Arial"/>
                <w:iCs/>
                <w:sz w:val="24"/>
                <w:szCs w:val="24"/>
              </w:rPr>
              <w:t>De lunes a viernes, en horario continúo de horas 08:00 a 17:00 (contemplando una (1) hora para refrigerio).</w:t>
            </w:r>
          </w:p>
          <w:p w:rsidR="00FE148A" w:rsidRPr="00FE148A" w:rsidRDefault="00FE148A" w:rsidP="00FE148A">
            <w:pPr>
              <w:ind w:left="720"/>
              <w:jc w:val="both"/>
              <w:rPr>
                <w:rFonts w:ascii="Arial" w:hAnsi="Arial" w:cs="Arial"/>
                <w:iCs/>
                <w:sz w:val="24"/>
                <w:szCs w:val="24"/>
              </w:rPr>
            </w:pPr>
          </w:p>
          <w:p w:rsidR="00FE148A" w:rsidRPr="00FE148A" w:rsidRDefault="00FE148A" w:rsidP="00FE148A">
            <w:pPr>
              <w:numPr>
                <w:ilvl w:val="0"/>
                <w:numId w:val="38"/>
              </w:numPr>
              <w:jc w:val="both"/>
              <w:rPr>
                <w:rFonts w:ascii="Arial" w:hAnsi="Arial" w:cs="Arial"/>
                <w:iCs/>
                <w:sz w:val="24"/>
                <w:szCs w:val="24"/>
              </w:rPr>
            </w:pPr>
            <w:r w:rsidRPr="00FE148A">
              <w:rPr>
                <w:rFonts w:ascii="Arial" w:hAnsi="Arial" w:cs="Arial"/>
                <w:iCs/>
                <w:sz w:val="24"/>
                <w:szCs w:val="24"/>
              </w:rPr>
              <w:t>Los días sábados desde horas 08:30 hasta las 13:30</w:t>
            </w:r>
          </w:p>
          <w:p w:rsidR="00FE148A" w:rsidRPr="00FE148A" w:rsidRDefault="00FE148A" w:rsidP="00FE148A">
            <w:pPr>
              <w:rPr>
                <w:rFonts w:ascii="Arial" w:hAnsi="Arial" w:cs="Arial"/>
                <w:b/>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No obstante, los horarios pueden ser modificados en función a la necesidad de trabajos del BCB según instrucción del Fiscal de Servicio y/o disposiciones normativas.</w:t>
            </w:r>
          </w:p>
          <w:p w:rsidR="00FE148A" w:rsidRPr="00FE148A" w:rsidRDefault="00FE148A" w:rsidP="00FE148A">
            <w:pPr>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Se otorgará tolerancia de cinco (5) minutos en el ingreso a la jornada laboral, pasados los mismos, se registrará el atraso y se aplicará la penalidad correspondiente.</w:t>
            </w:r>
          </w:p>
          <w:p w:rsidR="00FE148A" w:rsidRPr="00FE148A" w:rsidRDefault="00FE148A" w:rsidP="00FE148A">
            <w:pPr>
              <w:jc w:val="both"/>
              <w:rPr>
                <w:rFonts w:ascii="Arial" w:hAnsi="Arial" w:cs="Arial"/>
                <w:iCs/>
                <w:sz w:val="24"/>
                <w:szCs w:val="24"/>
              </w:rPr>
            </w:pPr>
          </w:p>
          <w:p w:rsidR="00FE148A" w:rsidRPr="00FE148A" w:rsidRDefault="00FE148A" w:rsidP="00FE148A">
            <w:pPr>
              <w:rPr>
                <w:rFonts w:ascii="Arial" w:hAnsi="Arial" w:cs="Arial"/>
                <w:sz w:val="24"/>
                <w:szCs w:val="24"/>
                <w:lang w:val="es-ES_tradnl"/>
              </w:rPr>
            </w:pPr>
            <w:r w:rsidRPr="00FE148A">
              <w:rPr>
                <w:rFonts w:ascii="Arial" w:hAnsi="Arial" w:cs="Arial"/>
                <w:iCs/>
                <w:sz w:val="24"/>
                <w:szCs w:val="24"/>
              </w:rPr>
              <w:t xml:space="preserve">La asistencia será verificada mediante el </w:t>
            </w:r>
            <w:r w:rsidRPr="00FE148A">
              <w:rPr>
                <w:rFonts w:ascii="Arial" w:hAnsi="Arial" w:cs="Arial"/>
                <w:sz w:val="24"/>
                <w:szCs w:val="24"/>
                <w:lang w:val="es-ES_tradnl"/>
              </w:rPr>
              <w:t>reporte biométrico de control de presencia con el que cuenta la ENTIDAD.</w:t>
            </w:r>
          </w:p>
          <w:p w:rsidR="00FE148A" w:rsidRPr="00FE148A" w:rsidRDefault="00FE148A" w:rsidP="00FE148A">
            <w:pPr>
              <w:rPr>
                <w:rFonts w:ascii="Arial" w:hAnsi="Arial" w:cs="Arial"/>
                <w:sz w:val="24"/>
                <w:szCs w:val="24"/>
                <w:lang w:val="es-ES_tradnl"/>
              </w:rPr>
            </w:pPr>
          </w:p>
          <w:p w:rsidR="00FE148A" w:rsidRPr="00FE148A" w:rsidRDefault="00FE148A" w:rsidP="00FE148A">
            <w:pPr>
              <w:jc w:val="both"/>
              <w:rPr>
                <w:rFonts w:ascii="Arial" w:hAnsi="Arial" w:cs="Arial"/>
                <w:sz w:val="24"/>
                <w:szCs w:val="24"/>
                <w:lang w:val="es-ES_tradnl"/>
              </w:rPr>
            </w:pPr>
            <w:r w:rsidRPr="00FE148A">
              <w:rPr>
                <w:rFonts w:ascii="Arial" w:hAnsi="Arial" w:cs="Arial"/>
                <w:sz w:val="24"/>
                <w:szCs w:val="24"/>
                <w:lang w:val="es-ES_tradnl"/>
              </w:rPr>
              <w:t>Ante eventos de emergencia los servicios serán prestados en días hábiles fuera de horario como también los días domingos y feriados en el horario que sea requerido por el Fiscal de servicio.</w:t>
            </w:r>
          </w:p>
          <w:p w:rsidR="00FE148A" w:rsidRDefault="00FE148A" w:rsidP="00FE148A">
            <w:pPr>
              <w:jc w:val="both"/>
              <w:rPr>
                <w:rFonts w:ascii="Arial" w:hAnsi="Arial" w:cs="Arial"/>
                <w:b/>
                <w:i/>
                <w:iCs/>
                <w:color w:val="404040"/>
                <w:sz w:val="20"/>
                <w:szCs w:val="20"/>
              </w:rPr>
            </w:pPr>
          </w:p>
          <w:p w:rsidR="00B80D9D" w:rsidRDefault="00B80D9D" w:rsidP="00FE148A">
            <w:pPr>
              <w:jc w:val="both"/>
              <w:rPr>
                <w:rFonts w:ascii="Arial" w:hAnsi="Arial" w:cs="Arial"/>
                <w:b/>
                <w:i/>
                <w:iCs/>
                <w:color w:val="404040"/>
                <w:sz w:val="20"/>
                <w:szCs w:val="20"/>
              </w:rPr>
            </w:pPr>
          </w:p>
          <w:p w:rsidR="00FE148A" w:rsidRPr="00FE148A" w:rsidRDefault="00FE148A" w:rsidP="00FE148A">
            <w:pPr>
              <w:jc w:val="both"/>
              <w:rPr>
                <w:rFonts w:ascii="Arial" w:hAnsi="Arial" w:cs="Arial"/>
                <w:iCs/>
                <w:sz w:val="24"/>
                <w:szCs w:val="24"/>
              </w:rPr>
            </w:pPr>
            <w:r w:rsidRPr="00FE148A">
              <w:rPr>
                <w:rFonts w:ascii="Arial" w:hAnsi="Arial" w:cs="Arial"/>
                <w:b/>
                <w:i/>
                <w:iCs/>
                <w:color w:val="404040"/>
                <w:sz w:val="20"/>
                <w:szCs w:val="20"/>
              </w:rPr>
              <w:t>(Manifestar aceptación)</w:t>
            </w:r>
          </w:p>
        </w:tc>
        <w:tc>
          <w:tcPr>
            <w:tcW w:w="923" w:type="pct"/>
          </w:tcPr>
          <w:p w:rsidR="00FE148A" w:rsidRPr="00FE148A" w:rsidRDefault="00FE148A" w:rsidP="00FE148A">
            <w:pPr>
              <w:rPr>
                <w:rFonts w:ascii="Arial" w:hAnsi="Arial" w:cs="Arial"/>
                <w:iCs/>
                <w:sz w:val="24"/>
                <w:szCs w:val="24"/>
              </w:rPr>
            </w:pPr>
          </w:p>
        </w:tc>
      </w:tr>
      <w:tr w:rsidR="00FE148A" w:rsidRPr="00FE148A" w:rsidTr="00FE148A">
        <w:trPr>
          <w:trHeight w:val="416"/>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i/>
                <w:iCs/>
                <w:sz w:val="24"/>
                <w:szCs w:val="24"/>
              </w:rPr>
            </w:pPr>
            <w:r w:rsidRPr="00FE148A">
              <w:rPr>
                <w:rFonts w:ascii="Arial" w:hAnsi="Arial" w:cs="Arial"/>
                <w:b/>
                <w:iCs/>
                <w:sz w:val="24"/>
                <w:szCs w:val="24"/>
              </w:rPr>
              <w:lastRenderedPageBreak/>
              <w:t>PLAZO DE PRESTACIÓN DEL SERVICIO</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507"/>
        </w:trPr>
        <w:tc>
          <w:tcPr>
            <w:tcW w:w="4077" w:type="pct"/>
            <w:gridSpan w:val="3"/>
            <w:tcBorders>
              <w:bottom w:val="single" w:sz="4" w:space="0" w:color="auto"/>
            </w:tcBorders>
          </w:tcPr>
          <w:p w:rsidR="00FE148A" w:rsidRPr="00FE148A" w:rsidRDefault="00FE148A" w:rsidP="00FE148A">
            <w:pPr>
              <w:tabs>
                <w:tab w:val="num" w:pos="720"/>
                <w:tab w:val="num" w:pos="2377"/>
              </w:tabs>
              <w:jc w:val="both"/>
              <w:rPr>
                <w:rFonts w:ascii="Arial" w:hAnsi="Arial" w:cs="Arial"/>
                <w:iCs/>
                <w:sz w:val="24"/>
                <w:szCs w:val="24"/>
              </w:rPr>
            </w:pPr>
            <w:r w:rsidRPr="00FE148A">
              <w:rPr>
                <w:rFonts w:ascii="Arial" w:hAnsi="Arial" w:cs="Arial"/>
                <w:iCs/>
                <w:sz w:val="24"/>
                <w:szCs w:val="24"/>
              </w:rPr>
              <w:t xml:space="preserve">El plazo para la prestación del servicio se computará a partir del 1 de enero de 2026 hasta el 31 de diciembre de 2026. </w:t>
            </w:r>
          </w:p>
          <w:p w:rsidR="00C949BF" w:rsidRDefault="00C949BF" w:rsidP="00FE148A">
            <w:pPr>
              <w:tabs>
                <w:tab w:val="num" w:pos="720"/>
                <w:tab w:val="num" w:pos="2377"/>
              </w:tabs>
              <w:jc w:val="both"/>
              <w:rPr>
                <w:rFonts w:ascii="Arial" w:hAnsi="Arial" w:cs="Arial"/>
                <w:b/>
                <w:i/>
                <w:iCs/>
                <w:color w:val="404040"/>
                <w:sz w:val="20"/>
                <w:szCs w:val="20"/>
              </w:rPr>
            </w:pPr>
          </w:p>
          <w:p w:rsidR="00FE148A" w:rsidRPr="00FE148A" w:rsidRDefault="00FE148A" w:rsidP="00FE148A">
            <w:pPr>
              <w:tabs>
                <w:tab w:val="num" w:pos="720"/>
                <w:tab w:val="num" w:pos="2377"/>
              </w:tabs>
              <w:jc w:val="both"/>
              <w:rPr>
                <w:rFonts w:ascii="Arial" w:hAnsi="Arial" w:cs="Arial"/>
                <w:b/>
                <w:i/>
                <w:iCs/>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tabs>
                <w:tab w:val="num" w:pos="720"/>
                <w:tab w:val="num" w:pos="2377"/>
              </w:tabs>
              <w:jc w:val="both"/>
              <w:rPr>
                <w:rFonts w:ascii="Arial" w:hAnsi="Arial" w:cs="Arial"/>
                <w:iCs/>
                <w:sz w:val="24"/>
                <w:szCs w:val="24"/>
              </w:rPr>
            </w:pPr>
          </w:p>
        </w:tc>
      </w:tr>
      <w:tr w:rsidR="00FE148A" w:rsidRPr="00FE148A" w:rsidTr="00FE148A">
        <w:trPr>
          <w:trHeight w:val="360"/>
        </w:trPr>
        <w:tc>
          <w:tcPr>
            <w:tcW w:w="4077" w:type="pct"/>
            <w:gridSpan w:val="3"/>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t>FORMA DE PAGO</w:t>
            </w:r>
          </w:p>
        </w:tc>
        <w:tc>
          <w:tcPr>
            <w:tcW w:w="923" w:type="pct"/>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FE148A">
        <w:trPr>
          <w:trHeight w:val="507"/>
        </w:trPr>
        <w:tc>
          <w:tcPr>
            <w:tcW w:w="4077" w:type="pct"/>
            <w:gridSpan w:val="3"/>
            <w:tcBorders>
              <w:bottom w:val="single" w:sz="4" w:space="0" w:color="auto"/>
            </w:tcBorders>
          </w:tcPr>
          <w:p w:rsidR="00FE148A" w:rsidRPr="00FE148A" w:rsidRDefault="00FE148A" w:rsidP="00FE148A">
            <w:pPr>
              <w:tabs>
                <w:tab w:val="num" w:pos="720"/>
                <w:tab w:val="num" w:pos="2377"/>
              </w:tabs>
              <w:jc w:val="both"/>
              <w:rPr>
                <w:rFonts w:ascii="Arial" w:hAnsi="Arial" w:cs="Arial"/>
                <w:iCs/>
                <w:sz w:val="24"/>
                <w:szCs w:val="24"/>
              </w:rPr>
            </w:pPr>
            <w:r w:rsidRPr="00FE148A">
              <w:rPr>
                <w:rFonts w:ascii="Arial" w:hAnsi="Arial" w:cs="Arial"/>
                <w:iCs/>
                <w:sz w:val="24"/>
                <w:szCs w:val="24"/>
              </w:rPr>
              <w:t xml:space="preserve">El monto del servicio será cancelado mensualmente y a prorrata cuando corresponda, para lo cual el </w:t>
            </w:r>
            <w:r w:rsidRPr="00FE148A">
              <w:rPr>
                <w:rFonts w:ascii="Arial" w:hAnsi="Arial" w:cs="Arial"/>
                <w:bCs/>
                <w:iCs/>
                <w:sz w:val="24"/>
                <w:szCs w:val="24"/>
              </w:rPr>
              <w:t>Proveedor</w:t>
            </w:r>
            <w:r w:rsidRPr="00FE148A">
              <w:rPr>
                <w:rFonts w:ascii="Arial" w:hAnsi="Arial" w:cs="Arial"/>
                <w:iCs/>
                <w:sz w:val="24"/>
                <w:szCs w:val="24"/>
              </w:rPr>
              <w:t xml:space="preserve"> deberá presentar la Planilla de ejecución de servicios que deberá contener los siguientes documentos:</w:t>
            </w:r>
          </w:p>
          <w:p w:rsidR="00FE148A" w:rsidRPr="00C949BF" w:rsidRDefault="00FE148A" w:rsidP="00FE148A">
            <w:pPr>
              <w:tabs>
                <w:tab w:val="num" w:pos="720"/>
                <w:tab w:val="num" w:pos="2377"/>
              </w:tabs>
              <w:jc w:val="both"/>
              <w:rPr>
                <w:rFonts w:ascii="Arial" w:hAnsi="Arial" w:cs="Arial"/>
                <w:iCs/>
                <w:sz w:val="10"/>
                <w:szCs w:val="24"/>
              </w:rPr>
            </w:pPr>
          </w:p>
          <w:p w:rsidR="00FE148A" w:rsidRPr="00FE148A" w:rsidRDefault="00FE148A" w:rsidP="00FE148A">
            <w:pPr>
              <w:numPr>
                <w:ilvl w:val="0"/>
                <w:numId w:val="40"/>
              </w:numPr>
              <w:tabs>
                <w:tab w:val="num" w:pos="639"/>
              </w:tabs>
              <w:jc w:val="both"/>
              <w:rPr>
                <w:rFonts w:ascii="Arial" w:hAnsi="Arial" w:cs="Arial"/>
                <w:iCs/>
                <w:sz w:val="24"/>
                <w:szCs w:val="24"/>
              </w:rPr>
            </w:pPr>
            <w:r w:rsidRPr="00FE148A">
              <w:rPr>
                <w:rFonts w:ascii="Arial" w:hAnsi="Arial" w:cs="Arial"/>
                <w:iCs/>
                <w:sz w:val="24"/>
                <w:szCs w:val="24"/>
              </w:rPr>
              <w:t>Nota de solicitud de pago</w:t>
            </w:r>
          </w:p>
          <w:p w:rsidR="00FE148A" w:rsidRPr="00FE148A" w:rsidRDefault="00FE148A" w:rsidP="00FE148A">
            <w:pPr>
              <w:numPr>
                <w:ilvl w:val="0"/>
                <w:numId w:val="40"/>
              </w:numPr>
              <w:tabs>
                <w:tab w:val="num" w:pos="639"/>
              </w:tabs>
              <w:jc w:val="both"/>
              <w:rPr>
                <w:rFonts w:ascii="Arial" w:hAnsi="Arial" w:cs="Arial"/>
                <w:iCs/>
                <w:sz w:val="24"/>
                <w:szCs w:val="24"/>
              </w:rPr>
            </w:pPr>
            <w:r w:rsidRPr="00FE148A">
              <w:rPr>
                <w:rFonts w:ascii="Arial" w:hAnsi="Arial" w:cs="Arial"/>
                <w:iCs/>
                <w:sz w:val="24"/>
                <w:szCs w:val="24"/>
              </w:rPr>
              <w:t>Informe de ejecución mensual (con reporte fotográfico)</w:t>
            </w:r>
          </w:p>
          <w:p w:rsidR="00FE148A" w:rsidRPr="00FE148A" w:rsidRDefault="00FE148A" w:rsidP="00FE148A">
            <w:pPr>
              <w:numPr>
                <w:ilvl w:val="0"/>
                <w:numId w:val="40"/>
              </w:numPr>
              <w:tabs>
                <w:tab w:val="num" w:pos="639"/>
              </w:tabs>
              <w:jc w:val="both"/>
              <w:rPr>
                <w:rFonts w:ascii="Arial" w:hAnsi="Arial" w:cs="Arial"/>
                <w:iCs/>
                <w:sz w:val="24"/>
                <w:szCs w:val="24"/>
              </w:rPr>
            </w:pPr>
            <w:r w:rsidRPr="00FE148A">
              <w:rPr>
                <w:rFonts w:ascii="Arial" w:hAnsi="Arial" w:cs="Arial"/>
                <w:iCs/>
                <w:sz w:val="24"/>
                <w:szCs w:val="24"/>
              </w:rPr>
              <w:t>Factura o solicitud de retención de impuestos de ley</w:t>
            </w:r>
          </w:p>
          <w:p w:rsidR="00FE148A" w:rsidRPr="00FE148A" w:rsidRDefault="00FE148A" w:rsidP="00FE148A">
            <w:pPr>
              <w:numPr>
                <w:ilvl w:val="0"/>
                <w:numId w:val="40"/>
              </w:numPr>
              <w:tabs>
                <w:tab w:val="num" w:pos="639"/>
              </w:tabs>
              <w:jc w:val="both"/>
              <w:rPr>
                <w:rFonts w:ascii="Arial" w:hAnsi="Arial" w:cs="Arial"/>
                <w:iCs/>
                <w:sz w:val="24"/>
                <w:szCs w:val="24"/>
              </w:rPr>
            </w:pPr>
            <w:r w:rsidRPr="00FE148A">
              <w:rPr>
                <w:rFonts w:ascii="Arial" w:hAnsi="Arial" w:cs="Arial"/>
                <w:iCs/>
                <w:sz w:val="24"/>
                <w:szCs w:val="24"/>
              </w:rPr>
              <w:t>Otro documento a requerimiento del Fiscal de Servicio</w:t>
            </w:r>
          </w:p>
          <w:p w:rsidR="00FE148A" w:rsidRPr="00C949BF" w:rsidRDefault="00FE148A" w:rsidP="00FE148A">
            <w:pPr>
              <w:tabs>
                <w:tab w:val="num" w:pos="720"/>
                <w:tab w:val="num" w:pos="2377"/>
              </w:tabs>
              <w:jc w:val="both"/>
              <w:rPr>
                <w:rFonts w:ascii="Arial" w:hAnsi="Arial" w:cs="Arial"/>
                <w:iCs/>
                <w:szCs w:val="24"/>
              </w:rPr>
            </w:pPr>
          </w:p>
          <w:p w:rsidR="00FE148A" w:rsidRPr="00FE148A" w:rsidRDefault="00FE148A" w:rsidP="00FE148A">
            <w:pPr>
              <w:tabs>
                <w:tab w:val="num" w:pos="720"/>
                <w:tab w:val="num" w:pos="2377"/>
              </w:tabs>
              <w:jc w:val="both"/>
              <w:rPr>
                <w:rFonts w:ascii="Arial" w:hAnsi="Arial" w:cs="Arial"/>
                <w:iCs/>
                <w:sz w:val="24"/>
                <w:szCs w:val="24"/>
              </w:rPr>
            </w:pPr>
            <w:r w:rsidRPr="00FE148A">
              <w:rPr>
                <w:rFonts w:ascii="Arial" w:hAnsi="Arial" w:cs="Arial"/>
                <w:iCs/>
                <w:sz w:val="24"/>
                <w:szCs w:val="24"/>
              </w:rPr>
              <w:t>El Fiscal de servicio aprobara la planilla de ejecución de servicios emitiendo el Informe Parcial de Conformidad.</w:t>
            </w:r>
          </w:p>
          <w:p w:rsidR="00FE148A" w:rsidRDefault="00FE148A" w:rsidP="00FE148A">
            <w:pPr>
              <w:tabs>
                <w:tab w:val="num" w:pos="720"/>
                <w:tab w:val="num" w:pos="2377"/>
              </w:tabs>
              <w:jc w:val="both"/>
              <w:rPr>
                <w:rFonts w:ascii="Arial" w:hAnsi="Arial" w:cs="Arial"/>
                <w:b/>
                <w:i/>
                <w:iCs/>
                <w:color w:val="404040"/>
                <w:sz w:val="20"/>
                <w:szCs w:val="20"/>
              </w:rPr>
            </w:pPr>
          </w:p>
          <w:p w:rsidR="00FE148A" w:rsidRPr="00FE148A" w:rsidRDefault="00FE148A" w:rsidP="00FE148A">
            <w:pPr>
              <w:tabs>
                <w:tab w:val="num" w:pos="720"/>
                <w:tab w:val="num" w:pos="2377"/>
              </w:tabs>
              <w:jc w:val="both"/>
              <w:rPr>
                <w:rFonts w:ascii="Arial" w:hAnsi="Arial" w:cs="Arial"/>
                <w:iCs/>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tabs>
                <w:tab w:val="num" w:pos="720"/>
                <w:tab w:val="num" w:pos="2377"/>
              </w:tabs>
              <w:jc w:val="both"/>
              <w:rPr>
                <w:rFonts w:ascii="Arial" w:hAnsi="Arial" w:cs="Arial"/>
                <w:iCs/>
                <w:sz w:val="24"/>
                <w:szCs w:val="24"/>
              </w:rPr>
            </w:pPr>
          </w:p>
        </w:tc>
      </w:tr>
      <w:tr w:rsidR="00FE148A" w:rsidRPr="00FE148A" w:rsidTr="00FE148A">
        <w:trPr>
          <w:trHeight w:val="296"/>
        </w:trPr>
        <w:tc>
          <w:tcPr>
            <w:tcW w:w="4077" w:type="pct"/>
            <w:gridSpan w:val="3"/>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t>FISCAL DEL SERVICIO</w:t>
            </w:r>
          </w:p>
        </w:tc>
        <w:tc>
          <w:tcPr>
            <w:tcW w:w="923" w:type="pct"/>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C949BF">
        <w:tc>
          <w:tcPr>
            <w:tcW w:w="4077" w:type="pct"/>
            <w:gridSpan w:val="3"/>
            <w:tcBorders>
              <w:bottom w:val="single" w:sz="4" w:space="0" w:color="auto"/>
            </w:tcBorders>
          </w:tcPr>
          <w:p w:rsidR="00FE148A" w:rsidRPr="00FE148A" w:rsidRDefault="00FE148A" w:rsidP="00FE148A">
            <w:pPr>
              <w:tabs>
                <w:tab w:val="num" w:pos="2377"/>
              </w:tabs>
              <w:jc w:val="both"/>
              <w:rPr>
                <w:rFonts w:ascii="Arial" w:hAnsi="Arial" w:cs="Arial"/>
                <w:iCs/>
                <w:sz w:val="24"/>
                <w:szCs w:val="24"/>
              </w:rPr>
            </w:pPr>
            <w:r w:rsidRPr="00FE148A">
              <w:rPr>
                <w:rFonts w:ascii="Arial" w:hAnsi="Arial" w:cs="Arial"/>
                <w:iCs/>
                <w:sz w:val="24"/>
                <w:szCs w:val="24"/>
              </w:rPr>
              <w:t xml:space="preserve">La Entidad designará un Fiscal de servicio encargado del seguimiento y control del servicio, quien comunicará oficialmente dicha designación al </w:t>
            </w:r>
            <w:r w:rsidRPr="00FE148A">
              <w:rPr>
                <w:rFonts w:ascii="Arial" w:hAnsi="Arial" w:cs="Arial"/>
                <w:bCs/>
                <w:iCs/>
                <w:sz w:val="24"/>
                <w:szCs w:val="24"/>
              </w:rPr>
              <w:t>Proveedor</w:t>
            </w:r>
            <w:r w:rsidRPr="00FE148A">
              <w:rPr>
                <w:rFonts w:ascii="Arial" w:hAnsi="Arial" w:cs="Arial"/>
                <w:iCs/>
                <w:sz w:val="24"/>
                <w:szCs w:val="24"/>
              </w:rPr>
              <w:t xml:space="preserve"> mediante nota expresa u otro medio. El Fiscal de Servicio tendrá las siguientes funciones:  </w:t>
            </w:r>
          </w:p>
          <w:p w:rsidR="00FE148A" w:rsidRPr="00FE148A" w:rsidRDefault="00FE148A" w:rsidP="00FE148A">
            <w:pPr>
              <w:tabs>
                <w:tab w:val="num" w:pos="720"/>
                <w:tab w:val="num" w:pos="2377"/>
              </w:tabs>
              <w:jc w:val="both"/>
              <w:rPr>
                <w:rFonts w:ascii="Arial" w:hAnsi="Arial" w:cs="Arial"/>
                <w:i/>
                <w:iCs/>
                <w:sz w:val="24"/>
                <w:szCs w:val="24"/>
              </w:rPr>
            </w:pPr>
          </w:p>
          <w:p w:rsidR="00FE148A" w:rsidRPr="00FE148A" w:rsidRDefault="00FE148A" w:rsidP="00FE148A">
            <w:pPr>
              <w:numPr>
                <w:ilvl w:val="0"/>
                <w:numId w:val="37"/>
              </w:numPr>
              <w:jc w:val="both"/>
              <w:rPr>
                <w:rFonts w:ascii="Arial" w:hAnsi="Arial" w:cs="Arial"/>
                <w:iCs/>
                <w:sz w:val="24"/>
                <w:szCs w:val="24"/>
              </w:rPr>
            </w:pPr>
            <w:r w:rsidRPr="00FE148A">
              <w:rPr>
                <w:rFonts w:ascii="Arial" w:hAnsi="Arial" w:cs="Arial"/>
                <w:iCs/>
                <w:sz w:val="24"/>
                <w:szCs w:val="24"/>
              </w:rPr>
              <w:t xml:space="preserve">Coordinar todos los aspectos referentes a la relación entre el BCB y el </w:t>
            </w:r>
            <w:r w:rsidRPr="00FE148A">
              <w:rPr>
                <w:rFonts w:ascii="Arial" w:hAnsi="Arial" w:cs="Arial"/>
                <w:bCs/>
                <w:iCs/>
                <w:sz w:val="24"/>
                <w:szCs w:val="24"/>
              </w:rPr>
              <w:t>Proveedor</w:t>
            </w:r>
            <w:r w:rsidRPr="00FE148A">
              <w:rPr>
                <w:rFonts w:ascii="Arial" w:hAnsi="Arial" w:cs="Arial"/>
                <w:iCs/>
                <w:sz w:val="24"/>
                <w:szCs w:val="24"/>
              </w:rPr>
              <w:t>, manteniendo una continua comunicación verbal y escrita.</w:t>
            </w:r>
          </w:p>
          <w:p w:rsidR="00FE148A" w:rsidRPr="00FE148A" w:rsidRDefault="00FE148A" w:rsidP="00FE148A">
            <w:pPr>
              <w:numPr>
                <w:ilvl w:val="0"/>
                <w:numId w:val="37"/>
              </w:numPr>
              <w:jc w:val="both"/>
              <w:rPr>
                <w:rFonts w:ascii="Arial" w:hAnsi="Arial" w:cs="Arial"/>
                <w:iCs/>
                <w:sz w:val="24"/>
                <w:szCs w:val="24"/>
              </w:rPr>
            </w:pPr>
            <w:r w:rsidRPr="00FE148A">
              <w:rPr>
                <w:rFonts w:ascii="Arial" w:hAnsi="Arial" w:cs="Arial"/>
                <w:iCs/>
                <w:sz w:val="24"/>
                <w:szCs w:val="24"/>
              </w:rPr>
              <w:t>Verificar el cumplimiento del servicio en el marco de las Especificaciones Técnicas.</w:t>
            </w:r>
          </w:p>
          <w:p w:rsidR="00FE148A" w:rsidRPr="00FE148A" w:rsidRDefault="00FE148A" w:rsidP="00FE148A">
            <w:pPr>
              <w:numPr>
                <w:ilvl w:val="0"/>
                <w:numId w:val="37"/>
              </w:numPr>
              <w:jc w:val="both"/>
              <w:rPr>
                <w:rFonts w:ascii="Arial" w:hAnsi="Arial" w:cs="Arial"/>
                <w:iCs/>
                <w:sz w:val="24"/>
                <w:szCs w:val="24"/>
              </w:rPr>
            </w:pPr>
            <w:r w:rsidRPr="00FE148A">
              <w:rPr>
                <w:rFonts w:ascii="Arial" w:hAnsi="Arial" w:cs="Arial"/>
                <w:iCs/>
                <w:sz w:val="24"/>
                <w:szCs w:val="24"/>
              </w:rPr>
              <w:t>Efectuar el control del servicio y dar su conformidad al mismo, elaborando el Informe Parcial de Conformidad, para gestionar los pagos mensuales.</w:t>
            </w:r>
          </w:p>
          <w:p w:rsidR="00FE148A" w:rsidRPr="00FE148A" w:rsidRDefault="00FE148A" w:rsidP="00FE148A">
            <w:pPr>
              <w:numPr>
                <w:ilvl w:val="0"/>
                <w:numId w:val="37"/>
              </w:numPr>
              <w:tabs>
                <w:tab w:val="num" w:pos="2377"/>
                <w:tab w:val="num" w:pos="3668"/>
              </w:tabs>
              <w:jc w:val="both"/>
              <w:rPr>
                <w:rFonts w:ascii="Arial" w:hAnsi="Arial" w:cs="Arial"/>
                <w:i/>
                <w:iCs/>
                <w:sz w:val="24"/>
                <w:szCs w:val="24"/>
              </w:rPr>
            </w:pPr>
            <w:r w:rsidRPr="00FE148A">
              <w:rPr>
                <w:rFonts w:ascii="Arial" w:hAnsi="Arial" w:cs="Arial"/>
                <w:iCs/>
                <w:sz w:val="24"/>
                <w:szCs w:val="24"/>
              </w:rPr>
              <w:t>Verificar el cumplimiento de lo establecido en los aspectos de Seguridad Industrial y Bioseguridad.</w:t>
            </w:r>
          </w:p>
          <w:p w:rsidR="00FE148A" w:rsidRPr="00FE148A" w:rsidRDefault="00FE148A" w:rsidP="00FE148A">
            <w:pPr>
              <w:numPr>
                <w:ilvl w:val="0"/>
                <w:numId w:val="37"/>
              </w:numPr>
              <w:tabs>
                <w:tab w:val="num" w:pos="2377"/>
                <w:tab w:val="num" w:pos="3668"/>
              </w:tabs>
              <w:jc w:val="both"/>
              <w:rPr>
                <w:rFonts w:ascii="Arial" w:hAnsi="Arial" w:cs="Arial"/>
                <w:i/>
                <w:iCs/>
                <w:sz w:val="24"/>
                <w:szCs w:val="24"/>
              </w:rPr>
            </w:pPr>
            <w:r w:rsidRPr="00FE148A">
              <w:rPr>
                <w:rFonts w:ascii="Arial" w:hAnsi="Arial" w:cs="Arial"/>
                <w:iCs/>
                <w:sz w:val="24"/>
                <w:szCs w:val="24"/>
              </w:rPr>
              <w:t>Determinar y cuantificar las multas que correspondan.</w:t>
            </w:r>
          </w:p>
          <w:p w:rsidR="00FE148A" w:rsidRPr="00FE148A" w:rsidRDefault="00FE148A" w:rsidP="00FE148A">
            <w:pPr>
              <w:numPr>
                <w:ilvl w:val="0"/>
                <w:numId w:val="37"/>
              </w:numPr>
              <w:rPr>
                <w:rFonts w:ascii="Arial" w:hAnsi="Arial" w:cs="Arial"/>
                <w:iCs/>
                <w:sz w:val="24"/>
                <w:szCs w:val="24"/>
              </w:rPr>
            </w:pPr>
            <w:r w:rsidRPr="00FE148A">
              <w:rPr>
                <w:rFonts w:ascii="Arial" w:hAnsi="Arial" w:cs="Arial"/>
                <w:iCs/>
                <w:sz w:val="24"/>
                <w:szCs w:val="24"/>
              </w:rPr>
              <w:t>Aprobar o elaborar el Certificado de Liquidación final.</w:t>
            </w:r>
          </w:p>
          <w:p w:rsidR="00FE148A" w:rsidRPr="00FE148A" w:rsidRDefault="00FE148A" w:rsidP="00C949BF">
            <w:pPr>
              <w:rPr>
                <w:rFonts w:ascii="Arial" w:hAnsi="Arial" w:cs="Arial"/>
                <w:iCs/>
                <w:sz w:val="24"/>
                <w:szCs w:val="24"/>
              </w:rPr>
            </w:pPr>
            <w:r w:rsidRPr="00FE148A">
              <w:rPr>
                <w:rFonts w:ascii="Arial" w:hAnsi="Arial" w:cs="Arial"/>
                <w:iCs/>
                <w:sz w:val="24"/>
                <w:szCs w:val="24"/>
              </w:rPr>
              <w:lastRenderedPageBreak/>
              <w:t xml:space="preserve">Nota: El fiscal de servicio podrá ser designado como </w:t>
            </w:r>
            <w:r w:rsidRPr="00FE148A">
              <w:rPr>
                <w:rFonts w:ascii="Arial" w:hAnsi="Arial" w:cs="Arial"/>
                <w:b/>
                <w:iCs/>
                <w:sz w:val="24"/>
                <w:szCs w:val="24"/>
              </w:rPr>
              <w:t>RESPONSABLE DE RECEPCIÓN</w:t>
            </w:r>
            <w:r w:rsidRPr="00FE148A">
              <w:rPr>
                <w:rFonts w:ascii="Arial" w:hAnsi="Arial" w:cs="Arial"/>
                <w:iCs/>
                <w:sz w:val="24"/>
                <w:szCs w:val="24"/>
              </w:rPr>
              <w:t>.</w:t>
            </w:r>
          </w:p>
        </w:tc>
        <w:tc>
          <w:tcPr>
            <w:tcW w:w="923" w:type="pct"/>
            <w:tcBorders>
              <w:bottom w:val="single" w:sz="4" w:space="0" w:color="auto"/>
            </w:tcBorders>
            <w:shd w:val="thinReverseDiagStripe" w:color="auto" w:fill="auto"/>
          </w:tcPr>
          <w:p w:rsidR="00FE148A" w:rsidRPr="00FE148A" w:rsidRDefault="00FE148A" w:rsidP="00FE148A">
            <w:pPr>
              <w:tabs>
                <w:tab w:val="num" w:pos="2377"/>
              </w:tabs>
              <w:jc w:val="both"/>
              <w:rPr>
                <w:rFonts w:ascii="Arial" w:hAnsi="Arial" w:cs="Arial"/>
                <w:iCs/>
                <w:sz w:val="24"/>
                <w:szCs w:val="24"/>
              </w:rPr>
            </w:pPr>
          </w:p>
        </w:tc>
      </w:tr>
      <w:tr w:rsidR="00FE148A" w:rsidRPr="00FE148A" w:rsidTr="00FE148A">
        <w:trPr>
          <w:trHeight w:val="328"/>
        </w:trPr>
        <w:tc>
          <w:tcPr>
            <w:tcW w:w="4077" w:type="pct"/>
            <w:gridSpan w:val="3"/>
            <w:shd w:val="clear" w:color="auto" w:fill="FBE4D5"/>
            <w:vAlign w:val="center"/>
          </w:tcPr>
          <w:p w:rsidR="00FE148A" w:rsidRPr="00FE148A" w:rsidRDefault="00FE148A" w:rsidP="00094615">
            <w:pPr>
              <w:keepNext/>
              <w:numPr>
                <w:ilvl w:val="0"/>
                <w:numId w:val="46"/>
              </w:numPr>
              <w:outlineLvl w:val="2"/>
              <w:rPr>
                <w:rFonts w:ascii="Arial" w:hAnsi="Arial" w:cs="Arial"/>
                <w:b/>
                <w:bCs/>
                <w:i/>
                <w:iCs/>
                <w:sz w:val="24"/>
                <w:szCs w:val="24"/>
                <w:lang w:val="es-BO"/>
              </w:rPr>
            </w:pPr>
            <w:r w:rsidRPr="00FE148A">
              <w:rPr>
                <w:rFonts w:ascii="Arial" w:hAnsi="Arial" w:cs="Arial"/>
                <w:b/>
                <w:bCs/>
                <w:iCs/>
                <w:sz w:val="24"/>
                <w:szCs w:val="24"/>
                <w:lang w:val="es-BO"/>
              </w:rPr>
              <w:t>EXPERIENCIA REQUERIDA</w:t>
            </w:r>
          </w:p>
        </w:tc>
        <w:tc>
          <w:tcPr>
            <w:tcW w:w="923" w:type="pct"/>
            <w:shd w:val="clear" w:color="auto" w:fill="FBE4D5"/>
          </w:tcPr>
          <w:p w:rsidR="00FE148A" w:rsidRPr="00FE148A" w:rsidRDefault="00FE148A" w:rsidP="00FE148A">
            <w:pPr>
              <w:keepNext/>
              <w:ind w:left="360"/>
              <w:outlineLvl w:val="2"/>
              <w:rPr>
                <w:rFonts w:ascii="Arial" w:hAnsi="Arial" w:cs="Arial"/>
                <w:b/>
                <w:bCs/>
                <w:iCs/>
                <w:sz w:val="24"/>
                <w:szCs w:val="24"/>
                <w:lang w:val="es-BO"/>
              </w:rPr>
            </w:pPr>
          </w:p>
        </w:tc>
      </w:tr>
      <w:tr w:rsidR="00FE148A" w:rsidRPr="00FE148A" w:rsidTr="00FE148A">
        <w:tc>
          <w:tcPr>
            <w:tcW w:w="4077" w:type="pct"/>
            <w:gridSpan w:val="3"/>
            <w:tcBorders>
              <w:bottom w:val="single" w:sz="4" w:space="0" w:color="auto"/>
            </w:tcBorders>
            <w:vAlign w:val="center"/>
          </w:tcPr>
          <w:p w:rsidR="00FE148A" w:rsidRPr="00FE148A" w:rsidRDefault="00FE148A" w:rsidP="00094615">
            <w:pPr>
              <w:numPr>
                <w:ilvl w:val="0"/>
                <w:numId w:val="47"/>
              </w:numPr>
              <w:jc w:val="both"/>
              <w:rPr>
                <w:rFonts w:ascii="Arial" w:hAnsi="Arial" w:cs="Arial"/>
                <w:b/>
                <w:iCs/>
                <w:sz w:val="24"/>
                <w:szCs w:val="24"/>
                <w:lang w:val="es-BO" w:eastAsia="es-BO"/>
              </w:rPr>
            </w:pPr>
            <w:r w:rsidRPr="00FE148A">
              <w:rPr>
                <w:rFonts w:ascii="Arial" w:hAnsi="Arial" w:cs="Arial"/>
                <w:b/>
                <w:iCs/>
                <w:sz w:val="24"/>
                <w:szCs w:val="24"/>
                <w:lang w:val="es-BO" w:eastAsia="es-BO"/>
              </w:rPr>
              <w:t>Experiencia</w:t>
            </w:r>
          </w:p>
          <w:p w:rsidR="00FE148A" w:rsidRDefault="00FE148A" w:rsidP="00FE148A">
            <w:pPr>
              <w:ind w:left="426"/>
              <w:jc w:val="both"/>
              <w:rPr>
                <w:rFonts w:ascii="Arial" w:hAnsi="Arial" w:cs="Arial"/>
                <w:iCs/>
                <w:sz w:val="24"/>
                <w:szCs w:val="24"/>
                <w:lang w:val="es-BO" w:eastAsia="es-BO"/>
              </w:rPr>
            </w:pPr>
          </w:p>
          <w:p w:rsidR="00FE148A" w:rsidRPr="00FE148A" w:rsidRDefault="00FE148A" w:rsidP="00FE148A">
            <w:pPr>
              <w:ind w:left="426"/>
              <w:jc w:val="both"/>
              <w:rPr>
                <w:rFonts w:ascii="Arial" w:hAnsi="Arial" w:cs="Arial"/>
                <w:iCs/>
                <w:sz w:val="24"/>
                <w:szCs w:val="24"/>
                <w:lang w:val="es-BO" w:eastAsia="es-BO"/>
              </w:rPr>
            </w:pPr>
            <w:r w:rsidRPr="00FE148A">
              <w:rPr>
                <w:rFonts w:ascii="Arial" w:hAnsi="Arial" w:cs="Arial"/>
                <w:iCs/>
                <w:sz w:val="24"/>
                <w:szCs w:val="24"/>
                <w:lang w:val="es-BO" w:eastAsia="es-BO"/>
              </w:rPr>
              <w:t>El proponente deberá acreditar experiencia de ocho (8) trabajos en el área de albañilería o haber desempeñado funciones como: Albañil o Maestro Albañil o Trabajos de albañilería o Técnico de Obra o Técnico en Mantenimiento de Albañilería o Técnico en construcción de obra gruesa o fina.</w:t>
            </w:r>
          </w:p>
          <w:p w:rsidR="00FE148A" w:rsidRDefault="00FE148A" w:rsidP="00FE148A">
            <w:pPr>
              <w:jc w:val="both"/>
              <w:rPr>
                <w:rFonts w:ascii="Arial" w:hAnsi="Arial" w:cs="Arial"/>
                <w:iCs/>
                <w:sz w:val="24"/>
                <w:szCs w:val="24"/>
                <w:lang w:val="es-BO" w:eastAsia="es-BO"/>
              </w:rPr>
            </w:pPr>
          </w:p>
          <w:p w:rsidR="00FE148A" w:rsidRPr="00FE148A" w:rsidRDefault="00FE148A" w:rsidP="00FE148A">
            <w:pPr>
              <w:jc w:val="both"/>
              <w:rPr>
                <w:rFonts w:ascii="Arial" w:hAnsi="Arial" w:cs="Arial"/>
                <w:iCs/>
                <w:color w:val="000000"/>
                <w:sz w:val="24"/>
                <w:szCs w:val="24"/>
                <w:lang w:val="es-BO" w:eastAsia="es-BO"/>
              </w:rPr>
            </w:pPr>
            <w:r w:rsidRPr="00FE148A">
              <w:rPr>
                <w:rFonts w:ascii="Arial" w:hAnsi="Arial" w:cs="Arial"/>
                <w:iCs/>
                <w:sz w:val="24"/>
                <w:szCs w:val="24"/>
                <w:lang w:val="es-BO" w:eastAsia="es-BO"/>
              </w:rPr>
              <w:t xml:space="preserve">El proponente deberá acreditar la experiencia requerida adjuntando a su propuesta certificados de cumplimiento de contrato o certificados de trabajo u otra certificación donde se verifique los trabajos ejecutados. </w:t>
            </w:r>
            <w:r w:rsidRPr="00FE148A">
              <w:rPr>
                <w:rFonts w:ascii="Arial" w:hAnsi="Arial" w:cs="Arial"/>
                <w:iCs/>
                <w:color w:val="000000"/>
                <w:sz w:val="24"/>
                <w:szCs w:val="24"/>
                <w:lang w:val="es-BO" w:eastAsia="es-BO"/>
              </w:rPr>
              <w:t>Adicionalmente, el proponente adjudicado, para la formalización del proceso de contratación debe presentar Originales o Copias Legalizadas de la documentación presentada en su propuesta.</w:t>
            </w:r>
          </w:p>
          <w:p w:rsidR="00FE148A" w:rsidRDefault="00FE148A" w:rsidP="00FE148A">
            <w:pPr>
              <w:jc w:val="both"/>
              <w:rPr>
                <w:rFonts w:ascii="Arial" w:hAnsi="Arial" w:cs="Arial"/>
                <w:b/>
                <w:i/>
                <w:color w:val="000000"/>
                <w:spacing w:val="-2"/>
                <w:sz w:val="20"/>
                <w:szCs w:val="20"/>
                <w:lang w:val="es-BO"/>
              </w:rPr>
            </w:pPr>
          </w:p>
          <w:p w:rsidR="00FE148A" w:rsidRPr="00FE148A" w:rsidRDefault="00FE148A" w:rsidP="00FE148A">
            <w:pPr>
              <w:jc w:val="both"/>
              <w:rPr>
                <w:rFonts w:ascii="Arial" w:hAnsi="Arial" w:cs="Arial"/>
                <w:iCs/>
                <w:sz w:val="24"/>
                <w:szCs w:val="24"/>
                <w:lang w:val="es-BO" w:eastAsia="es-BO"/>
              </w:rPr>
            </w:pPr>
            <w:r w:rsidRPr="00FE148A">
              <w:rPr>
                <w:rFonts w:ascii="Arial" w:hAnsi="Arial" w:cs="Arial"/>
                <w:b/>
                <w:i/>
                <w:color w:val="000000"/>
                <w:spacing w:val="-2"/>
                <w:sz w:val="20"/>
                <w:szCs w:val="20"/>
                <w:lang w:val="es-BO"/>
              </w:rPr>
              <w:t>(Manifestar Aceptación y presentar la documentación de respaldo requerida adjunta a su propuesta)</w:t>
            </w:r>
          </w:p>
        </w:tc>
        <w:tc>
          <w:tcPr>
            <w:tcW w:w="923" w:type="pct"/>
            <w:tcBorders>
              <w:bottom w:val="single" w:sz="4" w:space="0" w:color="auto"/>
            </w:tcBorders>
          </w:tcPr>
          <w:p w:rsidR="00FE148A" w:rsidRPr="00FE148A" w:rsidRDefault="00FE148A" w:rsidP="00FE148A">
            <w:pPr>
              <w:ind w:left="720"/>
              <w:jc w:val="both"/>
              <w:rPr>
                <w:rFonts w:ascii="Arial" w:hAnsi="Arial" w:cs="Arial"/>
                <w:b/>
                <w:iCs/>
                <w:sz w:val="24"/>
                <w:szCs w:val="24"/>
                <w:lang w:val="es-BO" w:eastAsia="es-BO"/>
              </w:rPr>
            </w:pPr>
          </w:p>
        </w:tc>
      </w:tr>
      <w:tr w:rsidR="00FE148A" w:rsidRPr="00FE148A" w:rsidTr="00FE148A">
        <w:trPr>
          <w:trHeight w:val="358"/>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i/>
                <w:iCs/>
                <w:sz w:val="24"/>
                <w:szCs w:val="24"/>
              </w:rPr>
            </w:pPr>
            <w:r w:rsidRPr="00FE148A">
              <w:rPr>
                <w:rFonts w:ascii="Arial" w:hAnsi="Arial" w:cs="Arial"/>
                <w:b/>
                <w:iCs/>
                <w:sz w:val="24"/>
                <w:szCs w:val="24"/>
              </w:rPr>
              <w:t xml:space="preserve">MULTAS Y CAUSALES DE RESOLUCIÓN ATRIBUIBLES AL </w:t>
            </w:r>
            <w:r w:rsidRPr="00FE148A">
              <w:rPr>
                <w:rFonts w:ascii="Arial" w:hAnsi="Arial" w:cs="Arial"/>
                <w:b/>
                <w:bCs/>
                <w:iCs/>
                <w:sz w:val="24"/>
                <w:szCs w:val="24"/>
              </w:rPr>
              <w:t>PROVEEDOR</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486"/>
        </w:trPr>
        <w:tc>
          <w:tcPr>
            <w:tcW w:w="4077" w:type="pct"/>
            <w:gridSpan w:val="3"/>
            <w:tcBorders>
              <w:bottom w:val="single" w:sz="4" w:space="0" w:color="auto"/>
            </w:tcBorders>
            <w:vAlign w:val="center"/>
          </w:tcPr>
          <w:p w:rsidR="00FE148A" w:rsidRPr="00FE148A" w:rsidRDefault="00FE148A"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El </w:t>
            </w:r>
            <w:r w:rsidRPr="00FE148A">
              <w:rPr>
                <w:rFonts w:ascii="Arial" w:hAnsi="Arial" w:cs="Arial"/>
                <w:bCs/>
                <w:iCs/>
                <w:sz w:val="24"/>
                <w:szCs w:val="24"/>
              </w:rPr>
              <w:t>Proveedor</w:t>
            </w:r>
            <w:r w:rsidRPr="00FE148A">
              <w:rPr>
                <w:rFonts w:ascii="Arial" w:hAnsi="Arial" w:cs="Arial"/>
                <w:iCs/>
                <w:sz w:val="24"/>
                <w:szCs w:val="24"/>
              </w:rPr>
              <w:t xml:space="preserve"> será pasible a las siguientes multas:</w:t>
            </w:r>
          </w:p>
          <w:p w:rsidR="00FE148A" w:rsidRPr="00FE148A" w:rsidRDefault="00FE148A" w:rsidP="00FE148A">
            <w:pPr>
              <w:jc w:val="both"/>
              <w:rPr>
                <w:rFonts w:ascii="Arial" w:hAnsi="Arial" w:cs="Arial"/>
                <w:iCs/>
                <w:sz w:val="24"/>
                <w:szCs w:val="24"/>
              </w:rPr>
            </w:pP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rsidR="00FE148A" w:rsidRPr="00FE148A" w:rsidRDefault="00FE148A" w:rsidP="00FE148A">
            <w:pPr>
              <w:widowControl w:val="0"/>
              <w:ind w:left="214" w:hanging="142"/>
              <w:jc w:val="both"/>
              <w:rPr>
                <w:rFonts w:ascii="Arial" w:hAnsi="Arial" w:cs="Arial"/>
                <w:sz w:val="24"/>
                <w:szCs w:val="24"/>
                <w:lang w:val="es-ES_tradnl"/>
              </w:rPr>
            </w:pP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 xml:space="preserve">Por ausencia injustificada del </w:t>
            </w:r>
            <w:r w:rsidRPr="00FE148A">
              <w:rPr>
                <w:rFonts w:ascii="Arial" w:hAnsi="Arial" w:cs="Arial"/>
                <w:bCs/>
                <w:iCs/>
                <w:sz w:val="24"/>
                <w:szCs w:val="24"/>
              </w:rPr>
              <w:t>Proveedor</w:t>
            </w:r>
            <w:r w:rsidRPr="00FE148A">
              <w:rPr>
                <w:rFonts w:ascii="Arial" w:hAnsi="Arial" w:cs="Arial"/>
                <w:sz w:val="24"/>
                <w:szCs w:val="24"/>
                <w:lang w:val="es-ES_tradnl"/>
              </w:rPr>
              <w:t xml:space="preserve"> en el registro de presencia de personal, el día será descontado y se aplicará una multa de 0.40% del monto total del contrato, medio de verificación reporte de control de asistencia de la ENTIDAD.</w:t>
            </w: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lastRenderedPageBreak/>
              <w:t xml:space="preserve">Por atraso injustificado del </w:t>
            </w:r>
            <w:r w:rsidRPr="00FE148A">
              <w:rPr>
                <w:rFonts w:ascii="Arial" w:hAnsi="Arial" w:cs="Arial"/>
                <w:bCs/>
                <w:iCs/>
                <w:sz w:val="24"/>
                <w:szCs w:val="24"/>
              </w:rPr>
              <w:t>Proveedor</w:t>
            </w:r>
            <w:r w:rsidRPr="00FE148A">
              <w:rPr>
                <w:rFonts w:ascii="Arial" w:hAnsi="Arial" w:cs="Arial"/>
                <w:sz w:val="24"/>
                <w:szCs w:val="24"/>
                <w:lang w:val="es-ES_tradnl"/>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rsidR="00FE148A" w:rsidRPr="00FE148A" w:rsidRDefault="00FE148A" w:rsidP="00FE148A">
            <w:pPr>
              <w:ind w:left="214" w:hanging="142"/>
              <w:jc w:val="both"/>
              <w:rPr>
                <w:rFonts w:ascii="Arial" w:hAnsi="Arial" w:cs="Arial"/>
                <w:iCs/>
                <w:sz w:val="24"/>
                <w:szCs w:val="24"/>
                <w:lang w:val="es-ES_tradnl"/>
              </w:rPr>
            </w:pP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rsidR="00FE148A" w:rsidRPr="00FE148A" w:rsidRDefault="00FE148A" w:rsidP="00FE148A">
            <w:pPr>
              <w:ind w:left="214" w:hanging="142"/>
              <w:rPr>
                <w:rFonts w:ascii="Arial" w:hAnsi="Arial" w:cs="Arial"/>
                <w:sz w:val="24"/>
                <w:szCs w:val="24"/>
                <w:lang w:val="es-ES_tradnl" w:eastAsia="en-US"/>
              </w:rPr>
            </w:pP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Por asistencia a las instalaciones del BCB, en estado de ebriedad, el día será descontado y se multará con 0.80% del monto total del contrato.</w:t>
            </w:r>
          </w:p>
          <w:p w:rsidR="00FE148A" w:rsidRPr="00FE148A" w:rsidRDefault="00FE148A" w:rsidP="00FE148A">
            <w:pPr>
              <w:ind w:left="214" w:hanging="142"/>
              <w:rPr>
                <w:rFonts w:ascii="Arial" w:hAnsi="Arial" w:cs="Arial"/>
                <w:sz w:val="24"/>
                <w:szCs w:val="24"/>
                <w:lang w:val="es-ES_tradnl" w:eastAsia="en-US"/>
              </w:rPr>
            </w:pPr>
          </w:p>
          <w:p w:rsidR="00FE148A" w:rsidRPr="00FE148A" w:rsidRDefault="00FE148A" w:rsidP="00FE148A">
            <w:pPr>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Por el abandono injustificado de un trabajo sin conclusión o abandono de las instalaciones sede de las labores, se aplicará una multa de 0.30% del monto total del contrato cada vez que se incurra en la falta descrita.</w:t>
            </w:r>
          </w:p>
          <w:p w:rsidR="00FE148A" w:rsidRPr="00FE148A" w:rsidRDefault="00FE148A" w:rsidP="00FE148A">
            <w:pPr>
              <w:widowControl w:val="0"/>
              <w:ind w:left="214" w:hanging="142"/>
              <w:jc w:val="both"/>
              <w:rPr>
                <w:rFonts w:ascii="Arial" w:hAnsi="Arial" w:cs="Arial"/>
                <w:sz w:val="24"/>
                <w:szCs w:val="24"/>
                <w:lang w:val="es-ES_tradnl"/>
              </w:rPr>
            </w:pP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 xml:space="preserve">Por el extravío de la Credencial de Ingreso emitida por la ENTIDAD, lo cual compromete la seguridad de la ENTIDAD, se aplicará una multa de 0.20% del monto total del contrato cada vez que se incurra en la falta descrita. </w:t>
            </w:r>
          </w:p>
          <w:p w:rsidR="00FE148A" w:rsidRPr="00FE148A" w:rsidRDefault="00FE148A" w:rsidP="00FE148A">
            <w:pPr>
              <w:ind w:left="214" w:hanging="142"/>
              <w:rPr>
                <w:rFonts w:ascii="Arial" w:hAnsi="Arial" w:cs="Arial"/>
                <w:sz w:val="24"/>
                <w:szCs w:val="24"/>
                <w:lang w:val="es-ES_tradnl" w:eastAsia="en-US"/>
              </w:rPr>
            </w:pP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rsidR="00FE148A" w:rsidRPr="00FE148A" w:rsidRDefault="00FE148A" w:rsidP="00FE148A">
            <w:pPr>
              <w:ind w:left="720"/>
              <w:rPr>
                <w:rFonts w:ascii="Arial" w:hAnsi="Arial" w:cs="Arial"/>
                <w:sz w:val="24"/>
                <w:szCs w:val="24"/>
                <w:lang w:val="es-ES_tradnl" w:eastAsia="en-US"/>
              </w:rPr>
            </w:pPr>
          </w:p>
          <w:p w:rsidR="00FE148A" w:rsidRPr="00FE148A" w:rsidRDefault="00FE148A" w:rsidP="00FE148A">
            <w:pPr>
              <w:widowControl w:val="0"/>
              <w:numPr>
                <w:ilvl w:val="0"/>
                <w:numId w:val="40"/>
              </w:numPr>
              <w:ind w:left="214" w:hanging="142"/>
              <w:jc w:val="both"/>
              <w:rPr>
                <w:rFonts w:ascii="Arial" w:hAnsi="Arial" w:cs="Arial"/>
                <w:sz w:val="24"/>
                <w:szCs w:val="24"/>
                <w:lang w:val="es-ES_tradnl"/>
              </w:rPr>
            </w:pPr>
            <w:r w:rsidRPr="00FE148A">
              <w:rPr>
                <w:rFonts w:ascii="Arial" w:hAnsi="Arial" w:cs="Arial"/>
                <w:sz w:val="24"/>
                <w:szCs w:val="24"/>
                <w:lang w:val="es-ES_tradnl"/>
              </w:rPr>
              <w:t>Por no contar con herramientas mínimas para ejecutar trabajos correspondientes al área se aplicara una multa de 0.10% del monto total del contrato, cada vez que se incurra en la falta descrita de acuerdo a verificación de fiscal.</w:t>
            </w:r>
          </w:p>
          <w:p w:rsidR="00FE148A" w:rsidRPr="00FE148A" w:rsidRDefault="00FE148A" w:rsidP="00FE148A">
            <w:pPr>
              <w:widowControl w:val="0"/>
              <w:jc w:val="both"/>
              <w:rPr>
                <w:rFonts w:ascii="Arial" w:hAnsi="Arial" w:cs="Arial"/>
                <w:b/>
                <w:sz w:val="24"/>
                <w:szCs w:val="24"/>
                <w:lang w:val="es-ES_tradnl"/>
              </w:rPr>
            </w:pPr>
            <w:r w:rsidRPr="00FE148A">
              <w:rPr>
                <w:rFonts w:ascii="Arial" w:hAnsi="Arial" w:cs="Arial"/>
                <w:b/>
                <w:sz w:val="24"/>
                <w:szCs w:val="24"/>
                <w:lang w:val="es-ES_tradnl"/>
              </w:rPr>
              <w:t>Causales de Resolución atribuibles al Proveedor:</w:t>
            </w:r>
          </w:p>
          <w:p w:rsidR="00FE148A" w:rsidRPr="00FE148A" w:rsidRDefault="00FE148A" w:rsidP="00FE148A">
            <w:pPr>
              <w:widowControl w:val="0"/>
              <w:jc w:val="both"/>
              <w:rPr>
                <w:rFonts w:ascii="Arial" w:hAnsi="Arial" w:cs="Arial"/>
                <w:b/>
                <w:sz w:val="24"/>
                <w:szCs w:val="24"/>
                <w:lang w:val="es-ES_tradnl"/>
              </w:rPr>
            </w:pPr>
          </w:p>
          <w:p w:rsidR="00FE148A" w:rsidRPr="00FE148A" w:rsidRDefault="00FE148A" w:rsidP="00FE148A">
            <w:pPr>
              <w:widowControl w:val="0"/>
              <w:numPr>
                <w:ilvl w:val="0"/>
                <w:numId w:val="40"/>
              </w:numPr>
              <w:jc w:val="both"/>
              <w:rPr>
                <w:rFonts w:ascii="Arial" w:hAnsi="Arial" w:cs="Arial"/>
                <w:sz w:val="24"/>
                <w:szCs w:val="24"/>
                <w:lang w:val="es-ES_tradnl"/>
              </w:rPr>
            </w:pPr>
            <w:r w:rsidRPr="00FE148A">
              <w:rPr>
                <w:rFonts w:ascii="Arial" w:hAnsi="Arial" w:cs="Arial"/>
                <w:sz w:val="24"/>
                <w:szCs w:val="24"/>
                <w:lang w:val="es-ES_tradnl"/>
              </w:rPr>
              <w:t>Por la suspensión de la prestación de los servicios sin justificación por el lapso de tres (3) días calendario continuos o discontinuos, sin autorización del Fiscal del Servicio, dará lugar a la Resolución de contrato atribuible al</w:t>
            </w:r>
            <w:r w:rsidRPr="00FE148A">
              <w:rPr>
                <w:rFonts w:ascii="Arial" w:hAnsi="Arial" w:cs="Arial"/>
                <w:bCs/>
                <w:iCs/>
                <w:sz w:val="24"/>
                <w:szCs w:val="24"/>
              </w:rPr>
              <w:t xml:space="preserve"> Proveedor</w:t>
            </w:r>
            <w:r w:rsidRPr="00FE148A">
              <w:rPr>
                <w:rFonts w:ascii="Arial" w:hAnsi="Arial" w:cs="Arial"/>
                <w:sz w:val="24"/>
                <w:szCs w:val="24"/>
                <w:lang w:val="es-ES_tradnl"/>
              </w:rPr>
              <w:t>.</w:t>
            </w:r>
          </w:p>
          <w:p w:rsidR="00FE148A" w:rsidRPr="00FE148A" w:rsidRDefault="00FE148A" w:rsidP="00FE148A">
            <w:pPr>
              <w:widowControl w:val="0"/>
              <w:ind w:left="720"/>
              <w:jc w:val="both"/>
              <w:rPr>
                <w:rFonts w:ascii="Arial" w:hAnsi="Arial" w:cs="Arial"/>
                <w:sz w:val="24"/>
                <w:szCs w:val="24"/>
                <w:lang w:val="es-ES_tradnl"/>
              </w:rPr>
            </w:pPr>
          </w:p>
          <w:p w:rsidR="00FE148A" w:rsidRPr="00FE148A" w:rsidRDefault="00FE148A" w:rsidP="00FE148A">
            <w:pPr>
              <w:widowControl w:val="0"/>
              <w:numPr>
                <w:ilvl w:val="0"/>
                <w:numId w:val="40"/>
              </w:numPr>
              <w:jc w:val="both"/>
              <w:rPr>
                <w:rFonts w:ascii="Arial" w:hAnsi="Arial" w:cs="Arial"/>
                <w:sz w:val="24"/>
                <w:szCs w:val="24"/>
                <w:lang w:val="es-ES_tradnl"/>
              </w:rPr>
            </w:pPr>
            <w:r w:rsidRPr="00FE148A">
              <w:rPr>
                <w:rFonts w:ascii="Arial" w:hAnsi="Arial" w:cs="Arial"/>
                <w:sz w:val="24"/>
                <w:szCs w:val="24"/>
                <w:lang w:val="es-ES_tradnl"/>
              </w:rPr>
              <w:t>Por reincidir en la asistencia a las instalaciones del BCB en estado de ebriedad.</w:t>
            </w:r>
          </w:p>
          <w:p w:rsidR="00FE148A" w:rsidRPr="00FE148A" w:rsidRDefault="00FE148A" w:rsidP="00FE148A">
            <w:pPr>
              <w:ind w:left="720"/>
              <w:rPr>
                <w:rFonts w:ascii="Arial" w:hAnsi="Arial" w:cs="Arial"/>
                <w:sz w:val="24"/>
                <w:szCs w:val="24"/>
                <w:lang w:val="es-ES_tradnl" w:eastAsia="en-US"/>
              </w:rPr>
            </w:pPr>
          </w:p>
          <w:p w:rsidR="00FE148A" w:rsidRPr="00FE148A" w:rsidRDefault="00FE148A" w:rsidP="00FE148A">
            <w:pPr>
              <w:widowControl w:val="0"/>
              <w:numPr>
                <w:ilvl w:val="0"/>
                <w:numId w:val="40"/>
              </w:numPr>
              <w:jc w:val="both"/>
              <w:rPr>
                <w:rFonts w:ascii="Arial" w:hAnsi="Arial" w:cs="Arial"/>
                <w:i/>
                <w:iCs/>
                <w:sz w:val="24"/>
                <w:szCs w:val="24"/>
                <w:lang w:val="es-ES_tradnl"/>
              </w:rPr>
            </w:pPr>
            <w:r w:rsidRPr="00FE148A">
              <w:rPr>
                <w:rFonts w:ascii="Arial" w:hAnsi="Arial" w:cs="Arial"/>
                <w:sz w:val="24"/>
                <w:szCs w:val="24"/>
                <w:lang w:val="es-ES_tradnl"/>
              </w:rPr>
              <w:t>Cuando la acumulación de multas alcance el diez por ciento (10%) del monto total del Contrato, decisión optativa, o el veinte por ciento (20%), de forma obligatoria.</w:t>
            </w:r>
          </w:p>
          <w:p w:rsidR="00FE148A" w:rsidRDefault="00FE148A" w:rsidP="00FE148A">
            <w:pPr>
              <w:widowControl w:val="0"/>
              <w:jc w:val="both"/>
              <w:rPr>
                <w:rFonts w:ascii="Arial" w:hAnsi="Arial" w:cs="Arial"/>
                <w:b/>
                <w:i/>
                <w:iCs/>
                <w:color w:val="404040"/>
                <w:sz w:val="20"/>
                <w:szCs w:val="20"/>
              </w:rPr>
            </w:pPr>
          </w:p>
          <w:p w:rsidR="00FE148A" w:rsidRPr="00FE148A" w:rsidRDefault="00FE148A" w:rsidP="00FE148A">
            <w:pPr>
              <w:widowControl w:val="0"/>
              <w:jc w:val="both"/>
              <w:rPr>
                <w:rFonts w:ascii="Arial" w:hAnsi="Arial" w:cs="Arial"/>
                <w:i/>
                <w:iCs/>
                <w:sz w:val="24"/>
                <w:szCs w:val="24"/>
                <w:lang w:val="es-ES_tradnl"/>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jc w:val="both"/>
              <w:rPr>
                <w:rFonts w:ascii="Arial" w:hAnsi="Arial" w:cs="Arial"/>
                <w:iCs/>
                <w:sz w:val="24"/>
                <w:szCs w:val="24"/>
              </w:rPr>
            </w:pPr>
          </w:p>
        </w:tc>
      </w:tr>
      <w:tr w:rsidR="00FE148A" w:rsidRPr="00FE148A" w:rsidTr="00FE148A">
        <w:trPr>
          <w:trHeight w:val="384"/>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b/>
                <w:iCs/>
                <w:sz w:val="24"/>
                <w:szCs w:val="24"/>
              </w:rPr>
            </w:pPr>
            <w:r w:rsidRPr="00FE148A">
              <w:rPr>
                <w:rFonts w:ascii="Arial" w:hAnsi="Arial" w:cs="Arial"/>
                <w:b/>
                <w:iCs/>
                <w:sz w:val="24"/>
                <w:szCs w:val="24"/>
              </w:rPr>
              <w:lastRenderedPageBreak/>
              <w:t>RECEPCIÓN DEL SERVICIO</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614"/>
        </w:trPr>
        <w:tc>
          <w:tcPr>
            <w:tcW w:w="4077" w:type="pct"/>
            <w:gridSpan w:val="3"/>
            <w:shd w:val="clear" w:color="auto" w:fill="auto"/>
            <w:vAlign w:val="center"/>
          </w:tcPr>
          <w:p w:rsidR="00FE148A" w:rsidRPr="00FE148A" w:rsidRDefault="00FE148A" w:rsidP="00FE148A">
            <w:pPr>
              <w:tabs>
                <w:tab w:val="num" w:pos="2377"/>
              </w:tabs>
              <w:jc w:val="both"/>
              <w:rPr>
                <w:rFonts w:ascii="Arial" w:hAnsi="Arial" w:cs="Arial"/>
                <w:iCs/>
                <w:sz w:val="24"/>
                <w:szCs w:val="24"/>
              </w:rPr>
            </w:pPr>
            <w:r w:rsidRPr="00FE148A">
              <w:rPr>
                <w:rFonts w:ascii="Arial" w:hAnsi="Arial" w:cs="Arial"/>
                <w:iCs/>
                <w:sz w:val="24"/>
                <w:szCs w:val="24"/>
              </w:rPr>
              <w:t>La autoridad competente designará al Responsable de Recepción, cuyas funciones serán las siguientes:</w:t>
            </w:r>
          </w:p>
          <w:p w:rsidR="00FE148A" w:rsidRPr="00FE148A" w:rsidRDefault="00FE148A" w:rsidP="00FE148A">
            <w:pPr>
              <w:jc w:val="both"/>
              <w:rPr>
                <w:rFonts w:ascii="Arial" w:hAnsi="Arial" w:cs="Arial"/>
                <w:iCs/>
                <w:sz w:val="24"/>
                <w:szCs w:val="24"/>
              </w:rPr>
            </w:pPr>
          </w:p>
          <w:p w:rsidR="00FE148A" w:rsidRPr="00FE148A" w:rsidRDefault="00FE148A" w:rsidP="00FE148A">
            <w:pPr>
              <w:numPr>
                <w:ilvl w:val="0"/>
                <w:numId w:val="40"/>
              </w:numPr>
              <w:jc w:val="both"/>
              <w:rPr>
                <w:rFonts w:ascii="Arial" w:hAnsi="Arial" w:cs="Arial"/>
                <w:iCs/>
                <w:sz w:val="24"/>
                <w:szCs w:val="24"/>
              </w:rPr>
            </w:pPr>
            <w:r w:rsidRPr="00FE148A">
              <w:rPr>
                <w:rFonts w:ascii="Arial" w:hAnsi="Arial" w:cs="Arial"/>
                <w:iCs/>
                <w:sz w:val="24"/>
                <w:szCs w:val="24"/>
              </w:rPr>
              <w:t>Efectuar la recepción del servicio y dar su conformidad verificando el cumplimiento de las especificaciones técnicas</w:t>
            </w:r>
          </w:p>
          <w:p w:rsidR="00FE148A" w:rsidRPr="00FE148A" w:rsidRDefault="00FE148A" w:rsidP="00FE148A">
            <w:pPr>
              <w:numPr>
                <w:ilvl w:val="0"/>
                <w:numId w:val="40"/>
              </w:numPr>
              <w:jc w:val="both"/>
              <w:rPr>
                <w:rFonts w:ascii="Arial" w:hAnsi="Arial" w:cs="Arial"/>
                <w:iCs/>
                <w:sz w:val="24"/>
                <w:szCs w:val="24"/>
              </w:rPr>
            </w:pPr>
            <w:r w:rsidRPr="00FE148A">
              <w:rPr>
                <w:rFonts w:ascii="Arial" w:hAnsi="Arial" w:cs="Arial"/>
                <w:iCs/>
                <w:sz w:val="24"/>
                <w:szCs w:val="24"/>
              </w:rPr>
              <w:t xml:space="preserve">Emitir el Informe Final de Conformidad aspecto que no exime las responsabilidades del </w:t>
            </w:r>
            <w:r w:rsidRPr="00FE148A">
              <w:rPr>
                <w:rFonts w:ascii="Arial" w:hAnsi="Arial" w:cs="Arial"/>
                <w:bCs/>
                <w:iCs/>
                <w:sz w:val="24"/>
                <w:szCs w:val="24"/>
              </w:rPr>
              <w:t>Proveedor</w:t>
            </w:r>
            <w:r w:rsidRPr="00FE148A">
              <w:rPr>
                <w:rFonts w:ascii="Arial" w:hAnsi="Arial" w:cs="Arial"/>
                <w:iCs/>
                <w:sz w:val="24"/>
                <w:szCs w:val="24"/>
              </w:rPr>
              <w:t xml:space="preserve"> respecto de la entrega del servicio.</w:t>
            </w:r>
          </w:p>
          <w:p w:rsidR="00FE148A" w:rsidRPr="00FE148A" w:rsidRDefault="00FE148A" w:rsidP="00FE148A">
            <w:pPr>
              <w:numPr>
                <w:ilvl w:val="0"/>
                <w:numId w:val="40"/>
              </w:numPr>
              <w:jc w:val="both"/>
              <w:rPr>
                <w:rFonts w:ascii="Arial" w:hAnsi="Arial" w:cs="Arial"/>
                <w:iCs/>
                <w:sz w:val="24"/>
                <w:szCs w:val="24"/>
              </w:rPr>
            </w:pPr>
            <w:r w:rsidRPr="00FE148A">
              <w:rPr>
                <w:rFonts w:ascii="Arial" w:hAnsi="Arial" w:cs="Arial"/>
                <w:iCs/>
                <w:sz w:val="24"/>
                <w:szCs w:val="24"/>
              </w:rPr>
              <w:t>Elaborar el Informe de Disconformidad, cuando corresponda.</w:t>
            </w:r>
          </w:p>
        </w:tc>
        <w:tc>
          <w:tcPr>
            <w:tcW w:w="923" w:type="pct"/>
            <w:shd w:val="thinReverseDiagStripe" w:color="auto" w:fill="auto"/>
          </w:tcPr>
          <w:p w:rsidR="00FE148A" w:rsidRPr="00FE148A" w:rsidRDefault="00FE148A" w:rsidP="00FE148A">
            <w:pPr>
              <w:tabs>
                <w:tab w:val="num" w:pos="2377"/>
              </w:tabs>
              <w:jc w:val="both"/>
              <w:rPr>
                <w:rFonts w:ascii="Arial" w:hAnsi="Arial" w:cs="Arial"/>
                <w:iCs/>
                <w:sz w:val="24"/>
                <w:szCs w:val="24"/>
              </w:rPr>
            </w:pPr>
          </w:p>
        </w:tc>
      </w:tr>
      <w:tr w:rsidR="00FE148A" w:rsidRPr="00FE148A" w:rsidTr="00FE148A">
        <w:trPr>
          <w:trHeight w:val="355"/>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b/>
                <w:iCs/>
                <w:sz w:val="24"/>
                <w:szCs w:val="24"/>
              </w:rPr>
            </w:pPr>
            <w:r w:rsidRPr="00FE148A">
              <w:rPr>
                <w:rFonts w:ascii="Arial" w:hAnsi="Arial" w:cs="Arial"/>
                <w:b/>
                <w:iCs/>
                <w:sz w:val="24"/>
                <w:szCs w:val="24"/>
              </w:rPr>
              <w:t>SOLVENCIA FISCAL</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316"/>
        </w:trPr>
        <w:tc>
          <w:tcPr>
            <w:tcW w:w="4077" w:type="pct"/>
            <w:gridSpan w:val="3"/>
            <w:shd w:val="clear" w:color="auto" w:fill="auto"/>
            <w:vAlign w:val="center"/>
          </w:tcPr>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El </w:t>
            </w:r>
            <w:r w:rsidRPr="00FE148A">
              <w:rPr>
                <w:rFonts w:ascii="Arial" w:hAnsi="Arial" w:cs="Arial"/>
                <w:bCs/>
                <w:iCs/>
                <w:sz w:val="24"/>
                <w:szCs w:val="24"/>
              </w:rPr>
              <w:t>Proveedor</w:t>
            </w:r>
            <w:r w:rsidRPr="00FE148A">
              <w:rPr>
                <w:rFonts w:ascii="Arial" w:hAnsi="Arial" w:cs="Arial"/>
                <w:iCs/>
                <w:sz w:val="24"/>
                <w:szCs w:val="24"/>
              </w:rPr>
              <w:t xml:space="preserve"> adjudicado deberá presentar en original el certificado de Solvencia Fiscal emitido por la Contraloría General del Estado</w:t>
            </w:r>
          </w:p>
          <w:p w:rsidR="00FE148A" w:rsidRDefault="00FE148A" w:rsidP="00FE148A">
            <w:pPr>
              <w:jc w:val="both"/>
              <w:rPr>
                <w:rFonts w:ascii="Arial" w:hAnsi="Arial" w:cs="Arial"/>
                <w:b/>
                <w:i/>
                <w:iCs/>
                <w:color w:val="404040"/>
                <w:sz w:val="20"/>
                <w:szCs w:val="20"/>
              </w:rPr>
            </w:pPr>
          </w:p>
          <w:p w:rsidR="00FE148A" w:rsidRPr="00FE148A" w:rsidRDefault="00FE148A" w:rsidP="00FE148A">
            <w:pPr>
              <w:jc w:val="both"/>
              <w:rPr>
                <w:rFonts w:ascii="Arial" w:hAnsi="Arial" w:cs="Arial"/>
                <w:b/>
                <w:i/>
                <w:iCs/>
                <w:color w:val="404040"/>
                <w:sz w:val="20"/>
                <w:szCs w:val="20"/>
              </w:rPr>
            </w:pPr>
            <w:r w:rsidRPr="00FE148A">
              <w:rPr>
                <w:rFonts w:ascii="Arial" w:hAnsi="Arial" w:cs="Arial"/>
                <w:b/>
                <w:i/>
                <w:iCs/>
                <w:color w:val="404040"/>
                <w:sz w:val="20"/>
                <w:szCs w:val="20"/>
              </w:rPr>
              <w:t>(Manifestar aceptación)</w:t>
            </w:r>
          </w:p>
        </w:tc>
        <w:tc>
          <w:tcPr>
            <w:tcW w:w="923" w:type="pct"/>
          </w:tcPr>
          <w:p w:rsidR="00FE148A" w:rsidRPr="00FE148A" w:rsidRDefault="00FE148A" w:rsidP="00FE148A">
            <w:pPr>
              <w:jc w:val="both"/>
              <w:rPr>
                <w:rFonts w:ascii="Arial" w:hAnsi="Arial" w:cs="Arial"/>
                <w:iCs/>
                <w:sz w:val="24"/>
                <w:szCs w:val="24"/>
              </w:rPr>
            </w:pPr>
          </w:p>
        </w:tc>
      </w:tr>
      <w:tr w:rsidR="00FE148A" w:rsidRPr="00FE148A" w:rsidTr="00FE148A">
        <w:trPr>
          <w:trHeight w:val="362"/>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i/>
                <w:iCs/>
                <w:sz w:val="24"/>
                <w:szCs w:val="24"/>
              </w:rPr>
            </w:pPr>
            <w:r w:rsidRPr="00FE148A">
              <w:rPr>
                <w:rFonts w:ascii="Arial" w:hAnsi="Arial" w:cs="Arial"/>
                <w:b/>
                <w:iCs/>
                <w:sz w:val="24"/>
                <w:szCs w:val="24"/>
              </w:rPr>
              <w:t>CONFIDENCIALIDAD</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486"/>
        </w:trPr>
        <w:tc>
          <w:tcPr>
            <w:tcW w:w="4077" w:type="pct"/>
            <w:gridSpan w:val="3"/>
            <w:tcBorders>
              <w:bottom w:val="single" w:sz="4" w:space="0" w:color="auto"/>
            </w:tcBorders>
            <w:vAlign w:val="center"/>
          </w:tcPr>
          <w:p w:rsidR="00B80D9D" w:rsidRDefault="00B80D9D" w:rsidP="00FE148A">
            <w:pPr>
              <w:jc w:val="both"/>
              <w:rPr>
                <w:rFonts w:ascii="Arial" w:hAnsi="Arial" w:cs="Arial"/>
                <w:iCs/>
                <w:sz w:val="24"/>
                <w:szCs w:val="24"/>
              </w:rPr>
            </w:pPr>
          </w:p>
          <w:p w:rsidR="00FE148A" w:rsidRPr="00FE148A" w:rsidRDefault="00FE148A" w:rsidP="00FE148A">
            <w:pPr>
              <w:jc w:val="both"/>
              <w:rPr>
                <w:rFonts w:ascii="Arial" w:hAnsi="Arial" w:cs="Arial"/>
                <w:iCs/>
                <w:sz w:val="24"/>
                <w:szCs w:val="24"/>
              </w:rPr>
            </w:pPr>
            <w:r w:rsidRPr="00FE148A">
              <w:rPr>
                <w:rFonts w:ascii="Arial" w:hAnsi="Arial" w:cs="Arial"/>
                <w:iCs/>
                <w:sz w:val="24"/>
                <w:szCs w:val="24"/>
              </w:rPr>
              <w:t xml:space="preserve">El </w:t>
            </w:r>
            <w:r w:rsidRPr="00FE148A">
              <w:rPr>
                <w:rFonts w:ascii="Arial" w:hAnsi="Arial" w:cs="Arial"/>
                <w:bCs/>
                <w:iCs/>
                <w:sz w:val="24"/>
                <w:szCs w:val="24"/>
              </w:rPr>
              <w:t>Proveedor</w:t>
            </w:r>
            <w:r w:rsidRPr="00FE148A">
              <w:rPr>
                <w:rFonts w:ascii="Arial" w:hAnsi="Arial" w:cs="Arial"/>
                <w:iCs/>
                <w:sz w:val="24"/>
                <w:szCs w:val="24"/>
              </w:rPr>
              <w:t xml:space="preserve"> se compromete a guardar absoluta confidencialidad sobre la información a la que tenga acceso durante y después de la ejecución del servicio.</w:t>
            </w:r>
          </w:p>
          <w:p w:rsidR="00FE148A" w:rsidRDefault="00FE148A" w:rsidP="00FE148A">
            <w:pPr>
              <w:jc w:val="both"/>
              <w:rPr>
                <w:rFonts w:ascii="Arial" w:hAnsi="Arial" w:cs="Arial"/>
                <w:b/>
                <w:i/>
                <w:iCs/>
                <w:color w:val="404040"/>
                <w:sz w:val="20"/>
                <w:szCs w:val="20"/>
              </w:rPr>
            </w:pPr>
          </w:p>
          <w:p w:rsidR="00FE148A" w:rsidRDefault="00FE148A" w:rsidP="00FE148A">
            <w:pPr>
              <w:jc w:val="both"/>
              <w:rPr>
                <w:rFonts w:ascii="Arial" w:hAnsi="Arial" w:cs="Arial"/>
                <w:b/>
                <w:i/>
                <w:iCs/>
                <w:color w:val="404040"/>
                <w:sz w:val="20"/>
                <w:szCs w:val="20"/>
              </w:rPr>
            </w:pPr>
            <w:r w:rsidRPr="00FE148A">
              <w:rPr>
                <w:rFonts w:ascii="Arial" w:hAnsi="Arial" w:cs="Arial"/>
                <w:b/>
                <w:i/>
                <w:iCs/>
                <w:color w:val="404040"/>
                <w:sz w:val="20"/>
                <w:szCs w:val="20"/>
              </w:rPr>
              <w:t>(Manifestar aceptación)</w:t>
            </w:r>
          </w:p>
          <w:p w:rsidR="00C949BF" w:rsidRDefault="00C949BF" w:rsidP="00FE148A">
            <w:pPr>
              <w:jc w:val="both"/>
              <w:rPr>
                <w:rFonts w:ascii="Arial" w:hAnsi="Arial" w:cs="Arial"/>
                <w:b/>
                <w:i/>
                <w:iCs/>
                <w:color w:val="404040"/>
                <w:sz w:val="20"/>
                <w:szCs w:val="20"/>
              </w:rPr>
            </w:pPr>
          </w:p>
          <w:p w:rsidR="00C949BF" w:rsidRPr="00FE148A" w:rsidRDefault="00C949BF" w:rsidP="00FE148A">
            <w:pPr>
              <w:jc w:val="both"/>
              <w:rPr>
                <w:rFonts w:ascii="Arial" w:hAnsi="Arial" w:cs="Arial"/>
                <w:iCs/>
                <w:sz w:val="24"/>
                <w:szCs w:val="24"/>
              </w:rPr>
            </w:pPr>
          </w:p>
        </w:tc>
        <w:tc>
          <w:tcPr>
            <w:tcW w:w="923" w:type="pct"/>
            <w:tcBorders>
              <w:bottom w:val="single" w:sz="4" w:space="0" w:color="auto"/>
            </w:tcBorders>
          </w:tcPr>
          <w:p w:rsidR="00FE148A" w:rsidRPr="00FE148A" w:rsidRDefault="00FE148A" w:rsidP="00FE148A">
            <w:pPr>
              <w:jc w:val="both"/>
              <w:rPr>
                <w:rFonts w:ascii="Arial" w:hAnsi="Arial" w:cs="Arial"/>
                <w:iCs/>
                <w:sz w:val="24"/>
                <w:szCs w:val="24"/>
              </w:rPr>
            </w:pPr>
          </w:p>
        </w:tc>
      </w:tr>
      <w:tr w:rsidR="00FE148A" w:rsidRPr="00FE148A" w:rsidTr="00FE148A">
        <w:trPr>
          <w:trHeight w:val="390"/>
        </w:trPr>
        <w:tc>
          <w:tcPr>
            <w:tcW w:w="4077" w:type="pct"/>
            <w:gridSpan w:val="3"/>
            <w:tcBorders>
              <w:bottom w:val="single" w:sz="4" w:space="0" w:color="auto"/>
            </w:tcBorders>
            <w:shd w:val="clear" w:color="auto" w:fill="FBE4D5"/>
            <w:vAlign w:val="center"/>
          </w:tcPr>
          <w:p w:rsidR="00FE148A" w:rsidRPr="00FE148A" w:rsidRDefault="00FE148A" w:rsidP="00094615">
            <w:pPr>
              <w:numPr>
                <w:ilvl w:val="0"/>
                <w:numId w:val="46"/>
              </w:numPr>
              <w:rPr>
                <w:rFonts w:ascii="Arial" w:hAnsi="Arial" w:cs="Arial"/>
                <w:iCs/>
                <w:sz w:val="24"/>
                <w:szCs w:val="24"/>
              </w:rPr>
            </w:pPr>
            <w:r w:rsidRPr="00FE148A">
              <w:rPr>
                <w:rFonts w:ascii="Arial" w:hAnsi="Arial" w:cs="Arial"/>
                <w:b/>
                <w:iCs/>
                <w:sz w:val="24"/>
                <w:szCs w:val="24"/>
              </w:rPr>
              <w:lastRenderedPageBreak/>
              <w:t>SUBCONTRATACIÓN</w:t>
            </w:r>
          </w:p>
        </w:tc>
        <w:tc>
          <w:tcPr>
            <w:tcW w:w="923" w:type="pct"/>
            <w:tcBorders>
              <w:bottom w:val="single" w:sz="4" w:space="0" w:color="auto"/>
            </w:tcBorders>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486"/>
        </w:trPr>
        <w:tc>
          <w:tcPr>
            <w:tcW w:w="4077" w:type="pct"/>
            <w:gridSpan w:val="3"/>
            <w:tcBorders>
              <w:bottom w:val="single" w:sz="4" w:space="0" w:color="auto"/>
            </w:tcBorders>
            <w:vAlign w:val="center"/>
          </w:tcPr>
          <w:p w:rsidR="00FE148A" w:rsidRPr="00FE148A" w:rsidRDefault="00FE148A" w:rsidP="00FE148A">
            <w:pPr>
              <w:tabs>
                <w:tab w:val="left" w:pos="9224"/>
              </w:tabs>
              <w:ind w:right="120"/>
              <w:jc w:val="both"/>
              <w:rPr>
                <w:rFonts w:ascii="Arial" w:hAnsi="Arial" w:cs="Arial"/>
                <w:sz w:val="24"/>
                <w:szCs w:val="24"/>
              </w:rPr>
            </w:pPr>
            <w:r w:rsidRPr="00FE148A">
              <w:rPr>
                <w:rFonts w:ascii="Arial" w:hAnsi="Arial" w:cs="Arial"/>
                <w:snapToGrid w:val="0"/>
                <w:sz w:val="24"/>
                <w:szCs w:val="24"/>
              </w:rPr>
              <w:t xml:space="preserve">En ningún caso el </w:t>
            </w:r>
            <w:r w:rsidRPr="00FE148A">
              <w:rPr>
                <w:rFonts w:ascii="Arial" w:hAnsi="Arial" w:cs="Arial"/>
                <w:bCs/>
                <w:iCs/>
                <w:sz w:val="24"/>
                <w:szCs w:val="24"/>
              </w:rPr>
              <w:t>Proveedor</w:t>
            </w:r>
            <w:r w:rsidRPr="00FE148A">
              <w:rPr>
                <w:rFonts w:ascii="Arial" w:hAnsi="Arial" w:cs="Arial"/>
                <w:snapToGrid w:val="0"/>
                <w:sz w:val="24"/>
                <w:szCs w:val="24"/>
              </w:rPr>
              <w:t xml:space="preserve"> podrá generar </w:t>
            </w:r>
            <w:r w:rsidRPr="00FE148A">
              <w:rPr>
                <w:rFonts w:ascii="Arial" w:hAnsi="Arial" w:cs="Arial"/>
                <w:b/>
                <w:snapToGrid w:val="0"/>
                <w:sz w:val="24"/>
                <w:szCs w:val="24"/>
              </w:rPr>
              <w:t xml:space="preserve">subcontratos, </w:t>
            </w:r>
            <w:r w:rsidRPr="00FE148A">
              <w:rPr>
                <w:rFonts w:ascii="Arial" w:hAnsi="Arial" w:cs="Arial"/>
                <w:snapToGrid w:val="0"/>
                <w:sz w:val="24"/>
                <w:szCs w:val="24"/>
              </w:rPr>
              <w:t>bajo ningún motivo</w:t>
            </w:r>
          </w:p>
          <w:p w:rsidR="00FE148A" w:rsidRDefault="00FE148A" w:rsidP="00FE148A">
            <w:pPr>
              <w:jc w:val="both"/>
              <w:rPr>
                <w:rFonts w:ascii="Arial" w:hAnsi="Arial" w:cs="Arial"/>
                <w:b/>
                <w:i/>
                <w:iCs/>
                <w:color w:val="404040"/>
                <w:sz w:val="20"/>
                <w:szCs w:val="20"/>
              </w:rPr>
            </w:pPr>
          </w:p>
          <w:p w:rsidR="00FE148A" w:rsidRPr="00FE148A" w:rsidRDefault="00FE148A" w:rsidP="00FE148A">
            <w:pPr>
              <w:jc w:val="both"/>
              <w:rPr>
                <w:rFonts w:ascii="Arial" w:hAnsi="Arial" w:cs="Arial"/>
                <w:iCs/>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tabs>
                <w:tab w:val="left" w:pos="9224"/>
              </w:tabs>
              <w:ind w:right="120"/>
              <w:jc w:val="both"/>
              <w:rPr>
                <w:rFonts w:ascii="Arial" w:hAnsi="Arial" w:cs="Arial"/>
                <w:snapToGrid w:val="0"/>
                <w:sz w:val="24"/>
                <w:szCs w:val="24"/>
              </w:rPr>
            </w:pPr>
          </w:p>
        </w:tc>
      </w:tr>
      <w:tr w:rsidR="00FE148A" w:rsidRPr="00FE148A" w:rsidTr="00FE148A">
        <w:trPr>
          <w:trHeight w:val="148"/>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snapToGrid w:val="0"/>
                <w:sz w:val="24"/>
                <w:szCs w:val="24"/>
              </w:rPr>
            </w:pPr>
            <w:r w:rsidRPr="00FE148A">
              <w:rPr>
                <w:rFonts w:ascii="Arial" w:hAnsi="Arial" w:cs="Arial"/>
                <w:b/>
                <w:iCs/>
                <w:sz w:val="24"/>
                <w:szCs w:val="24"/>
              </w:rPr>
              <w:t>ANTICIPO</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486"/>
        </w:trPr>
        <w:tc>
          <w:tcPr>
            <w:tcW w:w="4077" w:type="pct"/>
            <w:gridSpan w:val="3"/>
            <w:shd w:val="clear" w:color="auto" w:fill="auto"/>
            <w:vAlign w:val="center"/>
          </w:tcPr>
          <w:p w:rsidR="00FE148A" w:rsidRPr="00FE148A" w:rsidRDefault="00FE148A" w:rsidP="00FE148A">
            <w:pPr>
              <w:tabs>
                <w:tab w:val="left" w:pos="9224"/>
              </w:tabs>
              <w:ind w:right="120"/>
              <w:jc w:val="both"/>
              <w:rPr>
                <w:rFonts w:ascii="Arial" w:hAnsi="Arial" w:cs="Arial"/>
                <w:snapToGrid w:val="0"/>
                <w:sz w:val="24"/>
                <w:szCs w:val="24"/>
              </w:rPr>
            </w:pPr>
            <w:r w:rsidRPr="00FE148A">
              <w:rPr>
                <w:rFonts w:ascii="Arial" w:hAnsi="Arial" w:cs="Arial"/>
                <w:snapToGrid w:val="0"/>
                <w:sz w:val="24"/>
                <w:szCs w:val="24"/>
              </w:rPr>
              <w:t>Para el presente proceso de contratación, no se otorgará Anticipo.</w:t>
            </w:r>
          </w:p>
          <w:p w:rsidR="00FE148A" w:rsidRDefault="00FE148A" w:rsidP="00FE148A">
            <w:pPr>
              <w:tabs>
                <w:tab w:val="left" w:pos="9224"/>
              </w:tabs>
              <w:ind w:right="120"/>
              <w:jc w:val="both"/>
              <w:rPr>
                <w:rFonts w:ascii="Arial" w:hAnsi="Arial" w:cs="Arial"/>
                <w:b/>
                <w:i/>
                <w:iCs/>
                <w:color w:val="404040"/>
                <w:sz w:val="20"/>
                <w:szCs w:val="20"/>
              </w:rPr>
            </w:pPr>
          </w:p>
          <w:p w:rsidR="00FE148A" w:rsidRPr="00FE148A" w:rsidRDefault="00FE148A" w:rsidP="00FE148A">
            <w:pPr>
              <w:tabs>
                <w:tab w:val="left" w:pos="9224"/>
              </w:tabs>
              <w:ind w:right="120"/>
              <w:jc w:val="both"/>
              <w:rPr>
                <w:rFonts w:ascii="Arial" w:hAnsi="Arial" w:cs="Arial"/>
                <w:snapToGrid w:val="0"/>
                <w:sz w:val="24"/>
                <w:szCs w:val="24"/>
              </w:rPr>
            </w:pPr>
            <w:r w:rsidRPr="00FE148A">
              <w:rPr>
                <w:rFonts w:ascii="Arial" w:hAnsi="Arial" w:cs="Arial"/>
                <w:b/>
                <w:i/>
                <w:iCs/>
                <w:color w:val="404040"/>
                <w:sz w:val="20"/>
                <w:szCs w:val="20"/>
              </w:rPr>
              <w:t>(Manifestar aceptación)</w:t>
            </w:r>
          </w:p>
        </w:tc>
        <w:tc>
          <w:tcPr>
            <w:tcW w:w="923" w:type="pct"/>
          </w:tcPr>
          <w:p w:rsidR="00FE148A" w:rsidRPr="00FE148A" w:rsidRDefault="00FE148A" w:rsidP="00FE148A">
            <w:pPr>
              <w:tabs>
                <w:tab w:val="left" w:pos="9224"/>
              </w:tabs>
              <w:ind w:right="120"/>
              <w:jc w:val="both"/>
              <w:rPr>
                <w:rFonts w:ascii="Arial" w:hAnsi="Arial" w:cs="Arial"/>
                <w:snapToGrid w:val="0"/>
                <w:sz w:val="24"/>
                <w:szCs w:val="24"/>
              </w:rPr>
            </w:pPr>
          </w:p>
        </w:tc>
      </w:tr>
      <w:tr w:rsidR="00FE148A" w:rsidRPr="00FE148A" w:rsidTr="00FE148A">
        <w:trPr>
          <w:trHeight w:val="339"/>
        </w:trPr>
        <w:tc>
          <w:tcPr>
            <w:tcW w:w="4077" w:type="pct"/>
            <w:gridSpan w:val="3"/>
            <w:shd w:val="clear" w:color="auto" w:fill="FBE4D5"/>
            <w:vAlign w:val="center"/>
          </w:tcPr>
          <w:p w:rsidR="00FE148A" w:rsidRPr="00FE148A" w:rsidRDefault="00FE148A" w:rsidP="00094615">
            <w:pPr>
              <w:numPr>
                <w:ilvl w:val="0"/>
                <w:numId w:val="46"/>
              </w:numPr>
              <w:rPr>
                <w:rFonts w:ascii="Arial" w:hAnsi="Arial" w:cs="Arial"/>
                <w:i/>
                <w:iCs/>
                <w:sz w:val="24"/>
                <w:szCs w:val="24"/>
              </w:rPr>
            </w:pPr>
            <w:r w:rsidRPr="00FE148A">
              <w:rPr>
                <w:rFonts w:ascii="Arial" w:hAnsi="Arial" w:cs="Arial"/>
                <w:b/>
                <w:iCs/>
                <w:sz w:val="24"/>
                <w:szCs w:val="24"/>
              </w:rPr>
              <w:t>GARANTÍA</w:t>
            </w:r>
          </w:p>
        </w:tc>
        <w:tc>
          <w:tcPr>
            <w:tcW w:w="923" w:type="pct"/>
            <w:shd w:val="clear" w:color="auto" w:fill="FBE4D5"/>
          </w:tcPr>
          <w:p w:rsidR="00FE148A" w:rsidRPr="00FE148A" w:rsidRDefault="00FE148A" w:rsidP="00FE148A">
            <w:pPr>
              <w:ind w:left="360"/>
              <w:rPr>
                <w:rFonts w:ascii="Arial" w:hAnsi="Arial" w:cs="Arial"/>
                <w:b/>
                <w:iCs/>
                <w:sz w:val="24"/>
                <w:szCs w:val="24"/>
              </w:rPr>
            </w:pPr>
          </w:p>
        </w:tc>
      </w:tr>
      <w:tr w:rsidR="00FE148A" w:rsidRPr="00FE148A" w:rsidTr="00FE148A">
        <w:trPr>
          <w:trHeight w:val="486"/>
        </w:trPr>
        <w:tc>
          <w:tcPr>
            <w:tcW w:w="4077" w:type="pct"/>
            <w:gridSpan w:val="3"/>
            <w:tcBorders>
              <w:bottom w:val="single" w:sz="4" w:space="0" w:color="auto"/>
            </w:tcBorders>
            <w:vAlign w:val="center"/>
          </w:tcPr>
          <w:p w:rsidR="00FE148A" w:rsidRPr="00FE148A" w:rsidRDefault="00FE148A" w:rsidP="00FE148A">
            <w:pPr>
              <w:ind w:right="177"/>
              <w:jc w:val="both"/>
              <w:rPr>
                <w:rFonts w:ascii="Arial" w:hAnsi="Arial" w:cs="Arial"/>
                <w:sz w:val="24"/>
                <w:szCs w:val="24"/>
              </w:rPr>
            </w:pPr>
            <w:r w:rsidRPr="00FE148A">
              <w:rPr>
                <w:rFonts w:ascii="Arial" w:hAnsi="Arial" w:cs="Arial"/>
                <w:bCs/>
                <w:sz w:val="24"/>
                <w:szCs w:val="24"/>
              </w:rPr>
              <w:t xml:space="preserve">Para el cumplimiento del contrato, el </w:t>
            </w:r>
            <w:r w:rsidRPr="00FE148A">
              <w:rPr>
                <w:rFonts w:ascii="Arial" w:hAnsi="Arial" w:cs="Arial"/>
                <w:bCs/>
                <w:iCs/>
                <w:sz w:val="24"/>
                <w:szCs w:val="24"/>
              </w:rPr>
              <w:t>Proveedor</w:t>
            </w:r>
            <w:r w:rsidRPr="00FE148A">
              <w:rPr>
                <w:rFonts w:ascii="Arial" w:hAnsi="Arial" w:cs="Arial"/>
                <w:bCs/>
                <w:sz w:val="24"/>
                <w:szCs w:val="24"/>
              </w:rPr>
              <w:t xml:space="preserve"> adjudicado deberá presentar una garantía por el 7% del monto total del contrato, a través de alguno </w:t>
            </w:r>
            <w:r w:rsidRPr="00FE148A">
              <w:rPr>
                <w:rFonts w:ascii="Arial" w:hAnsi="Arial" w:cs="Arial"/>
                <w:sz w:val="24"/>
                <w:szCs w:val="24"/>
                <w:lang w:eastAsia="zh-CN"/>
              </w:rPr>
              <w:t>de los siguientes tipos de documentos:</w:t>
            </w:r>
            <w:r w:rsidRPr="00FE148A">
              <w:rPr>
                <w:rFonts w:ascii="Arial" w:hAnsi="Arial" w:cs="Arial"/>
                <w:sz w:val="24"/>
                <w:szCs w:val="24"/>
              </w:rPr>
              <w:t xml:space="preserve"> </w:t>
            </w:r>
          </w:p>
          <w:p w:rsidR="00FE148A" w:rsidRPr="00FE148A" w:rsidRDefault="00FE148A" w:rsidP="00FE148A">
            <w:pPr>
              <w:ind w:right="177"/>
              <w:jc w:val="both"/>
              <w:rPr>
                <w:rFonts w:ascii="Arial" w:hAnsi="Arial" w:cs="Arial"/>
                <w:sz w:val="24"/>
                <w:szCs w:val="24"/>
                <w:lang w:eastAsia="zh-CN"/>
              </w:rPr>
            </w:pPr>
          </w:p>
          <w:p w:rsidR="00FE148A" w:rsidRPr="00FE148A" w:rsidRDefault="00FE148A" w:rsidP="00FE148A">
            <w:pPr>
              <w:numPr>
                <w:ilvl w:val="1"/>
                <w:numId w:val="41"/>
              </w:numPr>
              <w:ind w:left="497" w:hanging="141"/>
              <w:jc w:val="both"/>
              <w:rPr>
                <w:rFonts w:ascii="Arial" w:hAnsi="Arial" w:cs="Arial"/>
                <w:sz w:val="24"/>
                <w:szCs w:val="24"/>
                <w:lang w:eastAsia="zh-CN"/>
              </w:rPr>
            </w:pPr>
            <w:r w:rsidRPr="00FE148A">
              <w:rPr>
                <w:rFonts w:ascii="Arial" w:hAnsi="Arial" w:cs="Arial"/>
                <w:sz w:val="24"/>
                <w:szCs w:val="24"/>
                <w:lang w:eastAsia="zh-CN"/>
              </w:rPr>
              <w:t>Boleta de garantía.</w:t>
            </w:r>
          </w:p>
          <w:p w:rsidR="00FE148A" w:rsidRPr="00FE148A" w:rsidRDefault="00FE148A" w:rsidP="00FE148A">
            <w:pPr>
              <w:numPr>
                <w:ilvl w:val="1"/>
                <w:numId w:val="41"/>
              </w:numPr>
              <w:ind w:left="497" w:hanging="141"/>
              <w:jc w:val="both"/>
              <w:rPr>
                <w:rFonts w:ascii="Arial" w:hAnsi="Arial" w:cs="Arial"/>
                <w:sz w:val="24"/>
                <w:szCs w:val="24"/>
                <w:lang w:eastAsia="zh-CN"/>
              </w:rPr>
            </w:pPr>
            <w:r w:rsidRPr="00FE148A">
              <w:rPr>
                <w:rFonts w:ascii="Arial" w:hAnsi="Arial" w:cs="Arial"/>
                <w:sz w:val="24"/>
                <w:szCs w:val="24"/>
                <w:lang w:eastAsia="zh-CN"/>
              </w:rPr>
              <w:t>Garantía a primer requerimiento.</w:t>
            </w:r>
          </w:p>
          <w:p w:rsidR="00FE148A" w:rsidRPr="00FE148A" w:rsidRDefault="00FE148A" w:rsidP="00FE148A">
            <w:pPr>
              <w:numPr>
                <w:ilvl w:val="1"/>
                <w:numId w:val="41"/>
              </w:numPr>
              <w:ind w:left="497" w:hanging="141"/>
              <w:jc w:val="both"/>
              <w:rPr>
                <w:rFonts w:ascii="Arial" w:hAnsi="Arial" w:cs="Arial"/>
                <w:sz w:val="24"/>
                <w:szCs w:val="24"/>
                <w:lang w:eastAsia="zh-CN"/>
              </w:rPr>
            </w:pPr>
            <w:r w:rsidRPr="00FE148A">
              <w:rPr>
                <w:rFonts w:ascii="Arial" w:hAnsi="Arial" w:cs="Arial"/>
                <w:sz w:val="24"/>
                <w:szCs w:val="24"/>
                <w:lang w:eastAsia="zh-CN"/>
              </w:rPr>
              <w:t>Póliza de seguro de caución a Primer Requerimiento.</w:t>
            </w:r>
          </w:p>
          <w:p w:rsidR="00FE148A" w:rsidRPr="00FE148A" w:rsidRDefault="00FE148A" w:rsidP="00FE148A">
            <w:pPr>
              <w:jc w:val="both"/>
              <w:rPr>
                <w:rFonts w:ascii="Arial" w:hAnsi="Arial" w:cs="Arial"/>
                <w:sz w:val="24"/>
                <w:szCs w:val="24"/>
                <w:lang w:eastAsia="zh-CN"/>
              </w:rPr>
            </w:pPr>
          </w:p>
          <w:p w:rsidR="00FE148A" w:rsidRPr="00FE148A" w:rsidRDefault="00FE148A" w:rsidP="00FE148A">
            <w:pPr>
              <w:jc w:val="both"/>
              <w:rPr>
                <w:rFonts w:ascii="Arial" w:hAnsi="Arial" w:cs="Arial"/>
                <w:b/>
                <w:bCs/>
                <w:snapToGrid w:val="0"/>
                <w:sz w:val="24"/>
                <w:szCs w:val="24"/>
              </w:rPr>
            </w:pPr>
            <w:r w:rsidRPr="00FE148A">
              <w:rPr>
                <w:rFonts w:ascii="Arial" w:hAnsi="Arial" w:cs="Arial"/>
                <w:sz w:val="24"/>
                <w:szCs w:val="24"/>
                <w:lang w:eastAsia="zh-CN"/>
              </w:rPr>
              <w:t>O en su defecto solicitar la retención del 7% del valor de cada pago realizado por la prestación del servicio</w:t>
            </w:r>
            <w:r w:rsidRPr="00FE148A">
              <w:rPr>
                <w:rFonts w:ascii="Arial" w:hAnsi="Arial" w:cs="Arial"/>
                <w:b/>
                <w:bCs/>
                <w:snapToGrid w:val="0"/>
                <w:sz w:val="24"/>
                <w:szCs w:val="24"/>
              </w:rPr>
              <w:t>.</w:t>
            </w:r>
          </w:p>
          <w:p w:rsidR="00FE148A" w:rsidRDefault="00FE148A" w:rsidP="00FE148A">
            <w:pPr>
              <w:jc w:val="both"/>
              <w:rPr>
                <w:rFonts w:ascii="Arial" w:hAnsi="Arial" w:cs="Arial"/>
                <w:b/>
                <w:i/>
                <w:iCs/>
                <w:color w:val="404040"/>
                <w:sz w:val="20"/>
                <w:szCs w:val="20"/>
              </w:rPr>
            </w:pPr>
          </w:p>
          <w:p w:rsidR="00FE148A" w:rsidRPr="00FE148A" w:rsidRDefault="00FE148A" w:rsidP="00FE148A">
            <w:pPr>
              <w:jc w:val="both"/>
              <w:rPr>
                <w:rFonts w:ascii="Arial" w:hAnsi="Arial" w:cs="Arial"/>
                <w:b/>
                <w:bCs/>
                <w:snapToGrid w:val="0"/>
                <w:sz w:val="24"/>
                <w:szCs w:val="24"/>
              </w:rPr>
            </w:pPr>
            <w:r w:rsidRPr="00FE148A">
              <w:rPr>
                <w:rFonts w:ascii="Arial" w:hAnsi="Arial" w:cs="Arial"/>
                <w:b/>
                <w:i/>
                <w:iCs/>
                <w:color w:val="404040"/>
                <w:sz w:val="20"/>
                <w:szCs w:val="20"/>
              </w:rPr>
              <w:t>(Manifestar aceptación)</w:t>
            </w:r>
          </w:p>
        </w:tc>
        <w:tc>
          <w:tcPr>
            <w:tcW w:w="923" w:type="pct"/>
            <w:tcBorders>
              <w:bottom w:val="single" w:sz="4" w:space="0" w:color="auto"/>
            </w:tcBorders>
          </w:tcPr>
          <w:p w:rsidR="00FE148A" w:rsidRPr="00FE148A" w:rsidRDefault="00FE148A" w:rsidP="00FE148A">
            <w:pPr>
              <w:ind w:right="177"/>
              <w:jc w:val="both"/>
              <w:rPr>
                <w:rFonts w:ascii="Arial" w:hAnsi="Arial" w:cs="Arial"/>
                <w:bCs/>
                <w:sz w:val="24"/>
                <w:szCs w:val="24"/>
              </w:rPr>
            </w:pPr>
          </w:p>
        </w:tc>
      </w:tr>
    </w:tbl>
    <w:p w:rsidR="00FE148A" w:rsidRPr="00FE148A" w:rsidRDefault="00FE148A" w:rsidP="00FE148A">
      <w:pPr>
        <w:ind w:left="-84"/>
        <w:rPr>
          <w:rFonts w:ascii="Arial" w:hAnsi="Arial" w:cs="Arial"/>
          <w:b/>
          <w:noProof/>
          <w:sz w:val="24"/>
          <w:szCs w:val="24"/>
          <w:lang w:val="es-BO" w:eastAsia="es-BO"/>
        </w:rPr>
      </w:pPr>
    </w:p>
    <w:bookmarkEnd w:id="161"/>
    <w:p w:rsidR="0018350C" w:rsidRDefault="0018350C" w:rsidP="008A7055">
      <w:pPr>
        <w:ind w:left="70"/>
        <w:jc w:val="both"/>
        <w:rPr>
          <w:rFonts w:cs="Arial"/>
          <w:sz w:val="14"/>
          <w:szCs w:val="18"/>
          <w:lang w:val="es-BO"/>
        </w:rPr>
      </w:pPr>
    </w:p>
    <w:p w:rsidR="00C32427" w:rsidRPr="00A40276" w:rsidRDefault="00C32427" w:rsidP="00C32427">
      <w:pPr>
        <w:jc w:val="both"/>
        <w:rPr>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18350C" w:rsidRDefault="0018350C"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C32427" w:rsidRDefault="00C949BF" w:rsidP="000C5E57">
            <w:pPr>
              <w:jc w:val="center"/>
              <w:rPr>
                <w:rFonts w:ascii="Arial" w:hAnsi="Arial" w:cs="Arial"/>
                <w:b/>
                <w:bCs/>
                <w:color w:val="000099"/>
                <w:lang w:val="es-ES_tradnl"/>
              </w:rPr>
            </w:pPr>
            <w:r w:rsidRPr="00C949BF">
              <w:rPr>
                <w:rFonts w:ascii="Arial" w:hAnsi="Arial" w:cs="Arial"/>
                <w:b/>
                <w:bCs/>
                <w:color w:val="000099"/>
                <w:lang w:val="es-ES_tradnl"/>
              </w:rPr>
              <w:t>SERVICIO RECURRENTE DE MANTENIMIENTO EN EL ÁREA DE ALBAÑILERIA PARA EL EDIFICIO PRINCIPAL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FA1329">
        <w:rPr>
          <w:rFonts w:cs="Arial"/>
          <w:b/>
          <w:sz w:val="18"/>
          <w:szCs w:val="18"/>
          <w:u w:val="single"/>
          <w:lang w:val="es-BO"/>
        </w:rPr>
        <w:t xml:space="preserve">original o fotocopia </w:t>
      </w:r>
      <w:r w:rsidR="00777CFE" w:rsidRPr="00FA1329">
        <w:rPr>
          <w:rFonts w:cs="Arial"/>
          <w:b/>
          <w:color w:val="000000" w:themeColor="text1"/>
          <w:sz w:val="18"/>
          <w:szCs w:val="18"/>
          <w:u w:val="single"/>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E3419E" w:rsidRPr="009F498A" w:rsidRDefault="00E3419E" w:rsidP="00E3419E">
      <w:pPr>
        <w:pStyle w:val="Prrafodelista"/>
        <w:numPr>
          <w:ilvl w:val="0"/>
          <w:numId w:val="12"/>
        </w:numPr>
        <w:jc w:val="both"/>
        <w:rPr>
          <w:rFonts w:ascii="Verdana" w:hAnsi="Verdana" w:cs="Arial"/>
          <w:sz w:val="18"/>
          <w:szCs w:val="18"/>
          <w:lang w:val="es-BO" w:eastAsia="es-ES"/>
        </w:rPr>
      </w:pPr>
      <w:r w:rsidRPr="009F498A">
        <w:rPr>
          <w:rFonts w:ascii="Verdana" w:hAnsi="Verdana" w:cs="Arial"/>
          <w:sz w:val="18"/>
          <w:szCs w:val="18"/>
          <w:lang w:val="es-BO" w:eastAsia="es-ES"/>
        </w:rPr>
        <w:t>Documentación requerida en las especificaciones técnicas (ETs):</w:t>
      </w:r>
    </w:p>
    <w:p w:rsidR="00E3419E" w:rsidRPr="009F498A" w:rsidRDefault="00E3419E" w:rsidP="00E3419E">
      <w:pPr>
        <w:jc w:val="both"/>
        <w:rPr>
          <w:rFonts w:cs="Arial"/>
          <w:sz w:val="18"/>
          <w:szCs w:val="18"/>
          <w:lang w:val="es-BO"/>
        </w:rPr>
      </w:pPr>
    </w:p>
    <w:p w:rsidR="00FA1329" w:rsidRDefault="00FA1329" w:rsidP="00094615">
      <w:pPr>
        <w:pStyle w:val="Prrafodelista"/>
        <w:numPr>
          <w:ilvl w:val="0"/>
          <w:numId w:val="42"/>
        </w:numPr>
        <w:ind w:left="709"/>
        <w:jc w:val="both"/>
        <w:rPr>
          <w:rFonts w:ascii="Verdana" w:hAnsi="Verdana" w:cs="Arial"/>
          <w:sz w:val="18"/>
          <w:szCs w:val="18"/>
          <w:lang w:val="es-BO" w:eastAsia="es-ES"/>
        </w:rPr>
      </w:pPr>
      <w:r w:rsidRPr="00FA1329">
        <w:rPr>
          <w:rFonts w:ascii="Verdana" w:hAnsi="Verdana" w:cs="Arial"/>
          <w:sz w:val="18"/>
          <w:szCs w:val="18"/>
          <w:lang w:val="es-BO" w:eastAsia="es-ES"/>
        </w:rPr>
        <w:t>S</w:t>
      </w:r>
      <w:r w:rsidR="00E3419E" w:rsidRPr="00FA1329">
        <w:rPr>
          <w:rFonts w:ascii="Verdana" w:hAnsi="Verdana" w:cs="Arial"/>
          <w:sz w:val="18"/>
          <w:szCs w:val="18"/>
          <w:lang w:val="es-BO" w:eastAsia="es-ES"/>
        </w:rPr>
        <w:t>eguro o póliza contra accidentes personales con cobertura de Muerte accidental por $us 10.000, Invalidez total o parcial por $us 10.000 y Gastos médicos por accidente por $us 1.000</w:t>
      </w:r>
      <w:r w:rsidR="00AC37D9">
        <w:rPr>
          <w:rFonts w:ascii="Verdana" w:hAnsi="Verdana" w:cs="Arial"/>
          <w:sz w:val="18"/>
          <w:szCs w:val="18"/>
          <w:lang w:val="es-BO" w:eastAsia="es-ES"/>
        </w:rPr>
        <w:t xml:space="preserve"> (Fotocopia Simple).</w:t>
      </w:r>
    </w:p>
    <w:p w:rsidR="00E3419E" w:rsidRDefault="00E3419E" w:rsidP="00094615">
      <w:pPr>
        <w:pStyle w:val="Prrafodelista"/>
        <w:numPr>
          <w:ilvl w:val="0"/>
          <w:numId w:val="42"/>
        </w:numPr>
        <w:ind w:left="709"/>
        <w:jc w:val="both"/>
        <w:rPr>
          <w:rFonts w:ascii="Verdana" w:hAnsi="Verdana" w:cs="Arial"/>
          <w:sz w:val="18"/>
          <w:szCs w:val="18"/>
          <w:lang w:val="es-BO" w:eastAsia="es-ES"/>
        </w:rPr>
      </w:pPr>
      <w:r w:rsidRPr="00FA1329">
        <w:rPr>
          <w:rFonts w:ascii="Verdana" w:hAnsi="Verdana" w:cs="Arial"/>
          <w:sz w:val="18"/>
          <w:szCs w:val="18"/>
          <w:lang w:val="es-BO" w:eastAsia="es-ES"/>
        </w:rPr>
        <w:t xml:space="preserve">Documentación que respalde lo requerido en el inciso J </w:t>
      </w:r>
      <w:r w:rsidR="00FA1329">
        <w:rPr>
          <w:rFonts w:ascii="Verdana" w:hAnsi="Verdana" w:cs="Arial"/>
          <w:sz w:val="18"/>
          <w:szCs w:val="18"/>
          <w:lang w:val="es-BO" w:eastAsia="es-ES"/>
        </w:rPr>
        <w:t xml:space="preserve">(Experiencia) </w:t>
      </w:r>
      <w:r w:rsidRPr="00FA1329">
        <w:rPr>
          <w:rFonts w:ascii="Verdana" w:hAnsi="Verdana" w:cs="Arial"/>
          <w:sz w:val="18"/>
          <w:szCs w:val="18"/>
          <w:lang w:val="es-BO" w:eastAsia="es-ES"/>
        </w:rPr>
        <w:t>de las Especificaciones Técnicas.</w:t>
      </w:r>
    </w:p>
    <w:p w:rsidR="00FA1329" w:rsidRPr="00FA1329" w:rsidRDefault="00FA1329" w:rsidP="00094615">
      <w:pPr>
        <w:pStyle w:val="Prrafodelista"/>
        <w:numPr>
          <w:ilvl w:val="0"/>
          <w:numId w:val="42"/>
        </w:numPr>
        <w:ind w:left="709"/>
        <w:jc w:val="both"/>
        <w:rPr>
          <w:rFonts w:ascii="Verdana" w:hAnsi="Verdana" w:cs="Arial"/>
          <w:sz w:val="18"/>
          <w:szCs w:val="18"/>
          <w:lang w:val="es-BO" w:eastAsia="es-ES"/>
        </w:rPr>
      </w:pPr>
      <w:r>
        <w:rPr>
          <w:rFonts w:ascii="Verdana" w:hAnsi="Verdana" w:cs="Arial"/>
          <w:sz w:val="18"/>
          <w:szCs w:val="18"/>
          <w:lang w:val="es-BO" w:eastAsia="es-ES"/>
        </w:rPr>
        <w:t>C</w:t>
      </w:r>
      <w:r w:rsidRPr="00FA1329">
        <w:rPr>
          <w:rFonts w:ascii="Verdana" w:hAnsi="Verdana" w:cs="Arial"/>
          <w:sz w:val="18"/>
          <w:szCs w:val="18"/>
          <w:lang w:val="es-BO" w:eastAsia="es-ES"/>
        </w:rPr>
        <w:t>ertificado de Solvencia Fiscal emitido por la Contraloría General del Estado</w:t>
      </w:r>
      <w:r>
        <w:rPr>
          <w:rFonts w:ascii="Verdana" w:hAnsi="Verdana" w:cs="Arial"/>
          <w:sz w:val="18"/>
          <w:szCs w:val="18"/>
          <w:lang w:val="es-BO" w:eastAsia="es-ES"/>
        </w:rPr>
        <w:t xml:space="preserve">. </w:t>
      </w:r>
    </w:p>
    <w:p w:rsidR="00E3419E" w:rsidRDefault="00E3419E" w:rsidP="00E3419E">
      <w:pPr>
        <w:jc w:val="both"/>
        <w:rPr>
          <w:rFonts w:cs="Arial"/>
          <w:sz w:val="18"/>
          <w:szCs w:val="18"/>
          <w:lang w:val="es-BO"/>
        </w:rPr>
      </w:pPr>
    </w:p>
    <w:p w:rsidR="00E3419E" w:rsidRDefault="00E3419E" w:rsidP="00E3419E">
      <w:pPr>
        <w:ind w:left="360"/>
        <w:jc w:val="both"/>
        <w:rPr>
          <w:rFonts w:cs="Arial"/>
          <w:sz w:val="18"/>
          <w:szCs w:val="18"/>
          <w:lang w:val="es-BO"/>
        </w:rPr>
      </w:pPr>
    </w:p>
    <w:p w:rsidR="00E3419E" w:rsidRPr="00A40276" w:rsidRDefault="00E3419E" w:rsidP="00E3419E">
      <w:pPr>
        <w:jc w:val="both"/>
        <w:rPr>
          <w:rFonts w:cs="Arial"/>
          <w:sz w:val="18"/>
          <w:szCs w:val="18"/>
          <w:lang w:val="es-BO"/>
        </w:rPr>
      </w:pP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Default="008F1989" w:rsidP="002C5CC5">
      <w:pPr>
        <w:jc w:val="center"/>
        <w:rPr>
          <w:rFonts w:cs="Arial"/>
          <w:b/>
          <w:sz w:val="18"/>
          <w:szCs w:val="18"/>
          <w:lang w:val="es-BO"/>
        </w:rPr>
      </w:pPr>
    </w:p>
    <w:p w:rsidR="00FA1329" w:rsidRPr="00A40276" w:rsidRDefault="00FA132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A02BD5" w:rsidRDefault="00A02BD5">
      <w:pP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BD7015" w:rsidRDefault="00BD7015" w:rsidP="00777CFE">
      <w:pP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FA1329" w:rsidRDefault="00FC1F6B" w:rsidP="00490A49">
      <w:pPr>
        <w:jc w:val="center"/>
        <w:rPr>
          <w:rFonts w:cs="Arial"/>
          <w:b/>
          <w:sz w:val="4"/>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FA1329" w:rsidRDefault="00FC1F6B" w:rsidP="00A80EAD">
            <w:pPr>
              <w:rPr>
                <w:rFonts w:ascii="Arial" w:hAnsi="Arial" w:cs="Arial"/>
                <w:sz w:val="6"/>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FA1329">
        <w:trPr>
          <w:trHeight w:val="49"/>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FA1329">
        <w:trPr>
          <w:trHeight w:val="121"/>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452BC6" w:rsidP="00FA1329">
      <w:pPr>
        <w:jc w:val="center"/>
        <w:rPr>
          <w:rFonts w:cs="Arial"/>
          <w:b/>
          <w:sz w:val="18"/>
          <w:lang w:val="es-BO"/>
        </w:rPr>
      </w:pPr>
      <w:r>
        <w:rPr>
          <w:rFonts w:cs="Arial"/>
          <w:b/>
          <w:sz w:val="18"/>
          <w:lang w:val="es-BO"/>
        </w:rPr>
        <w:br w:type="page"/>
      </w:r>
      <w:r w:rsidR="00875E1B"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Default="00472910" w:rsidP="00777CFE">
      <w:pPr>
        <w:rPr>
          <w:rFonts w:cs="Arial"/>
          <w:b/>
          <w:sz w:val="18"/>
          <w:szCs w:val="18"/>
          <w:lang w:val="es-BO"/>
        </w:rPr>
      </w:pPr>
    </w:p>
    <w:p w:rsidR="00777CFE" w:rsidRDefault="00777CFE" w:rsidP="00777CFE">
      <w:pP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670019">
      <w:pPr>
        <w:spacing w:line="180" w:lineRule="exact"/>
        <w:rPr>
          <w:b/>
          <w:sz w:val="18"/>
          <w:szCs w:val="18"/>
          <w:lang w:val="es-BO"/>
        </w:rPr>
        <w:sectPr w:rsidR="00D71E62" w:rsidRPr="00A40276" w:rsidSect="00F62627">
          <w:headerReference w:type="default" r:id="rId16"/>
          <w:footerReference w:type="default" r:id="rId17"/>
          <w:pgSz w:w="12240" w:h="15840" w:code="1"/>
          <w:pgMar w:top="2410" w:right="1701" w:bottom="1418"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C32427" w:rsidRPr="00FC6B96" w:rsidRDefault="00C32427" w:rsidP="00C32427">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777CFE" w:rsidRDefault="00452BC6" w:rsidP="00670019">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777CFE" w:rsidRDefault="00A02BD5" w:rsidP="00670019">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777CFE" w:rsidRDefault="00777CFE" w:rsidP="00670019">
      <w:pPr>
        <w:tabs>
          <w:tab w:val="center" w:pos="5833"/>
          <w:tab w:val="right" w:pos="10252"/>
        </w:tabs>
        <w:rPr>
          <w:rFonts w:cs="Arial"/>
          <w:b/>
          <w:sz w:val="18"/>
          <w:szCs w:val="18"/>
          <w:lang w:val="es-BO"/>
        </w:rPr>
      </w:pPr>
    </w:p>
    <w:p w:rsidR="00670019" w:rsidRDefault="00670019" w:rsidP="00670019">
      <w:pPr>
        <w:tabs>
          <w:tab w:val="center" w:pos="5833"/>
          <w:tab w:val="right" w:pos="10252"/>
        </w:tabs>
        <w:rPr>
          <w:rFonts w:cs="Tahoma"/>
          <w:b/>
          <w:lang w:val="es-BO"/>
        </w:rPr>
      </w:pPr>
    </w:p>
    <w:p w:rsidR="00777CFE" w:rsidRDefault="00777CFE" w:rsidP="001B38C2">
      <w:pPr>
        <w:tabs>
          <w:tab w:val="center" w:pos="5833"/>
          <w:tab w:val="right" w:pos="10252"/>
        </w:tabs>
        <w:jc w:val="center"/>
        <w:rPr>
          <w:rFonts w:cs="Tahoma"/>
          <w:b/>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777CFE" w:rsidRDefault="001B38C2" w:rsidP="00670019">
      <w:pPr>
        <w:tabs>
          <w:tab w:val="center" w:pos="5833"/>
          <w:tab w:val="right" w:pos="10252"/>
        </w:tabs>
        <w:jc w:val="center"/>
        <w:rPr>
          <w:rFonts w:ascii="Tahoma" w:hAnsi="Tahoma" w:cs="Tahoma"/>
          <w:b/>
          <w:lang w:val="es-BO"/>
        </w:rPr>
      </w:pPr>
      <w:r w:rsidRPr="00A40276">
        <w:rPr>
          <w:rFonts w:ascii="Tahoma" w:hAnsi="Tahoma" w:cs="Tahoma"/>
          <w:b/>
          <w:lang w:val="es-BO"/>
        </w:rPr>
        <w:br w:type="page"/>
      </w:r>
    </w:p>
    <w:p w:rsidR="00777CFE" w:rsidRDefault="00777CFE" w:rsidP="001B38C2">
      <w:pPr>
        <w:tabs>
          <w:tab w:val="center" w:pos="5833"/>
          <w:tab w:val="right" w:pos="10252"/>
        </w:tabs>
        <w:jc w:val="center"/>
        <w:rPr>
          <w:rFonts w:ascii="Tahoma" w:hAnsi="Tahoma" w:cs="Tahoma"/>
          <w:b/>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777CFE" w:rsidRDefault="00184FAD" w:rsidP="00670019">
      <w:pPr>
        <w:pStyle w:val="Normal2"/>
        <w:rPr>
          <w:rFonts w:ascii="Arial" w:hAnsi="Arial" w:cs="Arial"/>
          <w:lang w:val="es-BO"/>
        </w:rPr>
      </w:pPr>
      <w:r w:rsidRPr="00A40276">
        <w:rPr>
          <w:rFonts w:ascii="Arial" w:hAnsi="Arial" w:cs="Arial"/>
          <w:lang w:val="es-BO"/>
        </w:rPr>
        <w:br w:type="page"/>
      </w:r>
      <w:bookmarkStart w:id="165" w:name="_Toc347135044"/>
      <w:bookmarkStart w:id="166" w:name="_Toc347135332"/>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5"/>
      <w:bookmarkEnd w:id="166"/>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162C6F" w:rsidRDefault="00162C6F" w:rsidP="00162C6F">
      <w:pPr>
        <w:pStyle w:val="Encabezado"/>
        <w:tabs>
          <w:tab w:val="left" w:pos="1991"/>
          <w:tab w:val="left" w:pos="2437"/>
        </w:tabs>
        <w:jc w:val="right"/>
        <w:rPr>
          <w:b/>
        </w:rPr>
      </w:pPr>
      <w:r w:rsidRPr="00FA1329">
        <w:rPr>
          <w:b/>
          <w:highlight w:val="yellow"/>
        </w:rPr>
        <w:t>MODELO DE CONTRATO</w:t>
      </w:r>
      <w:r w:rsidR="00B35AE2" w:rsidRPr="00FA1329">
        <w:rPr>
          <w:b/>
          <w:highlight w:val="yellow"/>
        </w:rPr>
        <w:t xml:space="preserve"> SANO-DLABS N°1</w:t>
      </w:r>
      <w:r w:rsidR="00C949BF">
        <w:rPr>
          <w:b/>
          <w:highlight w:val="yellow"/>
        </w:rPr>
        <w:t>67</w:t>
      </w:r>
      <w:r w:rsidRPr="00FA1329">
        <w:rPr>
          <w:b/>
          <w:highlight w:val="yellow"/>
        </w:rPr>
        <w:t>/2025</w:t>
      </w:r>
    </w:p>
    <w:p w:rsidR="00162C6F" w:rsidRPr="00860DCA" w:rsidRDefault="00162C6F" w:rsidP="00162C6F">
      <w:pPr>
        <w:pStyle w:val="Encabezado"/>
        <w:tabs>
          <w:tab w:val="left" w:pos="1991"/>
          <w:tab w:val="left" w:pos="2437"/>
        </w:tabs>
        <w:jc w:val="right"/>
        <w:rPr>
          <w:rFonts w:ascii="Arial" w:hAnsi="Arial" w:cs="Arial"/>
          <w:b/>
          <w:sz w:val="20"/>
        </w:rPr>
      </w:pPr>
      <w:r w:rsidRPr="00900DF1">
        <w:rPr>
          <w:rFonts w:ascii="Arial" w:hAnsi="Arial" w:cs="Arial"/>
          <w:sz w:val="20"/>
        </w:rPr>
        <w:t>CUCE: 25-0951-00-0000000-0-0</w:t>
      </w:r>
    </w:p>
    <w:p w:rsidR="00F72CF9" w:rsidRDefault="00F72CF9" w:rsidP="00F72CF9">
      <w:pPr>
        <w:jc w:val="both"/>
        <w:rPr>
          <w:rFonts w:ascii="Arial" w:hAnsi="Arial" w:cs="Arial"/>
          <w:b/>
          <w:bCs/>
          <w:iCs/>
          <w:sz w:val="22"/>
          <w:szCs w:val="22"/>
          <w:lang w:val="es-ES_tradnl"/>
        </w:rPr>
      </w:pPr>
      <w:bookmarkStart w:id="167" w:name="OLE_LINK1"/>
      <w:bookmarkStart w:id="168" w:name="OLE_LINK2"/>
    </w:p>
    <w:p w:rsidR="00C949BF" w:rsidRPr="00C949BF" w:rsidRDefault="00C949BF" w:rsidP="00C949BF">
      <w:pPr>
        <w:jc w:val="both"/>
        <w:rPr>
          <w:rFonts w:ascii="Arial" w:hAnsi="Arial" w:cs="Arial"/>
          <w:sz w:val="22"/>
          <w:szCs w:val="22"/>
          <w:lang w:val="es-CL"/>
        </w:rPr>
      </w:pPr>
      <w:r w:rsidRPr="00C949BF">
        <w:rPr>
          <w:rFonts w:ascii="Arial" w:hAnsi="Arial" w:cs="Arial"/>
          <w:b/>
          <w:bCs/>
          <w:iCs/>
          <w:sz w:val="22"/>
          <w:szCs w:val="22"/>
          <w:lang w:val="es-ES_tradnl"/>
        </w:rPr>
        <w:t>Contrato Administrativo para la Prestación del Servicio Recurrente de Mantenimiento en el Área de Albañilería para el Edificio Principal del BCB – Gestión 2026</w:t>
      </w:r>
      <w:r w:rsidRPr="00C949BF">
        <w:rPr>
          <w:rFonts w:ascii="Arial" w:hAnsi="Arial" w:cs="Arial"/>
          <w:bCs/>
          <w:iCs/>
          <w:spacing w:val="-6"/>
          <w:sz w:val="22"/>
          <w:szCs w:val="22"/>
          <w:lang w:val="es-ES_tradnl"/>
        </w:rPr>
        <w:t>,</w:t>
      </w:r>
      <w:r w:rsidRPr="00C949BF">
        <w:rPr>
          <w:rFonts w:ascii="Arial" w:hAnsi="Arial" w:cs="Arial"/>
          <w:bCs/>
          <w:spacing w:val="-6"/>
          <w:sz w:val="22"/>
          <w:szCs w:val="22"/>
          <w:lang w:val="es-ES_tradnl"/>
        </w:rPr>
        <w:t xml:space="preserve"> </w:t>
      </w:r>
      <w:r w:rsidRPr="00C949BF">
        <w:rPr>
          <w:rFonts w:ascii="Arial" w:hAnsi="Arial" w:cs="Arial"/>
          <w:sz w:val="22"/>
          <w:szCs w:val="22"/>
          <w:lang w:val="es-CL"/>
        </w:rPr>
        <w:t>sujeto al tenor de las siguientes cláusulas:</w:t>
      </w:r>
    </w:p>
    <w:p w:rsidR="00C949BF" w:rsidRPr="00C949BF" w:rsidRDefault="00C949BF" w:rsidP="00C949BF">
      <w:pPr>
        <w:jc w:val="both"/>
        <w:rPr>
          <w:rFonts w:ascii="Arial" w:hAnsi="Arial" w:cs="Arial"/>
          <w:sz w:val="22"/>
          <w:szCs w:val="22"/>
          <w:lang w:val="es-CL"/>
        </w:rPr>
      </w:pPr>
    </w:p>
    <w:p w:rsidR="00C949BF" w:rsidRPr="00C949BF" w:rsidRDefault="00C949BF" w:rsidP="00C949BF">
      <w:pPr>
        <w:spacing w:after="160"/>
        <w:jc w:val="both"/>
        <w:rPr>
          <w:rFonts w:ascii="Arial" w:hAnsi="Arial" w:cs="Arial"/>
          <w:sz w:val="22"/>
          <w:szCs w:val="22"/>
        </w:rPr>
      </w:pPr>
      <w:r w:rsidRPr="00C949BF">
        <w:rPr>
          <w:rFonts w:ascii="Arial" w:hAnsi="Arial" w:cs="Arial"/>
          <w:b/>
          <w:sz w:val="22"/>
          <w:szCs w:val="22"/>
        </w:rPr>
        <w:t xml:space="preserve">CLÁUSULA PRIMERA.- (LAS PARTES) </w:t>
      </w:r>
      <w:r w:rsidRPr="00C949BF">
        <w:rPr>
          <w:rFonts w:ascii="Arial" w:hAnsi="Arial" w:cs="Arial"/>
          <w:sz w:val="22"/>
          <w:szCs w:val="22"/>
          <w:lang w:val="es-ES_tradnl"/>
        </w:rPr>
        <w:t>Las partes contratantes son</w:t>
      </w:r>
      <w:r w:rsidRPr="00C949BF">
        <w:rPr>
          <w:rFonts w:ascii="Arial" w:hAnsi="Arial" w:cs="Arial"/>
          <w:sz w:val="22"/>
          <w:szCs w:val="22"/>
        </w:rPr>
        <w:t>:</w:t>
      </w:r>
    </w:p>
    <w:p w:rsidR="00C949BF" w:rsidRPr="00C949BF" w:rsidRDefault="00C949BF" w:rsidP="00094615">
      <w:pPr>
        <w:widowControl w:val="0"/>
        <w:numPr>
          <w:ilvl w:val="1"/>
          <w:numId w:val="48"/>
        </w:numPr>
        <w:jc w:val="both"/>
        <w:rPr>
          <w:rFonts w:ascii="Arial" w:hAnsi="Arial" w:cs="Arial"/>
          <w:sz w:val="22"/>
          <w:szCs w:val="22"/>
          <w:lang w:val="es-ES_tradnl"/>
        </w:rPr>
      </w:pPr>
      <w:r w:rsidRPr="00C949BF">
        <w:rPr>
          <w:rFonts w:ascii="Arial" w:hAnsi="Arial" w:cs="Arial"/>
          <w:sz w:val="22"/>
          <w:szCs w:val="22"/>
          <w:lang w:val="es-ES_tradnl"/>
        </w:rPr>
        <w:t xml:space="preserve">El </w:t>
      </w:r>
      <w:r w:rsidRPr="00C949BF">
        <w:rPr>
          <w:rFonts w:ascii="Arial" w:hAnsi="Arial" w:cs="Arial"/>
          <w:b/>
          <w:bCs/>
          <w:sz w:val="22"/>
          <w:szCs w:val="22"/>
          <w:lang w:val="es-ES_tradnl"/>
        </w:rPr>
        <w:t>BANCO CENTRAL DE BOLIVIA</w:t>
      </w:r>
      <w:r w:rsidRPr="00C949BF">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C949BF">
        <w:rPr>
          <w:rFonts w:ascii="Arial" w:hAnsi="Arial" w:cs="Arial"/>
          <w:b/>
          <w:bCs/>
          <w:sz w:val="22"/>
          <w:szCs w:val="22"/>
          <w:lang w:val="es-ES_tradnl"/>
        </w:rPr>
        <w:t xml:space="preserve">_______ </w:t>
      </w:r>
      <w:r w:rsidRPr="00C949BF">
        <w:rPr>
          <w:rFonts w:ascii="Arial" w:hAnsi="Arial" w:cs="Arial"/>
          <w:sz w:val="22"/>
          <w:szCs w:val="22"/>
          <w:lang w:val="es-ES_tradnl"/>
        </w:rPr>
        <w:t xml:space="preserve">con Cédula de Identidad Nº _____ expedida en ____, como ______ de acuerdo a su designación efectuada mediante Acción de Personal N° ______/__ de ____de ___ de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 de ____, que en adelante se denominará la </w:t>
      </w:r>
      <w:r w:rsidRPr="00C949BF">
        <w:rPr>
          <w:rFonts w:ascii="Arial" w:hAnsi="Arial" w:cs="Arial"/>
          <w:b/>
          <w:bCs/>
          <w:sz w:val="22"/>
          <w:szCs w:val="22"/>
          <w:lang w:val="es-ES_tradnl"/>
        </w:rPr>
        <w:t>ENTIDAD</w:t>
      </w:r>
      <w:r w:rsidRPr="00C949BF">
        <w:rPr>
          <w:rFonts w:ascii="Arial" w:hAnsi="Arial" w:cs="Arial"/>
          <w:bCs/>
          <w:sz w:val="22"/>
          <w:szCs w:val="22"/>
          <w:lang w:val="es-ES_tradnl"/>
        </w:rPr>
        <w:t>.</w:t>
      </w:r>
      <w:r w:rsidRPr="00C949BF">
        <w:rPr>
          <w:rFonts w:ascii="Arial" w:hAnsi="Arial" w:cs="Arial"/>
          <w:sz w:val="22"/>
          <w:szCs w:val="22"/>
          <w:lang w:val="es-ES_tradnl"/>
        </w:rPr>
        <w:t xml:space="preserve"> </w:t>
      </w:r>
    </w:p>
    <w:p w:rsidR="00C949BF" w:rsidRPr="00C949BF" w:rsidRDefault="00C949BF" w:rsidP="00C949BF">
      <w:pPr>
        <w:widowControl w:val="0"/>
        <w:ind w:left="720"/>
        <w:jc w:val="both"/>
        <w:rPr>
          <w:rFonts w:ascii="Arial" w:hAnsi="Arial" w:cs="Arial"/>
          <w:sz w:val="22"/>
          <w:szCs w:val="22"/>
          <w:lang w:val="es-ES_tradnl"/>
        </w:rPr>
      </w:pPr>
    </w:p>
    <w:p w:rsidR="00C949BF" w:rsidRPr="00C949BF" w:rsidRDefault="00C949BF" w:rsidP="00094615">
      <w:pPr>
        <w:widowControl w:val="0"/>
        <w:numPr>
          <w:ilvl w:val="1"/>
          <w:numId w:val="48"/>
        </w:numPr>
        <w:jc w:val="both"/>
        <w:rPr>
          <w:rFonts w:ascii="Arial" w:hAnsi="Arial" w:cs="Arial"/>
          <w:sz w:val="22"/>
          <w:szCs w:val="22"/>
          <w:lang w:val="es-ES_tradnl"/>
        </w:rPr>
      </w:pPr>
      <w:r w:rsidRPr="00C949BF">
        <w:rPr>
          <w:rFonts w:ascii="Arial" w:hAnsi="Arial" w:cs="Arial"/>
          <w:b/>
          <w:sz w:val="22"/>
          <w:szCs w:val="22"/>
          <w:lang w:val="es-ES_tradnl"/>
        </w:rPr>
        <w:t>____________</w:t>
      </w:r>
      <w:r w:rsidRPr="00C949BF">
        <w:rPr>
          <w:rFonts w:ascii="Arial" w:hAnsi="Arial" w:cs="Arial"/>
          <w:sz w:val="22"/>
          <w:szCs w:val="22"/>
          <w:lang w:val="es-ES_tradnl"/>
        </w:rPr>
        <w:t xml:space="preserve">, mayor de edad, hábil por derecho, titular de la Cédula de Identidad N° _________, con código QR, con domicilio en ________ de la Zona _________ de la ciudad de ____ – Bolivia, que en adelante se denominará el </w:t>
      </w:r>
      <w:r w:rsidRPr="00C949BF">
        <w:rPr>
          <w:rFonts w:ascii="Arial" w:hAnsi="Arial" w:cs="Arial"/>
          <w:b/>
          <w:sz w:val="22"/>
          <w:szCs w:val="22"/>
          <w:lang w:val="es-ES_tradnl"/>
        </w:rPr>
        <w:t>PROVEEDOR</w:t>
      </w:r>
      <w:r w:rsidRPr="00C949BF">
        <w:rPr>
          <w:rFonts w:ascii="Arial" w:hAnsi="Arial" w:cs="Arial"/>
          <w:sz w:val="22"/>
          <w:szCs w:val="22"/>
          <w:lang w:val="es-ES_tradnl"/>
        </w:rPr>
        <w:t>.</w:t>
      </w:r>
    </w:p>
    <w:p w:rsidR="00C949BF" w:rsidRPr="00C949BF" w:rsidRDefault="00C949BF" w:rsidP="00C949BF">
      <w:pPr>
        <w:widowControl w:val="0"/>
        <w:ind w:left="720"/>
        <w:jc w:val="both"/>
        <w:rPr>
          <w:rFonts w:ascii="Arial" w:hAnsi="Arial" w:cs="Arial"/>
          <w:sz w:val="22"/>
          <w:szCs w:val="22"/>
          <w:lang w:val="es-ES_tradnl"/>
        </w:rPr>
      </w:pPr>
    </w:p>
    <w:p w:rsidR="00C949BF" w:rsidRPr="00C949BF" w:rsidRDefault="00C949BF" w:rsidP="00C949BF">
      <w:pPr>
        <w:spacing w:after="160"/>
        <w:jc w:val="both"/>
        <w:rPr>
          <w:rFonts w:ascii="Arial" w:hAnsi="Arial" w:cs="Arial"/>
          <w:b/>
          <w:sz w:val="22"/>
          <w:szCs w:val="22"/>
        </w:rPr>
      </w:pPr>
      <w:r w:rsidRPr="00C949BF">
        <w:rPr>
          <w:rFonts w:ascii="Arial" w:hAnsi="Arial" w:cs="Arial"/>
          <w:sz w:val="22"/>
          <w:szCs w:val="22"/>
          <w:lang w:val="es-ES_tradnl"/>
        </w:rPr>
        <w:t xml:space="preserve">La </w:t>
      </w:r>
      <w:r w:rsidRPr="00C949BF">
        <w:rPr>
          <w:rFonts w:ascii="Arial" w:hAnsi="Arial" w:cs="Arial"/>
          <w:b/>
          <w:bCs/>
          <w:sz w:val="22"/>
          <w:szCs w:val="22"/>
          <w:lang w:val="es-ES_tradnl"/>
        </w:rPr>
        <w:t>ENTIDAD</w:t>
      </w:r>
      <w:r w:rsidRPr="00C949BF">
        <w:rPr>
          <w:rFonts w:ascii="Arial" w:hAnsi="Arial" w:cs="Arial"/>
          <w:sz w:val="22"/>
          <w:szCs w:val="22"/>
          <w:lang w:val="es-ES_tradnl"/>
        </w:rPr>
        <w:t xml:space="preserve"> y el </w:t>
      </w:r>
      <w:r w:rsidRPr="00C949BF">
        <w:rPr>
          <w:rFonts w:ascii="Arial" w:hAnsi="Arial" w:cs="Arial"/>
          <w:b/>
          <w:bCs/>
          <w:sz w:val="22"/>
          <w:szCs w:val="22"/>
          <w:lang w:val="es-ES_tradnl"/>
        </w:rPr>
        <w:t xml:space="preserve">PROVEEDOR </w:t>
      </w:r>
      <w:r w:rsidRPr="00C949BF">
        <w:rPr>
          <w:rFonts w:ascii="Arial" w:hAnsi="Arial" w:cs="Arial"/>
          <w:sz w:val="22"/>
          <w:szCs w:val="22"/>
          <w:lang w:val="es-BO"/>
        </w:rPr>
        <w:t>en su conjunto se denominarán las</w:t>
      </w:r>
      <w:r w:rsidRPr="00C949BF">
        <w:rPr>
          <w:rFonts w:ascii="Arial" w:hAnsi="Arial" w:cs="Arial"/>
          <w:sz w:val="22"/>
          <w:szCs w:val="22"/>
          <w:lang w:val="es-ES_tradnl"/>
        </w:rPr>
        <w:t xml:space="preserve"> </w:t>
      </w:r>
      <w:r w:rsidRPr="00C949BF">
        <w:rPr>
          <w:rFonts w:ascii="Arial" w:hAnsi="Arial" w:cs="Arial"/>
          <w:b/>
          <w:bCs/>
          <w:sz w:val="22"/>
          <w:szCs w:val="22"/>
          <w:lang w:val="es-ES_tradnl"/>
        </w:rPr>
        <w:t>PARTES.</w:t>
      </w:r>
    </w:p>
    <w:p w:rsidR="00C949BF" w:rsidRPr="00C949BF" w:rsidRDefault="00C949BF" w:rsidP="00C949BF">
      <w:pPr>
        <w:jc w:val="both"/>
        <w:rPr>
          <w:rFonts w:ascii="Arial" w:hAnsi="Arial" w:cs="Arial"/>
          <w:b/>
          <w:sz w:val="22"/>
          <w:szCs w:val="22"/>
          <w:lang w:val="es-BO"/>
        </w:rPr>
      </w:pPr>
      <w:r w:rsidRPr="00C949BF">
        <w:rPr>
          <w:rFonts w:ascii="Arial" w:hAnsi="Arial" w:cs="Arial"/>
          <w:b/>
          <w:sz w:val="22"/>
          <w:szCs w:val="22"/>
        </w:rPr>
        <w:t xml:space="preserve">CLÁUSULA </w:t>
      </w:r>
      <w:r w:rsidRPr="00C949BF">
        <w:rPr>
          <w:rFonts w:ascii="Arial" w:hAnsi="Arial" w:cs="Arial"/>
          <w:b/>
          <w:sz w:val="22"/>
          <w:szCs w:val="22"/>
          <w:lang w:val="es-BO"/>
        </w:rPr>
        <w:t xml:space="preserve">SEGUNDA.- (ANTECEDENTES) </w:t>
      </w:r>
      <w:r w:rsidRPr="00C949BF">
        <w:rPr>
          <w:rFonts w:ascii="Arial" w:hAnsi="Arial" w:cs="Arial"/>
          <w:sz w:val="22"/>
          <w:szCs w:val="22"/>
          <w:lang w:val="es-BO"/>
        </w:rPr>
        <w:t xml:space="preserve">La </w:t>
      </w:r>
      <w:r w:rsidRPr="00C949BF">
        <w:rPr>
          <w:rFonts w:ascii="Arial" w:hAnsi="Arial" w:cs="Arial"/>
          <w:b/>
          <w:sz w:val="22"/>
          <w:szCs w:val="22"/>
          <w:lang w:val="es-BO"/>
        </w:rPr>
        <w:t xml:space="preserve">ENTIDAD, </w:t>
      </w:r>
      <w:r w:rsidRPr="00C949BF">
        <w:rPr>
          <w:rFonts w:ascii="Arial" w:hAnsi="Arial" w:cs="Arial"/>
          <w:sz w:val="22"/>
          <w:szCs w:val="22"/>
          <w:lang w:val="es-BO"/>
        </w:rPr>
        <w:t xml:space="preserve">mediante proceso de contratación con </w:t>
      </w:r>
      <w:r w:rsidRPr="00C949BF">
        <w:rPr>
          <w:rFonts w:ascii="Arial" w:hAnsi="Arial" w:cs="Arial"/>
          <w:sz w:val="22"/>
          <w:szCs w:val="22"/>
        </w:rPr>
        <w:t>Código Único de Contrataciones Estatales</w:t>
      </w:r>
      <w:r w:rsidRPr="00C949BF">
        <w:rPr>
          <w:rFonts w:ascii="Arial" w:hAnsi="Arial" w:cs="Arial"/>
          <w:sz w:val="22"/>
          <w:szCs w:val="22"/>
          <w:lang w:val="es-BO"/>
        </w:rPr>
        <w:t xml:space="preserve"> (CUCE) 25-0951-00_______</w:t>
      </w:r>
      <w:r w:rsidRPr="00C949BF">
        <w:rPr>
          <w:rFonts w:ascii="Arial" w:hAnsi="Arial" w:cs="Arial"/>
          <w:b/>
          <w:sz w:val="22"/>
          <w:szCs w:val="22"/>
          <w:lang w:val="es-BO"/>
        </w:rPr>
        <w:t xml:space="preserve">, </w:t>
      </w:r>
      <w:r w:rsidRPr="00C949BF">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C949BF">
        <w:rPr>
          <w:rFonts w:ascii="Arial" w:hAnsi="Arial" w:cs="Arial"/>
          <w:sz w:val="22"/>
          <w:szCs w:val="22"/>
        </w:rPr>
        <w:t xml:space="preserve">con Código BCB:__________ </w:t>
      </w:r>
      <w:r w:rsidRPr="00C949BF">
        <w:rPr>
          <w:rFonts w:ascii="Arial" w:hAnsi="Arial" w:cs="Arial"/>
          <w:sz w:val="22"/>
          <w:szCs w:val="22"/>
          <w:lang w:val="es-BO"/>
        </w:rPr>
        <w:t>en el marco del Decreto Supremo N° 0181, de 28 de junio de 2009, de las Normas Básicas del Sistema de Administración de Bienes y Servicios (NB-SABS) y sus modificaciones.</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Que el Responsable de Evaluación o la Comisión de Calificación de la </w:t>
      </w:r>
      <w:r w:rsidRPr="00C949BF">
        <w:rPr>
          <w:rFonts w:ascii="Arial" w:hAnsi="Arial" w:cs="Arial"/>
          <w:b/>
          <w:sz w:val="22"/>
          <w:szCs w:val="22"/>
          <w:lang w:val="es-BO"/>
        </w:rPr>
        <w:t>ENTIDAD</w:t>
      </w:r>
      <w:r w:rsidRPr="00C949BF">
        <w:rPr>
          <w:rFonts w:ascii="Arial" w:hAnsi="Arial" w:cs="Arial"/>
          <w:sz w:val="22"/>
          <w:szCs w:val="22"/>
          <w:lang w:val="es-BO"/>
        </w:rPr>
        <w:t>,</w:t>
      </w:r>
      <w:r w:rsidRPr="00C949BF">
        <w:rPr>
          <w:rFonts w:ascii="Arial" w:hAnsi="Arial" w:cs="Arial"/>
          <w:b/>
          <w:sz w:val="22"/>
          <w:szCs w:val="22"/>
          <w:lang w:val="es-BO"/>
        </w:rPr>
        <w:t xml:space="preserve"> </w:t>
      </w:r>
      <w:r w:rsidRPr="00C949BF">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C949BF">
        <w:rPr>
          <w:rFonts w:ascii="Arial" w:hAnsi="Arial" w:cs="Arial"/>
          <w:color w:val="000000"/>
          <w:sz w:val="22"/>
          <w:szCs w:val="22"/>
          <w:lang w:val="es-BO" w:eastAsia="es-BO"/>
        </w:rPr>
        <w:t xml:space="preserve">mediante Comunicación Interna N° de __ de ____ de 2025 </w:t>
      </w:r>
      <w:r w:rsidRPr="00C949BF">
        <w:rPr>
          <w:rFonts w:ascii="Arial" w:hAnsi="Arial" w:cs="Arial"/>
          <w:sz w:val="22"/>
          <w:szCs w:val="22"/>
          <w:lang w:val="es-BO"/>
        </w:rPr>
        <w:t xml:space="preserve">la prestación del servicio, al </w:t>
      </w:r>
      <w:r w:rsidRPr="00C949BF">
        <w:rPr>
          <w:rFonts w:ascii="Arial" w:hAnsi="Arial" w:cs="Arial"/>
          <w:b/>
          <w:sz w:val="22"/>
          <w:szCs w:val="22"/>
          <w:lang w:val="es-BO"/>
        </w:rPr>
        <w:t>PROVEEDOR</w:t>
      </w:r>
      <w:r w:rsidRPr="00C949BF">
        <w:rPr>
          <w:rFonts w:ascii="Arial" w:hAnsi="Arial" w:cs="Arial"/>
          <w:i/>
          <w:sz w:val="22"/>
          <w:szCs w:val="22"/>
          <w:lang w:val="es-BO"/>
        </w:rPr>
        <w:t xml:space="preserve">, </w:t>
      </w:r>
      <w:r w:rsidRPr="00C949BF">
        <w:rPr>
          <w:rFonts w:ascii="Arial" w:hAnsi="Arial" w:cs="Arial"/>
          <w:sz w:val="22"/>
          <w:szCs w:val="22"/>
          <w:lang w:val="es-BO"/>
        </w:rPr>
        <w:t xml:space="preserve">al cumplir su propuesta con todos los requisitos y ser la más conveniente a los intereses de la </w:t>
      </w:r>
      <w:r w:rsidRPr="00C949BF">
        <w:rPr>
          <w:rFonts w:ascii="Arial" w:hAnsi="Arial" w:cs="Arial"/>
          <w:b/>
          <w:sz w:val="22"/>
          <w:szCs w:val="22"/>
          <w:lang w:val="es-BO"/>
        </w:rPr>
        <w:t>ENTIDAD.</w:t>
      </w:r>
    </w:p>
    <w:p w:rsidR="00C949BF" w:rsidRPr="00C949BF" w:rsidRDefault="00C949BF" w:rsidP="00C949BF">
      <w:pPr>
        <w:jc w:val="both"/>
        <w:rPr>
          <w:rFonts w:ascii="Arial" w:hAnsi="Arial" w:cs="Arial"/>
          <w:b/>
          <w:i/>
          <w:sz w:val="22"/>
          <w:szCs w:val="22"/>
          <w:lang w:val="es-BO"/>
        </w:rPr>
      </w:pPr>
    </w:p>
    <w:p w:rsidR="00C949BF" w:rsidRPr="00C949BF" w:rsidRDefault="00C949BF" w:rsidP="00C949BF">
      <w:pPr>
        <w:jc w:val="both"/>
        <w:rPr>
          <w:rFonts w:ascii="Arial" w:hAnsi="Arial" w:cs="Arial"/>
          <w:b/>
          <w:i/>
          <w:sz w:val="22"/>
          <w:szCs w:val="22"/>
          <w:lang w:val="es-BO"/>
        </w:rPr>
      </w:pPr>
      <w:r w:rsidRPr="00C949BF">
        <w:rPr>
          <w:rFonts w:ascii="Arial" w:hAnsi="Arial" w:cs="Arial"/>
          <w:b/>
          <w:i/>
          <w:sz w:val="22"/>
          <w:szCs w:val="22"/>
          <w:lang w:val="es-BO"/>
        </w:rPr>
        <w:lastRenderedPageBreak/>
        <w:t>(Si el RPA, en caso excepcional, decide adjudicar el servicio a un proponente que no sea el recomendado en el informe de recomendación de adjudicación o declaratoria desierta, deberá adecuarse la redacción de la presente cláusula).</w:t>
      </w:r>
    </w:p>
    <w:p w:rsidR="00C949BF" w:rsidRPr="00C949BF" w:rsidRDefault="00C949BF" w:rsidP="00C949BF">
      <w:pPr>
        <w:jc w:val="both"/>
        <w:rPr>
          <w:rFonts w:ascii="Arial" w:hAnsi="Arial" w:cs="Arial"/>
          <w:b/>
          <w:sz w:val="22"/>
          <w:szCs w:val="22"/>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rPr>
        <w:t>CLÁUSULA TERCERA</w:t>
      </w:r>
      <w:r w:rsidRPr="00C949BF">
        <w:rPr>
          <w:rFonts w:ascii="Arial" w:hAnsi="Arial" w:cs="Arial"/>
          <w:b/>
          <w:sz w:val="22"/>
          <w:szCs w:val="22"/>
          <w:lang w:val="es-BO"/>
        </w:rPr>
        <w:t xml:space="preserve">.- (LEGISLACIÓN APLICABLE) </w:t>
      </w:r>
      <w:r w:rsidRPr="00C949BF">
        <w:rPr>
          <w:rFonts w:ascii="Arial" w:hAnsi="Arial" w:cs="Arial"/>
          <w:sz w:val="22"/>
          <w:szCs w:val="22"/>
          <w:lang w:val="es-BO"/>
        </w:rPr>
        <w:t>El presente Contrato se celebra al amparo de las siguientes disposiciones normativas:</w:t>
      </w:r>
    </w:p>
    <w:p w:rsidR="00C949BF" w:rsidRPr="00C949BF" w:rsidRDefault="00C949BF" w:rsidP="00C949BF">
      <w:pPr>
        <w:jc w:val="both"/>
        <w:rPr>
          <w:rFonts w:ascii="Arial" w:hAnsi="Arial" w:cs="Arial"/>
          <w:sz w:val="22"/>
          <w:szCs w:val="22"/>
          <w:lang w:val="es-BO"/>
        </w:rPr>
      </w:pPr>
    </w:p>
    <w:p w:rsidR="00C949BF" w:rsidRPr="00C949BF" w:rsidRDefault="00C949BF" w:rsidP="00094615">
      <w:pPr>
        <w:numPr>
          <w:ilvl w:val="0"/>
          <w:numId w:val="44"/>
        </w:numPr>
        <w:jc w:val="both"/>
        <w:rPr>
          <w:rFonts w:ascii="Arial" w:hAnsi="Arial" w:cs="Arial"/>
          <w:sz w:val="22"/>
          <w:szCs w:val="22"/>
          <w:lang w:val="es-BO"/>
        </w:rPr>
      </w:pPr>
      <w:r w:rsidRPr="00C949BF">
        <w:rPr>
          <w:rFonts w:ascii="Arial" w:hAnsi="Arial" w:cs="Arial"/>
          <w:sz w:val="22"/>
          <w:szCs w:val="22"/>
          <w:lang w:val="es-BO"/>
        </w:rPr>
        <w:t xml:space="preserve">Constitución Política del Estado </w:t>
      </w:r>
      <w:r w:rsidRPr="00C949BF">
        <w:rPr>
          <w:rFonts w:ascii="Arial" w:hAnsi="Arial" w:cs="Arial"/>
          <w:sz w:val="22"/>
          <w:szCs w:val="22"/>
        </w:rPr>
        <w:t>de 7 de febrero de 2009</w:t>
      </w:r>
      <w:r w:rsidRPr="00C949BF">
        <w:rPr>
          <w:rFonts w:ascii="Arial" w:hAnsi="Arial" w:cs="Arial"/>
          <w:sz w:val="22"/>
          <w:szCs w:val="22"/>
          <w:lang w:val="es-BO"/>
        </w:rPr>
        <w:t>.</w:t>
      </w:r>
    </w:p>
    <w:p w:rsidR="00C949BF" w:rsidRPr="00C949BF" w:rsidRDefault="00C949BF" w:rsidP="00094615">
      <w:pPr>
        <w:numPr>
          <w:ilvl w:val="0"/>
          <w:numId w:val="44"/>
        </w:numPr>
        <w:jc w:val="both"/>
        <w:rPr>
          <w:rFonts w:ascii="Arial" w:hAnsi="Arial" w:cs="Arial"/>
          <w:sz w:val="22"/>
          <w:szCs w:val="22"/>
          <w:lang w:val="es-BO"/>
        </w:rPr>
      </w:pPr>
      <w:r w:rsidRPr="00C949BF">
        <w:rPr>
          <w:rFonts w:ascii="Arial" w:hAnsi="Arial" w:cs="Arial"/>
          <w:sz w:val="22"/>
          <w:szCs w:val="22"/>
          <w:lang w:val="es-BO"/>
        </w:rPr>
        <w:t>Ley Nº 1178, de 20 de julio de 1990, de Administración y Control Gubernamentales.</w:t>
      </w:r>
    </w:p>
    <w:p w:rsidR="00C949BF" w:rsidRPr="00C949BF" w:rsidRDefault="00C949BF" w:rsidP="00094615">
      <w:pPr>
        <w:numPr>
          <w:ilvl w:val="0"/>
          <w:numId w:val="44"/>
        </w:numPr>
        <w:jc w:val="both"/>
        <w:rPr>
          <w:rFonts w:ascii="Arial" w:hAnsi="Arial" w:cs="Arial"/>
          <w:sz w:val="22"/>
          <w:szCs w:val="22"/>
          <w:lang w:val="es-BO"/>
        </w:rPr>
      </w:pPr>
      <w:r w:rsidRPr="00C949BF">
        <w:rPr>
          <w:rFonts w:ascii="Arial" w:hAnsi="Arial" w:cs="Arial"/>
          <w:sz w:val="22"/>
          <w:szCs w:val="22"/>
          <w:lang w:val="es-BO"/>
        </w:rPr>
        <w:t xml:space="preserve">Ley </w:t>
      </w:r>
      <w:r w:rsidRPr="00C949BF">
        <w:rPr>
          <w:rFonts w:ascii="Arial" w:hAnsi="Arial" w:cs="Arial"/>
          <w:b/>
          <w:bCs/>
          <w:sz w:val="22"/>
          <w:szCs w:val="22"/>
        </w:rPr>
        <w:t xml:space="preserve">del Presupuesto General del Estado aprobado para la gestión y su </w:t>
      </w:r>
      <w:r w:rsidRPr="00C949BF">
        <w:rPr>
          <w:rFonts w:ascii="Arial" w:hAnsi="Arial" w:cs="Arial"/>
          <w:sz w:val="22"/>
          <w:szCs w:val="22"/>
          <w:lang w:val="es-BO"/>
        </w:rPr>
        <w:t>reglamentación.</w:t>
      </w:r>
    </w:p>
    <w:p w:rsidR="00C949BF" w:rsidRPr="00C949BF" w:rsidRDefault="00C949BF" w:rsidP="00094615">
      <w:pPr>
        <w:widowControl w:val="0"/>
        <w:numPr>
          <w:ilvl w:val="0"/>
          <w:numId w:val="44"/>
        </w:numPr>
        <w:jc w:val="both"/>
        <w:rPr>
          <w:rFonts w:ascii="Arial" w:hAnsi="Arial" w:cs="Arial"/>
          <w:sz w:val="22"/>
          <w:szCs w:val="22"/>
          <w:lang w:val="es-BO"/>
        </w:rPr>
      </w:pPr>
      <w:r w:rsidRPr="00C949BF">
        <w:rPr>
          <w:rFonts w:ascii="Arial" w:hAnsi="Arial" w:cs="Arial"/>
          <w:sz w:val="22"/>
          <w:szCs w:val="22"/>
          <w:lang w:val="es-BO"/>
        </w:rPr>
        <w:t>Decreto Supremo Nº 0181, de 28 de junio de 2009, de las Normas  Básicas del Sistema de Administración de Bienes y Servicios (NB-SABS) y sus modificaciones.</w:t>
      </w:r>
    </w:p>
    <w:p w:rsidR="00C949BF" w:rsidRPr="00C949BF" w:rsidRDefault="00C949BF" w:rsidP="00094615">
      <w:pPr>
        <w:widowControl w:val="0"/>
        <w:numPr>
          <w:ilvl w:val="0"/>
          <w:numId w:val="44"/>
        </w:numPr>
        <w:jc w:val="both"/>
        <w:rPr>
          <w:rFonts w:ascii="Arial" w:hAnsi="Arial" w:cs="Arial"/>
          <w:sz w:val="22"/>
          <w:szCs w:val="22"/>
          <w:lang w:val="es-BO"/>
        </w:rPr>
      </w:pPr>
      <w:r w:rsidRPr="00C949BF">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C949BF" w:rsidRPr="00C949BF" w:rsidRDefault="00C949BF" w:rsidP="00094615">
      <w:pPr>
        <w:numPr>
          <w:ilvl w:val="0"/>
          <w:numId w:val="44"/>
        </w:numPr>
        <w:jc w:val="both"/>
        <w:rPr>
          <w:rFonts w:ascii="Arial" w:hAnsi="Arial" w:cs="Arial"/>
          <w:sz w:val="22"/>
          <w:szCs w:val="22"/>
          <w:lang w:val="es-BO"/>
        </w:rPr>
      </w:pPr>
      <w:r w:rsidRPr="00C949BF">
        <w:rPr>
          <w:rFonts w:ascii="Arial" w:hAnsi="Arial" w:cs="Arial"/>
          <w:sz w:val="22"/>
          <w:szCs w:val="22"/>
          <w:lang w:val="es-BO"/>
        </w:rPr>
        <w:t>Otras disposiciones relacionadas.</w:t>
      </w:r>
    </w:p>
    <w:p w:rsidR="00C949BF" w:rsidRPr="00C949BF" w:rsidRDefault="00C949BF" w:rsidP="00C949BF">
      <w:pPr>
        <w:ind w:left="720"/>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rPr>
        <w:t>CLÁUSULA</w:t>
      </w:r>
      <w:r w:rsidRPr="00C949BF">
        <w:rPr>
          <w:rFonts w:ascii="Arial" w:hAnsi="Arial" w:cs="Arial"/>
          <w:b/>
          <w:sz w:val="22"/>
          <w:szCs w:val="22"/>
          <w:lang w:val="es-BO"/>
        </w:rPr>
        <w:t xml:space="preserve"> CUARTA.- (OBJETO Y CAUSA) </w:t>
      </w:r>
      <w:r w:rsidRPr="00C949BF">
        <w:rPr>
          <w:rFonts w:ascii="Arial" w:hAnsi="Arial" w:cs="Arial"/>
          <w:sz w:val="22"/>
          <w:szCs w:val="22"/>
          <w:lang w:val="es-BO"/>
        </w:rPr>
        <w:t xml:space="preserve">El objeto del presente Contrato es la prestación del servicio recurrente de mantenimiento en el área de albañilería para el Edificio Principal de la </w:t>
      </w:r>
      <w:r w:rsidRPr="00C949BF">
        <w:rPr>
          <w:rFonts w:ascii="Arial" w:hAnsi="Arial" w:cs="Arial"/>
          <w:b/>
          <w:sz w:val="22"/>
          <w:szCs w:val="22"/>
          <w:lang w:val="es-BO"/>
        </w:rPr>
        <w:t xml:space="preserve">ENTIDAD </w:t>
      </w:r>
      <w:r w:rsidRPr="00C949BF">
        <w:rPr>
          <w:rFonts w:ascii="Arial" w:hAnsi="Arial" w:cs="Arial"/>
          <w:sz w:val="22"/>
          <w:szCs w:val="22"/>
          <w:lang w:val="es-BO"/>
        </w:rPr>
        <w:t>– Gestión 2026, que ejecute trabajos de mantenimiento preventivo y correctivo de desmanche de superficies, revoques menores, instalación de revestimientos, demoliciones y otros relacionados, que en adelante se denominará el</w:t>
      </w:r>
      <w:r w:rsidRPr="00C949BF">
        <w:rPr>
          <w:rFonts w:ascii="Arial" w:hAnsi="Arial" w:cs="Arial"/>
          <w:b/>
          <w:sz w:val="22"/>
          <w:szCs w:val="22"/>
          <w:lang w:val="es-BO"/>
        </w:rPr>
        <w:t xml:space="preserve"> SERVICIO,</w:t>
      </w:r>
      <w:r w:rsidRPr="00C949BF">
        <w:rPr>
          <w:rFonts w:ascii="Arial" w:hAnsi="Arial" w:cs="Arial"/>
          <w:sz w:val="22"/>
          <w:szCs w:val="22"/>
          <w:lang w:val="es-BO"/>
        </w:rPr>
        <w:t xml:space="preserve"> para preservar las buenas condiciones de funcionamiento de la infraestructura física de los inmuebles de la </w:t>
      </w:r>
      <w:r w:rsidRPr="00C949BF">
        <w:rPr>
          <w:rFonts w:ascii="Arial" w:hAnsi="Arial" w:cs="Arial"/>
          <w:b/>
          <w:sz w:val="22"/>
          <w:szCs w:val="22"/>
          <w:lang w:val="es-BO"/>
        </w:rPr>
        <w:t>ENTIDAD</w:t>
      </w:r>
      <w:r w:rsidRPr="00C949BF">
        <w:rPr>
          <w:rFonts w:ascii="Arial" w:hAnsi="Arial" w:cs="Arial"/>
          <w:sz w:val="22"/>
          <w:szCs w:val="22"/>
          <w:lang w:val="es-BO"/>
        </w:rPr>
        <w:t xml:space="preserve">, provistos por el </w:t>
      </w:r>
      <w:r w:rsidRPr="00C949BF">
        <w:rPr>
          <w:rFonts w:ascii="Arial" w:hAnsi="Arial" w:cs="Arial"/>
          <w:b/>
          <w:sz w:val="22"/>
          <w:szCs w:val="22"/>
          <w:lang w:val="es-BO"/>
        </w:rPr>
        <w:t xml:space="preserve">PROVEEDOR, </w:t>
      </w:r>
      <w:r w:rsidRPr="00C949BF">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C949BF" w:rsidRPr="00C949BF" w:rsidRDefault="00C949BF" w:rsidP="00C949BF">
      <w:pPr>
        <w:jc w:val="both"/>
        <w:rPr>
          <w:rFonts w:ascii="Arial" w:hAnsi="Arial" w:cs="Arial"/>
          <w:sz w:val="22"/>
          <w:szCs w:val="22"/>
          <w:lang w:val="es-BO"/>
        </w:rPr>
      </w:pPr>
    </w:p>
    <w:p w:rsidR="00C949BF" w:rsidRPr="00C949BF" w:rsidRDefault="00C949BF" w:rsidP="00C949BF">
      <w:pPr>
        <w:spacing w:after="160"/>
        <w:jc w:val="both"/>
        <w:rPr>
          <w:rFonts w:ascii="Arial" w:hAnsi="Arial" w:cs="Arial"/>
          <w:sz w:val="22"/>
          <w:szCs w:val="22"/>
          <w:lang w:val="es-BO"/>
        </w:rPr>
      </w:pPr>
      <w:r w:rsidRPr="00C949BF">
        <w:rPr>
          <w:rFonts w:ascii="Arial" w:hAnsi="Arial" w:cs="Arial"/>
          <w:b/>
          <w:sz w:val="22"/>
          <w:szCs w:val="22"/>
        </w:rPr>
        <w:t>CLÁUSULA</w:t>
      </w:r>
      <w:r w:rsidRPr="00C949BF">
        <w:rPr>
          <w:rFonts w:ascii="Arial" w:hAnsi="Arial" w:cs="Arial"/>
          <w:b/>
          <w:sz w:val="22"/>
          <w:szCs w:val="22"/>
          <w:lang w:val="es-BO"/>
        </w:rPr>
        <w:t xml:space="preserve"> QUINTA.- (DOCUMENTOS INTEGRANTES DEL CONTRATO)</w:t>
      </w:r>
      <w:r w:rsidRPr="00C949BF">
        <w:rPr>
          <w:rFonts w:ascii="Arial" w:hAnsi="Arial" w:cs="Arial"/>
          <w:sz w:val="22"/>
          <w:szCs w:val="22"/>
          <w:lang w:val="es-BO"/>
        </w:rPr>
        <w:t xml:space="preserve"> Forman parte del presente Contrato, los siguientes documentos:</w:t>
      </w:r>
    </w:p>
    <w:p w:rsidR="00C949BF" w:rsidRPr="00C949BF" w:rsidRDefault="00C949BF" w:rsidP="00094615">
      <w:pPr>
        <w:numPr>
          <w:ilvl w:val="0"/>
          <w:numId w:val="49"/>
        </w:numPr>
        <w:tabs>
          <w:tab w:val="left" w:pos="709"/>
        </w:tabs>
        <w:jc w:val="both"/>
        <w:rPr>
          <w:rFonts w:ascii="Arial" w:hAnsi="Arial" w:cs="Arial"/>
          <w:sz w:val="22"/>
          <w:szCs w:val="22"/>
          <w:lang w:val="es-BO"/>
        </w:rPr>
      </w:pPr>
      <w:r w:rsidRPr="00C949BF">
        <w:rPr>
          <w:rFonts w:ascii="Arial" w:hAnsi="Arial" w:cs="Arial"/>
          <w:sz w:val="22"/>
          <w:szCs w:val="22"/>
          <w:lang w:val="es-BO"/>
        </w:rPr>
        <w:t xml:space="preserve">Documento Base de Contratación. </w:t>
      </w:r>
    </w:p>
    <w:p w:rsidR="00C949BF" w:rsidRPr="00C949BF" w:rsidRDefault="00C949BF" w:rsidP="00094615">
      <w:pPr>
        <w:widowControl w:val="0"/>
        <w:numPr>
          <w:ilvl w:val="0"/>
          <w:numId w:val="49"/>
        </w:numPr>
        <w:jc w:val="both"/>
        <w:rPr>
          <w:rFonts w:ascii="Arial" w:hAnsi="Arial" w:cs="Arial"/>
          <w:sz w:val="22"/>
          <w:szCs w:val="22"/>
          <w:lang w:val="es-BO"/>
        </w:rPr>
      </w:pPr>
      <w:r w:rsidRPr="00C949BF">
        <w:rPr>
          <w:rFonts w:ascii="Arial" w:hAnsi="Arial" w:cs="Arial"/>
          <w:sz w:val="22"/>
          <w:szCs w:val="22"/>
          <w:lang w:val="es-BO"/>
        </w:rPr>
        <w:t>Formulario</w:t>
      </w:r>
      <w:r w:rsidRPr="00C949BF">
        <w:rPr>
          <w:rFonts w:ascii="Arial" w:hAnsi="Arial" w:cs="Arial"/>
          <w:sz w:val="22"/>
          <w:szCs w:val="22"/>
        </w:rPr>
        <w:t xml:space="preserve"> de Requerimiento de Servicios - Preventivo N° ____ de __ de ___ de 2025.</w:t>
      </w:r>
    </w:p>
    <w:p w:rsidR="00C949BF" w:rsidRPr="00C949BF" w:rsidRDefault="00C949BF" w:rsidP="00094615">
      <w:pPr>
        <w:numPr>
          <w:ilvl w:val="0"/>
          <w:numId w:val="49"/>
        </w:numPr>
        <w:tabs>
          <w:tab w:val="left" w:pos="709"/>
        </w:tabs>
        <w:jc w:val="both"/>
        <w:rPr>
          <w:rFonts w:ascii="Arial" w:hAnsi="Arial" w:cs="Arial"/>
          <w:sz w:val="22"/>
          <w:szCs w:val="22"/>
          <w:lang w:val="es-BO"/>
        </w:rPr>
      </w:pPr>
      <w:r w:rsidRPr="00C949BF">
        <w:rPr>
          <w:rFonts w:ascii="Arial" w:hAnsi="Arial" w:cs="Arial"/>
          <w:sz w:val="22"/>
          <w:szCs w:val="22"/>
          <w:lang w:val="es-BO"/>
        </w:rPr>
        <w:t>Propuesta Adjudicada.</w:t>
      </w:r>
    </w:p>
    <w:p w:rsidR="00C949BF" w:rsidRPr="00C949BF" w:rsidRDefault="00C949BF" w:rsidP="00094615">
      <w:pPr>
        <w:numPr>
          <w:ilvl w:val="0"/>
          <w:numId w:val="49"/>
        </w:numPr>
        <w:tabs>
          <w:tab w:val="left" w:pos="709"/>
        </w:tabs>
        <w:jc w:val="both"/>
        <w:rPr>
          <w:rFonts w:ascii="Arial" w:hAnsi="Arial" w:cs="Arial"/>
          <w:sz w:val="22"/>
          <w:szCs w:val="22"/>
          <w:lang w:val="es-BO"/>
        </w:rPr>
      </w:pPr>
      <w:r w:rsidRPr="00C949BF">
        <w:rPr>
          <w:rFonts w:ascii="Arial" w:hAnsi="Arial" w:cs="Arial"/>
          <w:sz w:val="22"/>
          <w:szCs w:val="22"/>
          <w:lang w:val="es-BO"/>
        </w:rPr>
        <w:t xml:space="preserve">Documento de Adjudicación, </w:t>
      </w:r>
      <w:r w:rsidRPr="00C949BF">
        <w:rPr>
          <w:rFonts w:ascii="Arial" w:hAnsi="Arial" w:cs="Arial"/>
          <w:color w:val="000000"/>
          <w:sz w:val="22"/>
          <w:szCs w:val="22"/>
          <w:lang w:val="es-BO" w:eastAsia="es-BO"/>
        </w:rPr>
        <w:t>Comunicación Interna</w:t>
      </w:r>
      <w:r w:rsidRPr="00C949BF">
        <w:rPr>
          <w:rFonts w:ascii="Arial" w:hAnsi="Arial" w:cs="Arial"/>
          <w:sz w:val="22"/>
          <w:szCs w:val="22"/>
        </w:rPr>
        <w:t xml:space="preserve"> N° </w:t>
      </w:r>
      <w:r w:rsidRPr="00C949BF">
        <w:rPr>
          <w:rFonts w:ascii="Arial" w:hAnsi="Arial" w:cs="Arial"/>
          <w:color w:val="000000"/>
          <w:sz w:val="22"/>
          <w:szCs w:val="22"/>
          <w:lang w:val="es-BO" w:eastAsia="es-BO"/>
        </w:rPr>
        <w:t>___/2025 de __ de _____ de 2025</w:t>
      </w:r>
      <w:r w:rsidRPr="00C949BF">
        <w:rPr>
          <w:rFonts w:ascii="Arial" w:hAnsi="Arial" w:cs="Arial"/>
          <w:sz w:val="22"/>
          <w:szCs w:val="22"/>
        </w:rPr>
        <w:t>.</w:t>
      </w:r>
    </w:p>
    <w:p w:rsidR="00C949BF" w:rsidRPr="00C949BF" w:rsidRDefault="00C949BF" w:rsidP="00094615">
      <w:pPr>
        <w:numPr>
          <w:ilvl w:val="0"/>
          <w:numId w:val="49"/>
        </w:numPr>
        <w:tabs>
          <w:tab w:val="left" w:pos="709"/>
        </w:tabs>
        <w:jc w:val="both"/>
        <w:rPr>
          <w:rFonts w:ascii="Arial" w:hAnsi="Arial" w:cs="Arial"/>
          <w:sz w:val="22"/>
          <w:szCs w:val="22"/>
          <w:lang w:val="es-BO"/>
        </w:rPr>
      </w:pPr>
      <w:r w:rsidRPr="00C949BF">
        <w:rPr>
          <w:rFonts w:ascii="Arial" w:hAnsi="Arial" w:cs="Arial"/>
          <w:sz w:val="22"/>
          <w:szCs w:val="22"/>
          <w:lang w:val="es-BO"/>
        </w:rPr>
        <w:tab/>
        <w:t>Garantía.</w:t>
      </w:r>
    </w:p>
    <w:p w:rsidR="00C949BF" w:rsidRPr="00C949BF" w:rsidRDefault="00C949BF" w:rsidP="00094615">
      <w:pPr>
        <w:widowControl w:val="0"/>
        <w:numPr>
          <w:ilvl w:val="0"/>
          <w:numId w:val="49"/>
        </w:numPr>
        <w:jc w:val="both"/>
        <w:rPr>
          <w:rFonts w:ascii="Arial" w:hAnsi="Arial" w:cs="Arial"/>
          <w:sz w:val="22"/>
          <w:szCs w:val="22"/>
          <w:lang w:val="es-BO"/>
        </w:rPr>
      </w:pPr>
      <w:r w:rsidRPr="00C949BF">
        <w:rPr>
          <w:rFonts w:ascii="Arial" w:hAnsi="Arial" w:cs="Arial"/>
          <w:sz w:val="22"/>
          <w:szCs w:val="22"/>
        </w:rPr>
        <w:t>Certificado del Registro Único de Proveedores del Estado (RUPE) N° _________ de __ de ______ de 2025.</w:t>
      </w:r>
    </w:p>
    <w:p w:rsidR="00C949BF" w:rsidRPr="00C949BF" w:rsidRDefault="00C949BF" w:rsidP="00094615">
      <w:pPr>
        <w:widowControl w:val="0"/>
        <w:numPr>
          <w:ilvl w:val="0"/>
          <w:numId w:val="49"/>
        </w:numPr>
        <w:autoSpaceDE w:val="0"/>
        <w:autoSpaceDN w:val="0"/>
        <w:adjustRightInd w:val="0"/>
        <w:jc w:val="both"/>
        <w:rPr>
          <w:rFonts w:ascii="Arial" w:hAnsi="Arial" w:cs="Arial"/>
          <w:sz w:val="22"/>
          <w:szCs w:val="22"/>
        </w:rPr>
      </w:pPr>
      <w:r w:rsidRPr="00C949BF">
        <w:rPr>
          <w:rFonts w:ascii="Arial" w:hAnsi="Arial" w:cs="Arial"/>
          <w:sz w:val="22"/>
          <w:szCs w:val="22"/>
        </w:rPr>
        <w:t>Certificado N° ___ de __ de ___ de ___ de no adeudo de la Gestora Pública</w:t>
      </w:r>
      <w:r w:rsidRPr="00C949BF">
        <w:rPr>
          <w:rFonts w:ascii="Arial" w:hAnsi="Arial" w:cs="Arial"/>
          <w:b/>
          <w:sz w:val="22"/>
          <w:szCs w:val="22"/>
        </w:rPr>
        <w:t xml:space="preserve"> </w:t>
      </w:r>
      <w:r w:rsidRPr="00C949BF">
        <w:rPr>
          <w:rFonts w:ascii="Arial" w:hAnsi="Arial" w:cs="Arial"/>
          <w:sz w:val="22"/>
          <w:szCs w:val="22"/>
        </w:rPr>
        <w:t xml:space="preserve">de la Seguridad Social a Largo Plazo, </w:t>
      </w:r>
      <w:r w:rsidRPr="00C949BF">
        <w:rPr>
          <w:rFonts w:ascii="Arial" w:hAnsi="Arial" w:cs="Arial"/>
          <w:b/>
          <w:sz w:val="22"/>
          <w:szCs w:val="22"/>
        </w:rPr>
        <w:t>cuando corresponda.</w:t>
      </w:r>
    </w:p>
    <w:p w:rsidR="00C949BF" w:rsidRPr="00C949BF" w:rsidRDefault="00C949BF" w:rsidP="00094615">
      <w:pPr>
        <w:numPr>
          <w:ilvl w:val="0"/>
          <w:numId w:val="49"/>
        </w:numPr>
        <w:contextualSpacing/>
        <w:jc w:val="both"/>
        <w:rPr>
          <w:rFonts w:ascii="Arial" w:hAnsi="Arial" w:cs="Arial"/>
          <w:sz w:val="22"/>
          <w:szCs w:val="22"/>
          <w:lang w:eastAsia="en-US"/>
        </w:rPr>
      </w:pPr>
      <w:r w:rsidRPr="00C949BF">
        <w:rPr>
          <w:rFonts w:ascii="Arial" w:hAnsi="Arial" w:cs="Arial"/>
          <w:sz w:val="22"/>
          <w:szCs w:val="22"/>
          <w:lang w:eastAsia="en-US"/>
        </w:rPr>
        <w:t>Certificado de Información sobre Solvencia con el Fisco N° _____ de __ de _____ de 2025.</w:t>
      </w:r>
    </w:p>
    <w:p w:rsidR="00C949BF" w:rsidRPr="00C949BF" w:rsidRDefault="00C949BF" w:rsidP="00C949BF">
      <w:pPr>
        <w:widowControl w:val="0"/>
        <w:autoSpaceDE w:val="0"/>
        <w:autoSpaceDN w:val="0"/>
        <w:adjustRightInd w:val="0"/>
        <w:ind w:left="567"/>
        <w:jc w:val="both"/>
        <w:rPr>
          <w:rFonts w:ascii="Arial" w:hAnsi="Arial" w:cs="Arial"/>
          <w:color w:val="000000"/>
          <w:sz w:val="22"/>
          <w:szCs w:val="22"/>
          <w:lang w:val="es-BO" w:eastAsia="en-US"/>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rPr>
        <w:lastRenderedPageBreak/>
        <w:t>CLÁUSULA</w:t>
      </w:r>
      <w:r w:rsidRPr="00C949BF">
        <w:rPr>
          <w:rFonts w:ascii="Arial" w:hAnsi="Arial" w:cs="Arial"/>
          <w:b/>
          <w:sz w:val="22"/>
          <w:szCs w:val="22"/>
          <w:lang w:val="es-BO"/>
        </w:rPr>
        <w:t xml:space="preserve"> SEXTA.- (OBLIGACIONES DE LAS PARTES) </w:t>
      </w:r>
      <w:r w:rsidRPr="00C949BF">
        <w:rPr>
          <w:rFonts w:ascii="Arial" w:hAnsi="Arial" w:cs="Arial"/>
          <w:sz w:val="22"/>
          <w:szCs w:val="22"/>
          <w:lang w:val="es-BO"/>
        </w:rPr>
        <w:t xml:space="preserve">Las partes contratantes se comprometen y obligan a dar cumplimiento a todas y cada una de las cláusulas del presente Contrato. </w:t>
      </w:r>
    </w:p>
    <w:p w:rsidR="00C949BF" w:rsidRPr="00C949BF" w:rsidRDefault="00C949BF" w:rsidP="00C949BF">
      <w:pPr>
        <w:jc w:val="both"/>
        <w:rPr>
          <w:rFonts w:ascii="Arial" w:hAnsi="Arial" w:cs="Arial"/>
          <w:b/>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Por su parte, el </w:t>
      </w:r>
      <w:r w:rsidRPr="00C949BF">
        <w:rPr>
          <w:rFonts w:ascii="Arial" w:hAnsi="Arial" w:cs="Arial"/>
          <w:b/>
          <w:sz w:val="22"/>
          <w:szCs w:val="22"/>
          <w:lang w:val="es-BO"/>
        </w:rPr>
        <w:t>PROVEEDOR</w:t>
      </w:r>
      <w:r w:rsidRPr="00C949BF">
        <w:rPr>
          <w:rFonts w:ascii="Arial" w:hAnsi="Arial" w:cs="Arial"/>
          <w:sz w:val="22"/>
          <w:szCs w:val="22"/>
          <w:lang w:val="es-BO"/>
        </w:rPr>
        <w:t xml:space="preserve"> se compromete a cumplir con las siguientes obligaciones: </w:t>
      </w:r>
    </w:p>
    <w:p w:rsidR="00C949BF" w:rsidRPr="00C949BF" w:rsidRDefault="00C949BF" w:rsidP="00C949BF">
      <w:pPr>
        <w:jc w:val="both"/>
        <w:rPr>
          <w:rFonts w:ascii="Arial" w:hAnsi="Arial" w:cs="Arial"/>
          <w:sz w:val="22"/>
          <w:szCs w:val="22"/>
          <w:lang w:val="es-BO"/>
        </w:rPr>
      </w:pP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 xml:space="preserve">Realizar la prestación del </w:t>
      </w:r>
      <w:r w:rsidRPr="00C949BF">
        <w:rPr>
          <w:rFonts w:ascii="Arial" w:hAnsi="Arial" w:cs="Arial"/>
          <w:b/>
          <w:sz w:val="22"/>
          <w:szCs w:val="22"/>
          <w:lang w:val="es-BO"/>
        </w:rPr>
        <w:t>SERVICIO</w:t>
      </w:r>
      <w:r w:rsidRPr="00C949BF">
        <w:rPr>
          <w:rFonts w:ascii="Arial" w:hAnsi="Arial" w:cs="Arial"/>
          <w:sz w:val="22"/>
          <w:szCs w:val="22"/>
          <w:lang w:val="es-BO"/>
        </w:rPr>
        <w:t xml:space="preserve"> objeto del presente Contrato, de acuerdo con lo establecido en las Especificaciones Técnicas, así como las condiciones de su </w:t>
      </w:r>
      <w:r w:rsidRPr="00C949BF">
        <w:rPr>
          <w:rFonts w:ascii="Arial" w:hAnsi="Arial" w:cs="Arial"/>
          <w:sz w:val="22"/>
          <w:szCs w:val="22"/>
        </w:rPr>
        <w:t>propuesta.</w:t>
      </w: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 xml:space="preserve">Prestar el </w:t>
      </w:r>
      <w:r w:rsidRPr="00C949BF">
        <w:rPr>
          <w:rFonts w:ascii="Arial" w:hAnsi="Arial" w:cs="Arial"/>
          <w:b/>
          <w:sz w:val="22"/>
          <w:szCs w:val="22"/>
          <w:lang w:val="es-BO"/>
        </w:rPr>
        <w:t>SERVICIO</w:t>
      </w:r>
      <w:r w:rsidRPr="00C949BF">
        <w:rPr>
          <w:rFonts w:ascii="Arial" w:hAnsi="Arial" w:cs="Arial"/>
          <w:sz w:val="22"/>
          <w:szCs w:val="22"/>
          <w:lang w:val="es-BO"/>
        </w:rPr>
        <w:t>, objeto del presente Contrato, en forma eficiente, oportuna y en el lugar de destino convenido con las características técnicas ofertadas y aceptadas.</w:t>
      </w: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Asumir directa e íntegramente el costo de todos los posibles daños y perjuicios que pudieran sufrir terceros, durante la ejecución del presente Contrato, por acciones que se deriven en incumplimientos, accidentes, atentados, etc.</w:t>
      </w: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Mantener vigente la garantía presentada.</w:t>
      </w: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 xml:space="preserve">Actualizar la Garantía (vigencia y/o monto) a requerimiento de la </w:t>
      </w:r>
      <w:r w:rsidRPr="00C949BF">
        <w:rPr>
          <w:rFonts w:ascii="Arial" w:hAnsi="Arial" w:cs="Arial"/>
          <w:b/>
          <w:sz w:val="22"/>
          <w:szCs w:val="22"/>
          <w:lang w:val="es-BO"/>
        </w:rPr>
        <w:t>ENTIDAD</w:t>
      </w:r>
      <w:r w:rsidRPr="00C949BF">
        <w:rPr>
          <w:rFonts w:ascii="Arial" w:hAnsi="Arial" w:cs="Arial"/>
          <w:sz w:val="22"/>
          <w:szCs w:val="22"/>
          <w:lang w:val="es-BO"/>
        </w:rPr>
        <w:t>.</w:t>
      </w: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 xml:space="preserve">Cumplir lo establecido en el Decreto Supremo N° 0108 de 1 de mayo de 2009, contando con ropa de trabajo (overol azul marino, chaleco color azul marino, camisa y pantalón de mezclilla con reflectivos color azul, lentes de seguridad, guantes, botas de seguridad, casco entre otros) y todo equipo de protección personal de acuerdo a su especialidad, para prevenir riegos ocupacionales, aspecto que será verificado por el </w:t>
      </w:r>
      <w:r w:rsidRPr="00C949BF">
        <w:rPr>
          <w:rFonts w:ascii="Arial" w:hAnsi="Arial" w:cs="Arial"/>
          <w:b/>
          <w:sz w:val="22"/>
          <w:szCs w:val="22"/>
          <w:lang w:val="es-BO"/>
        </w:rPr>
        <w:t>FISCAL</w:t>
      </w:r>
      <w:r w:rsidRPr="00C949BF">
        <w:rPr>
          <w:rFonts w:ascii="Arial" w:hAnsi="Arial" w:cs="Arial"/>
          <w:sz w:val="22"/>
          <w:szCs w:val="22"/>
          <w:lang w:val="es-BO"/>
        </w:rPr>
        <w:t>.</w:t>
      </w: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 xml:space="preserve">Contar con un seguro o póliza contra accidentes personales con cobertura de muerte accidental por $us10.000, invalidez total o parcial por $us10.000 y gastos médicos por accidente por $us.1.000, el cual debe ser presentado para la firma de del contrato en fotocopia simple. La </w:t>
      </w:r>
      <w:r w:rsidRPr="00C949BF">
        <w:rPr>
          <w:rFonts w:ascii="Arial" w:hAnsi="Arial" w:cs="Arial"/>
          <w:b/>
          <w:sz w:val="22"/>
          <w:szCs w:val="22"/>
          <w:lang w:val="es-BO"/>
        </w:rPr>
        <w:t xml:space="preserve">ENTIDAD </w:t>
      </w:r>
      <w:r w:rsidRPr="00C949BF">
        <w:rPr>
          <w:rFonts w:ascii="Arial" w:hAnsi="Arial" w:cs="Arial"/>
          <w:sz w:val="22"/>
          <w:szCs w:val="22"/>
          <w:lang w:val="es-BO"/>
        </w:rPr>
        <w:t xml:space="preserve"> no será responsable de los accidentes que puedan surgir en la ejecución de las tareas asignadas. La póliza  o el seguro debe estar vigente durante toda la ejecución del </w:t>
      </w:r>
      <w:r w:rsidRPr="00C949BF">
        <w:rPr>
          <w:rFonts w:ascii="Arial" w:hAnsi="Arial" w:cs="Arial"/>
          <w:b/>
          <w:sz w:val="22"/>
          <w:szCs w:val="22"/>
          <w:lang w:val="es-BO"/>
        </w:rPr>
        <w:t>SERVICIO</w:t>
      </w:r>
      <w:r w:rsidRPr="00C949BF">
        <w:rPr>
          <w:rFonts w:ascii="Arial" w:hAnsi="Arial" w:cs="Arial"/>
          <w:sz w:val="22"/>
          <w:szCs w:val="22"/>
          <w:lang w:val="es-BO"/>
        </w:rPr>
        <w:t>.</w:t>
      </w:r>
    </w:p>
    <w:p w:rsidR="00C949BF" w:rsidRPr="00C949BF" w:rsidRDefault="00C949BF" w:rsidP="00094615">
      <w:pPr>
        <w:numPr>
          <w:ilvl w:val="0"/>
          <w:numId w:val="50"/>
        </w:numPr>
        <w:jc w:val="both"/>
        <w:rPr>
          <w:rFonts w:ascii="Arial" w:hAnsi="Arial" w:cs="Arial"/>
          <w:i/>
          <w:iCs/>
          <w:sz w:val="22"/>
          <w:szCs w:val="22"/>
          <w:lang w:val="es-BO"/>
        </w:rPr>
      </w:pPr>
      <w:r w:rsidRPr="00C949BF">
        <w:rPr>
          <w:rFonts w:ascii="Arial" w:hAnsi="Arial" w:cs="Arial"/>
          <w:iCs/>
          <w:sz w:val="22"/>
          <w:szCs w:val="22"/>
          <w:lang w:val="es-BO"/>
        </w:rPr>
        <w:t xml:space="preserve">Cumplir con el protocolo de bioseguridad vigente en las instalaciones de la </w:t>
      </w:r>
      <w:r w:rsidRPr="00C949BF">
        <w:rPr>
          <w:rFonts w:ascii="Arial" w:hAnsi="Arial" w:cs="Arial"/>
          <w:b/>
          <w:iCs/>
          <w:sz w:val="22"/>
          <w:szCs w:val="22"/>
          <w:lang w:val="es-BO"/>
        </w:rPr>
        <w:t>ENTIDAD</w:t>
      </w:r>
      <w:r w:rsidRPr="00C949BF">
        <w:rPr>
          <w:rFonts w:ascii="Arial" w:hAnsi="Arial" w:cs="Arial"/>
          <w:iCs/>
          <w:sz w:val="22"/>
          <w:szCs w:val="22"/>
          <w:lang w:val="es-BO"/>
        </w:rPr>
        <w:t>.</w:t>
      </w:r>
    </w:p>
    <w:p w:rsidR="00C949BF" w:rsidRPr="00C949BF" w:rsidRDefault="00C949BF" w:rsidP="00094615">
      <w:pPr>
        <w:numPr>
          <w:ilvl w:val="0"/>
          <w:numId w:val="50"/>
        </w:numPr>
        <w:jc w:val="both"/>
        <w:rPr>
          <w:rFonts w:ascii="Arial" w:hAnsi="Arial" w:cs="Arial"/>
          <w:sz w:val="22"/>
          <w:szCs w:val="22"/>
          <w:lang w:val="es-BO"/>
        </w:rPr>
      </w:pPr>
      <w:r w:rsidRPr="00C949BF">
        <w:rPr>
          <w:rFonts w:ascii="Arial" w:hAnsi="Arial" w:cs="Arial"/>
          <w:sz w:val="22"/>
          <w:szCs w:val="22"/>
          <w:lang w:val="es-BO"/>
        </w:rPr>
        <w:t xml:space="preserve">Cumplir con cada una de las cláusulas del presente Contrato. </w:t>
      </w:r>
    </w:p>
    <w:p w:rsidR="00C949BF" w:rsidRPr="00C949BF" w:rsidRDefault="00C949BF" w:rsidP="00C949BF">
      <w:pPr>
        <w:ind w:left="720"/>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Por su parte, </w:t>
      </w:r>
      <w:r w:rsidRPr="00C949BF">
        <w:rPr>
          <w:rFonts w:ascii="Arial" w:hAnsi="Arial" w:cs="Arial"/>
          <w:b/>
          <w:sz w:val="22"/>
          <w:szCs w:val="22"/>
          <w:lang w:val="es-BO"/>
        </w:rPr>
        <w:t>la ENTIDAD</w:t>
      </w:r>
      <w:r w:rsidRPr="00C949BF">
        <w:rPr>
          <w:rFonts w:ascii="Arial" w:hAnsi="Arial" w:cs="Arial"/>
          <w:sz w:val="22"/>
          <w:szCs w:val="22"/>
          <w:lang w:val="es-BO"/>
        </w:rPr>
        <w:t xml:space="preserve"> se compromete a cumplir con las siguientes obligaciones:</w:t>
      </w:r>
    </w:p>
    <w:p w:rsidR="00C949BF" w:rsidRPr="00C949BF" w:rsidRDefault="00C949BF" w:rsidP="00C949BF">
      <w:pPr>
        <w:jc w:val="both"/>
        <w:rPr>
          <w:rFonts w:ascii="Arial" w:hAnsi="Arial" w:cs="Arial"/>
          <w:sz w:val="22"/>
          <w:szCs w:val="22"/>
          <w:lang w:val="es-BO"/>
        </w:rPr>
      </w:pPr>
    </w:p>
    <w:p w:rsidR="00C949BF" w:rsidRPr="00C949BF" w:rsidRDefault="00C949BF" w:rsidP="00094615">
      <w:pPr>
        <w:numPr>
          <w:ilvl w:val="0"/>
          <w:numId w:val="51"/>
        </w:numPr>
        <w:jc w:val="both"/>
        <w:rPr>
          <w:rFonts w:ascii="Arial" w:hAnsi="Arial" w:cs="Arial"/>
          <w:sz w:val="22"/>
          <w:szCs w:val="22"/>
          <w:lang w:val="es-BO"/>
        </w:rPr>
      </w:pPr>
      <w:r w:rsidRPr="00C949BF">
        <w:rPr>
          <w:rFonts w:ascii="Arial" w:hAnsi="Arial" w:cs="Arial"/>
          <w:sz w:val="22"/>
          <w:szCs w:val="22"/>
          <w:lang w:val="es-BO"/>
        </w:rPr>
        <w:t xml:space="preserve">Dar conformidad a los servicios generales de acuerdo con las condiciones establecidas en las Especificaciones Técnicas, así como las condiciones de la </w:t>
      </w:r>
      <w:r w:rsidRPr="00C949BF">
        <w:rPr>
          <w:rFonts w:ascii="Arial" w:hAnsi="Arial" w:cs="Arial"/>
          <w:sz w:val="22"/>
          <w:szCs w:val="22"/>
        </w:rPr>
        <w:t>propuesta</w:t>
      </w:r>
      <w:r w:rsidRPr="00C949BF">
        <w:rPr>
          <w:rFonts w:ascii="Arial" w:hAnsi="Arial" w:cs="Arial"/>
          <w:sz w:val="22"/>
          <w:szCs w:val="22"/>
          <w:lang w:val="es-BO"/>
        </w:rPr>
        <w:t xml:space="preserve"> adjudicada.</w:t>
      </w:r>
    </w:p>
    <w:p w:rsidR="00C949BF" w:rsidRPr="00C949BF" w:rsidRDefault="00C949BF" w:rsidP="00094615">
      <w:pPr>
        <w:numPr>
          <w:ilvl w:val="0"/>
          <w:numId w:val="51"/>
        </w:numPr>
        <w:jc w:val="both"/>
        <w:rPr>
          <w:rFonts w:ascii="Arial" w:hAnsi="Arial" w:cs="Arial"/>
          <w:sz w:val="22"/>
          <w:szCs w:val="22"/>
          <w:lang w:val="es-BO"/>
        </w:rPr>
      </w:pPr>
      <w:r w:rsidRPr="00C949BF">
        <w:rPr>
          <w:rFonts w:ascii="Arial" w:hAnsi="Arial" w:cs="Arial"/>
          <w:sz w:val="22"/>
          <w:szCs w:val="22"/>
          <w:lang w:val="es-BO"/>
        </w:rPr>
        <w:t xml:space="preserve">Emitir informes parciales y final de conformidad de los servicios generales, cuando los mismos cumplan con las condiciones establecidas en las Especificaciones Técnicas, así como las condiciones de la </w:t>
      </w:r>
      <w:r w:rsidRPr="00C949BF">
        <w:rPr>
          <w:rFonts w:ascii="Arial" w:hAnsi="Arial" w:cs="Arial"/>
          <w:sz w:val="22"/>
          <w:szCs w:val="22"/>
        </w:rPr>
        <w:t>propuesta</w:t>
      </w:r>
      <w:r w:rsidRPr="00C949BF">
        <w:rPr>
          <w:rFonts w:ascii="Arial" w:hAnsi="Arial" w:cs="Arial"/>
          <w:sz w:val="22"/>
          <w:szCs w:val="22"/>
          <w:lang w:val="es-BO"/>
        </w:rPr>
        <w:t xml:space="preserve"> adjudicada.</w:t>
      </w:r>
    </w:p>
    <w:p w:rsidR="00C949BF" w:rsidRPr="00C949BF" w:rsidRDefault="00C949BF" w:rsidP="00094615">
      <w:pPr>
        <w:numPr>
          <w:ilvl w:val="0"/>
          <w:numId w:val="51"/>
        </w:numPr>
        <w:jc w:val="both"/>
        <w:rPr>
          <w:rFonts w:ascii="Arial" w:hAnsi="Arial" w:cs="Arial"/>
          <w:sz w:val="22"/>
          <w:szCs w:val="22"/>
          <w:lang w:val="es-BO"/>
        </w:rPr>
      </w:pPr>
      <w:r w:rsidRPr="00C949BF">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rsidR="00C949BF" w:rsidRPr="00C949BF" w:rsidRDefault="00C949BF" w:rsidP="00094615">
      <w:pPr>
        <w:numPr>
          <w:ilvl w:val="0"/>
          <w:numId w:val="51"/>
        </w:numPr>
        <w:ind w:left="714" w:hanging="357"/>
        <w:jc w:val="both"/>
        <w:rPr>
          <w:rFonts w:ascii="Arial" w:hAnsi="Arial" w:cs="Arial"/>
          <w:sz w:val="22"/>
          <w:szCs w:val="22"/>
          <w:lang w:val="es-BO"/>
        </w:rPr>
      </w:pPr>
      <w:r w:rsidRPr="00C949BF">
        <w:rPr>
          <w:rFonts w:ascii="Arial" w:hAnsi="Arial" w:cs="Arial"/>
          <w:sz w:val="22"/>
          <w:szCs w:val="22"/>
          <w:lang w:val="es-BO"/>
        </w:rPr>
        <w:t>Cumplir cada una de las cláusulas del presente Contrato.</w:t>
      </w:r>
    </w:p>
    <w:p w:rsidR="00C949BF" w:rsidRPr="00C949BF" w:rsidRDefault="00C949BF" w:rsidP="00C949BF">
      <w:pPr>
        <w:ind w:left="714"/>
        <w:jc w:val="both"/>
        <w:rPr>
          <w:rFonts w:ascii="Arial" w:hAnsi="Arial" w:cs="Arial"/>
          <w:sz w:val="22"/>
          <w:szCs w:val="22"/>
          <w:lang w:val="es-BO"/>
        </w:rPr>
      </w:pPr>
    </w:p>
    <w:p w:rsidR="00C949BF" w:rsidRPr="00C949BF" w:rsidRDefault="00C949BF" w:rsidP="00C949BF">
      <w:pPr>
        <w:autoSpaceDE w:val="0"/>
        <w:autoSpaceDN w:val="0"/>
        <w:adjustRightInd w:val="0"/>
        <w:jc w:val="both"/>
        <w:rPr>
          <w:rFonts w:ascii="Arial" w:hAnsi="Arial" w:cs="Arial"/>
          <w:sz w:val="22"/>
          <w:szCs w:val="22"/>
          <w:lang w:val="es-BO"/>
        </w:rPr>
      </w:pPr>
      <w:r w:rsidRPr="00C949BF">
        <w:rPr>
          <w:rFonts w:ascii="Arial" w:hAnsi="Arial" w:cs="Arial"/>
          <w:b/>
          <w:sz w:val="22"/>
          <w:szCs w:val="22"/>
        </w:rPr>
        <w:t>CLÁUSULA</w:t>
      </w:r>
      <w:r w:rsidRPr="00C949BF">
        <w:rPr>
          <w:rFonts w:ascii="Arial" w:hAnsi="Arial" w:cs="Arial"/>
          <w:b/>
          <w:sz w:val="22"/>
          <w:szCs w:val="22"/>
          <w:lang w:val="es-BO"/>
        </w:rPr>
        <w:t xml:space="preserve"> SÉPTIMA.- (VIGENCIA) </w:t>
      </w:r>
      <w:r w:rsidRPr="00C949BF">
        <w:rPr>
          <w:rFonts w:ascii="Arial" w:hAnsi="Arial" w:cs="Arial"/>
          <w:sz w:val="22"/>
          <w:szCs w:val="22"/>
          <w:lang w:val="es-BO"/>
        </w:rPr>
        <w:t>El presente Contrato entrará en vigencia desde el día de su suscripción por ambas partes, hasta la terminación del Contrato.</w:t>
      </w:r>
    </w:p>
    <w:p w:rsidR="00C949BF" w:rsidRPr="00C949BF" w:rsidRDefault="00C949BF" w:rsidP="00C949BF">
      <w:pPr>
        <w:autoSpaceDE w:val="0"/>
        <w:autoSpaceDN w:val="0"/>
        <w:adjustRightInd w:val="0"/>
        <w:jc w:val="both"/>
        <w:rPr>
          <w:rFonts w:ascii="Arial" w:hAnsi="Arial" w:cs="Arial"/>
          <w:sz w:val="22"/>
          <w:szCs w:val="22"/>
          <w:lang w:val="es-BO"/>
        </w:rPr>
      </w:pPr>
    </w:p>
    <w:p w:rsidR="00C949BF" w:rsidRPr="00C949BF" w:rsidRDefault="00C949BF" w:rsidP="00C949BF">
      <w:pPr>
        <w:widowControl w:val="0"/>
        <w:autoSpaceDE w:val="0"/>
        <w:autoSpaceDN w:val="0"/>
        <w:adjustRightInd w:val="0"/>
        <w:jc w:val="both"/>
        <w:rPr>
          <w:rFonts w:ascii="Arial" w:hAnsi="Arial" w:cs="Arial"/>
          <w:b/>
          <w:i/>
          <w:sz w:val="22"/>
          <w:szCs w:val="22"/>
          <w:lang w:val="es-BO"/>
        </w:rPr>
      </w:pPr>
      <w:r w:rsidRPr="00C949BF">
        <w:rPr>
          <w:rFonts w:ascii="Arial" w:hAnsi="Arial" w:cs="Arial"/>
          <w:b/>
          <w:i/>
          <w:sz w:val="22"/>
          <w:szCs w:val="22"/>
          <w:lang w:val="es-BO"/>
        </w:rPr>
        <w:t>(Esta cláusula es aplicable para servicios de provisión continua, donde se ha requerido Garantía de Cumplimiento de Contrato)</w:t>
      </w:r>
    </w:p>
    <w:p w:rsidR="00C949BF" w:rsidRPr="00C949BF" w:rsidRDefault="00C949BF" w:rsidP="00C949BF">
      <w:pPr>
        <w:autoSpaceDE w:val="0"/>
        <w:autoSpaceDN w:val="0"/>
        <w:adjustRightInd w:val="0"/>
        <w:jc w:val="both"/>
        <w:rPr>
          <w:rFonts w:ascii="Arial" w:hAnsi="Arial" w:cs="Arial"/>
          <w:b/>
          <w:sz w:val="22"/>
          <w:szCs w:val="22"/>
        </w:rPr>
      </w:pPr>
    </w:p>
    <w:p w:rsidR="00C949BF" w:rsidRPr="00C949BF" w:rsidRDefault="00C949BF" w:rsidP="00C949BF">
      <w:pPr>
        <w:jc w:val="both"/>
        <w:rPr>
          <w:rFonts w:ascii="Arial" w:hAnsi="Arial" w:cs="Arial"/>
          <w:b/>
          <w:sz w:val="22"/>
          <w:szCs w:val="22"/>
          <w:lang w:val="es-BO"/>
        </w:rPr>
      </w:pPr>
      <w:r w:rsidRPr="00C949BF">
        <w:rPr>
          <w:rFonts w:ascii="Arial" w:hAnsi="Arial" w:cs="Arial"/>
          <w:b/>
          <w:sz w:val="22"/>
          <w:szCs w:val="22"/>
        </w:rPr>
        <w:t>CLÁUSULA</w:t>
      </w:r>
      <w:r w:rsidRPr="00C949BF">
        <w:rPr>
          <w:rFonts w:ascii="Arial" w:hAnsi="Arial" w:cs="Arial"/>
          <w:b/>
          <w:sz w:val="22"/>
          <w:szCs w:val="22"/>
          <w:lang w:val="es-BO"/>
        </w:rPr>
        <w:t xml:space="preserve"> OCTAVA.- (GARANTÍA DE CUMPLIMIENTO DE CONTRATO)</w:t>
      </w:r>
      <w:r w:rsidRPr="00C949BF">
        <w:rPr>
          <w:rFonts w:ascii="Arial" w:hAnsi="Arial" w:cs="Arial"/>
          <w:sz w:val="22"/>
          <w:szCs w:val="22"/>
          <w:lang w:val="es-BO"/>
        </w:rPr>
        <w:t xml:space="preserve"> El</w:t>
      </w:r>
      <w:r w:rsidRPr="00C949BF">
        <w:rPr>
          <w:rFonts w:ascii="Arial" w:hAnsi="Arial" w:cs="Arial"/>
          <w:b/>
          <w:sz w:val="22"/>
          <w:szCs w:val="22"/>
          <w:lang w:val="es-BO"/>
        </w:rPr>
        <w:t xml:space="preserve"> PROVEEDOR, </w:t>
      </w:r>
      <w:r w:rsidRPr="00C949BF">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C949BF">
        <w:rPr>
          <w:rFonts w:ascii="Arial" w:hAnsi="Arial" w:cs="Arial"/>
          <w:b/>
          <w:i/>
          <w:sz w:val="22"/>
          <w:szCs w:val="22"/>
          <w:lang w:val="es-BO"/>
        </w:rPr>
        <w:t xml:space="preserve"> </w:t>
      </w:r>
      <w:r w:rsidRPr="00C949BF">
        <w:rPr>
          <w:rFonts w:ascii="Arial" w:hAnsi="Arial" w:cs="Arial"/>
          <w:b/>
          <w:sz w:val="22"/>
          <w:szCs w:val="22"/>
          <w:lang w:val="es-BO"/>
        </w:rPr>
        <w:t>ENTIDAD</w:t>
      </w:r>
      <w:r w:rsidRPr="00C949BF">
        <w:rPr>
          <w:rFonts w:ascii="Arial" w:hAnsi="Arial" w:cs="Arial"/>
          <w:sz w:val="22"/>
          <w:szCs w:val="22"/>
          <w:lang w:val="es-BO"/>
        </w:rPr>
        <w:t>, por _________,</w:t>
      </w:r>
      <w:r w:rsidRPr="00C949BF">
        <w:rPr>
          <w:rFonts w:ascii="Arial" w:hAnsi="Arial" w:cs="Arial"/>
          <w:b/>
          <w:i/>
          <w:sz w:val="22"/>
          <w:szCs w:val="22"/>
          <w:lang w:val="es-BO"/>
        </w:rPr>
        <w:t xml:space="preserve"> </w:t>
      </w:r>
      <w:r w:rsidRPr="00C949BF">
        <w:rPr>
          <w:rFonts w:ascii="Arial" w:hAnsi="Arial" w:cs="Arial"/>
          <w:sz w:val="22"/>
          <w:szCs w:val="22"/>
          <w:lang w:val="es-BO"/>
        </w:rPr>
        <w:t>equivalente al siete por ciento (7%) del monto total del Contrato.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El importe de la Garantía de Cumplimiento de Contrato, será pagado en favor de la </w:t>
      </w:r>
      <w:r w:rsidRPr="00C949BF">
        <w:rPr>
          <w:rFonts w:ascii="Arial" w:hAnsi="Arial" w:cs="Arial"/>
          <w:b/>
          <w:sz w:val="22"/>
          <w:szCs w:val="22"/>
          <w:lang w:val="es-BO"/>
        </w:rPr>
        <w:t>ENTIDAD</w:t>
      </w:r>
      <w:r w:rsidRPr="00C949BF">
        <w:rPr>
          <w:rFonts w:ascii="Arial" w:hAnsi="Arial" w:cs="Arial"/>
          <w:sz w:val="22"/>
          <w:szCs w:val="22"/>
          <w:lang w:val="es-BO"/>
        </w:rPr>
        <w:t xml:space="preserve"> a su sólo requerimiento, sin necesidad de ningún trámite o acción judicial.</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Si se procediera a la prestación del </w:t>
      </w:r>
      <w:r w:rsidRPr="00C949BF">
        <w:rPr>
          <w:rFonts w:ascii="Arial" w:hAnsi="Arial" w:cs="Arial"/>
          <w:b/>
          <w:sz w:val="22"/>
          <w:szCs w:val="22"/>
          <w:lang w:val="es-BO"/>
        </w:rPr>
        <w:t>SERVICIO</w:t>
      </w:r>
      <w:r w:rsidRPr="00C949BF">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El </w:t>
      </w:r>
      <w:r w:rsidRPr="00C949BF">
        <w:rPr>
          <w:rFonts w:ascii="Arial" w:hAnsi="Arial" w:cs="Arial"/>
          <w:b/>
          <w:sz w:val="22"/>
          <w:szCs w:val="22"/>
          <w:lang w:val="es-BO"/>
        </w:rPr>
        <w:t>PROVEEDOR</w:t>
      </w:r>
      <w:r w:rsidRPr="00C949BF">
        <w:rPr>
          <w:rFonts w:ascii="Arial" w:hAnsi="Arial" w:cs="Arial"/>
          <w:sz w:val="22"/>
          <w:szCs w:val="22"/>
          <w:lang w:val="es-BO"/>
        </w:rPr>
        <w:t xml:space="preserve">, tiene la obligación de mantener actualizada la Garantía de Cumplimiento de Contrato, cuantas veces lo requiera la </w:t>
      </w:r>
      <w:r w:rsidRPr="00C949BF">
        <w:rPr>
          <w:rFonts w:ascii="Arial" w:hAnsi="Arial" w:cs="Arial"/>
          <w:b/>
          <w:sz w:val="22"/>
          <w:szCs w:val="22"/>
          <w:lang w:val="es-BO"/>
        </w:rPr>
        <w:t>ENTIDAD</w:t>
      </w:r>
      <w:r w:rsidRPr="00C949BF">
        <w:rPr>
          <w:rFonts w:ascii="Arial" w:hAnsi="Arial" w:cs="Arial"/>
          <w:sz w:val="22"/>
          <w:szCs w:val="22"/>
          <w:lang w:val="es-BO"/>
        </w:rPr>
        <w:t xml:space="preserve">, por razones justificadas. El </w:t>
      </w:r>
      <w:r w:rsidRPr="00C949BF">
        <w:rPr>
          <w:rFonts w:ascii="Arial" w:hAnsi="Arial" w:cs="Arial"/>
          <w:b/>
          <w:bCs/>
          <w:sz w:val="22"/>
          <w:szCs w:val="22"/>
          <w:lang w:val="es-BO"/>
        </w:rPr>
        <w:t>FISCAL</w:t>
      </w:r>
      <w:r w:rsidRPr="00C949BF">
        <w:rPr>
          <w:rFonts w:ascii="Arial" w:hAnsi="Arial" w:cs="Arial"/>
          <w:sz w:val="22"/>
          <w:szCs w:val="22"/>
          <w:lang w:val="es-BO"/>
        </w:rPr>
        <w:t>, es quien llevará el control directo de la vigencia de la misma bajo su responsabilidad.</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b/>
          <w:sz w:val="22"/>
          <w:szCs w:val="22"/>
          <w:lang w:val="es-BO"/>
        </w:rPr>
      </w:pPr>
      <w:r w:rsidRPr="00C949BF">
        <w:rPr>
          <w:rFonts w:ascii="Arial" w:hAnsi="Arial" w:cs="Arial"/>
          <w:sz w:val="22"/>
          <w:szCs w:val="22"/>
          <w:lang w:val="es-BO"/>
        </w:rPr>
        <w:t xml:space="preserve">El </w:t>
      </w:r>
      <w:r w:rsidRPr="00C949BF">
        <w:rPr>
          <w:rFonts w:ascii="Arial" w:hAnsi="Arial" w:cs="Arial"/>
          <w:b/>
          <w:sz w:val="22"/>
          <w:szCs w:val="22"/>
          <w:lang w:val="es-BO"/>
        </w:rPr>
        <w:t>PROVEEDOR</w:t>
      </w:r>
      <w:r w:rsidRPr="00C949BF">
        <w:rPr>
          <w:rFonts w:ascii="Arial" w:hAnsi="Arial" w:cs="Arial"/>
          <w:sz w:val="22"/>
          <w:szCs w:val="22"/>
          <w:lang w:val="es-BO"/>
        </w:rPr>
        <w:t xml:space="preserve"> podrá solicitar al </w:t>
      </w:r>
      <w:r w:rsidRPr="00C949BF">
        <w:rPr>
          <w:rFonts w:ascii="Arial" w:hAnsi="Arial" w:cs="Arial"/>
          <w:b/>
          <w:bCs/>
          <w:sz w:val="22"/>
          <w:szCs w:val="22"/>
          <w:lang w:val="es-BO"/>
        </w:rPr>
        <w:t>FISCAL</w:t>
      </w:r>
      <w:r w:rsidRPr="00C949BF">
        <w:rPr>
          <w:rFonts w:ascii="Arial" w:hAnsi="Arial" w:cs="Arial"/>
          <w:sz w:val="22"/>
          <w:szCs w:val="22"/>
          <w:lang w:val="es-BO"/>
        </w:rPr>
        <w:t xml:space="preserve"> la sustitución de la Garantía de Cumplimiento de Contrato, misma que será equivalente al siete por ciento (7%) del monto de ejecución restante del </w:t>
      </w:r>
      <w:r w:rsidRPr="00C949BF">
        <w:rPr>
          <w:rFonts w:ascii="Arial" w:hAnsi="Arial" w:cs="Arial"/>
          <w:b/>
          <w:sz w:val="22"/>
          <w:szCs w:val="22"/>
          <w:lang w:val="es-BO"/>
        </w:rPr>
        <w:t xml:space="preserve">SERVICIO </w:t>
      </w:r>
      <w:r w:rsidRPr="00C949BF">
        <w:rPr>
          <w:rFonts w:ascii="Arial" w:hAnsi="Arial" w:cs="Arial"/>
          <w:sz w:val="22"/>
          <w:szCs w:val="22"/>
          <w:lang w:val="es-BO"/>
        </w:rPr>
        <w:t>al momento de la solicitud, siempre y cuando se hayan cumplido las siguientes condiciones a la fecha de la solicitud:</w:t>
      </w:r>
    </w:p>
    <w:p w:rsidR="00C949BF" w:rsidRPr="00C949BF" w:rsidRDefault="00C949BF" w:rsidP="00C949BF">
      <w:pPr>
        <w:jc w:val="both"/>
        <w:rPr>
          <w:rFonts w:ascii="Arial" w:hAnsi="Arial" w:cs="Arial"/>
          <w:b/>
          <w:sz w:val="22"/>
          <w:szCs w:val="22"/>
          <w:lang w:val="es-BO"/>
        </w:rPr>
      </w:pPr>
    </w:p>
    <w:p w:rsidR="00C949BF" w:rsidRPr="00C949BF" w:rsidRDefault="00C949BF" w:rsidP="00094615">
      <w:pPr>
        <w:numPr>
          <w:ilvl w:val="0"/>
          <w:numId w:val="52"/>
        </w:numPr>
        <w:contextualSpacing/>
        <w:jc w:val="both"/>
        <w:rPr>
          <w:rFonts w:ascii="Arial" w:hAnsi="Arial" w:cs="Arial"/>
          <w:sz w:val="22"/>
          <w:szCs w:val="22"/>
          <w:lang w:val="es-BO" w:eastAsia="en-US"/>
        </w:rPr>
      </w:pPr>
      <w:r w:rsidRPr="00C949BF">
        <w:rPr>
          <w:rFonts w:ascii="Arial" w:hAnsi="Arial" w:cs="Arial"/>
          <w:sz w:val="22"/>
          <w:szCs w:val="22"/>
          <w:lang w:val="es-BO" w:eastAsia="en-US"/>
        </w:rPr>
        <w:t xml:space="preserve">Se haya alcanzado un cumplimiento del </w:t>
      </w:r>
      <w:r w:rsidRPr="00C949BF">
        <w:rPr>
          <w:rFonts w:ascii="Arial" w:hAnsi="Arial" w:cs="Arial"/>
          <w:b/>
          <w:sz w:val="22"/>
          <w:szCs w:val="22"/>
          <w:lang w:val="es-BO" w:eastAsia="en-US"/>
        </w:rPr>
        <w:t xml:space="preserve">SERVICIO, </w:t>
      </w:r>
      <w:r w:rsidRPr="00C949BF">
        <w:rPr>
          <w:rFonts w:ascii="Arial" w:hAnsi="Arial" w:cs="Arial"/>
          <w:sz w:val="22"/>
          <w:szCs w:val="22"/>
          <w:lang w:val="es-BO" w:eastAsia="en-US"/>
        </w:rPr>
        <w:t>de al menos setenta por ciento (70%);</w:t>
      </w:r>
    </w:p>
    <w:p w:rsidR="00C949BF" w:rsidRPr="00C949BF" w:rsidRDefault="00C949BF" w:rsidP="00094615">
      <w:pPr>
        <w:numPr>
          <w:ilvl w:val="0"/>
          <w:numId w:val="52"/>
        </w:numPr>
        <w:contextualSpacing/>
        <w:jc w:val="both"/>
        <w:rPr>
          <w:rFonts w:ascii="Arial" w:hAnsi="Arial" w:cs="Arial"/>
          <w:sz w:val="22"/>
          <w:szCs w:val="22"/>
          <w:lang w:val="es-BO" w:eastAsia="en-US"/>
        </w:rPr>
      </w:pPr>
      <w:r w:rsidRPr="00C949BF">
        <w:rPr>
          <w:rFonts w:ascii="Arial" w:hAnsi="Arial" w:cs="Arial"/>
          <w:sz w:val="22"/>
          <w:szCs w:val="22"/>
          <w:lang w:val="es-BO" w:eastAsia="en-US"/>
        </w:rPr>
        <w:t xml:space="preserve">El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se haya cumplido sin faltas atribuibles al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w:t>
      </w:r>
    </w:p>
    <w:p w:rsidR="00C949BF" w:rsidRPr="00C949BF" w:rsidRDefault="00C949BF" w:rsidP="00C949BF">
      <w:pPr>
        <w:autoSpaceDE w:val="0"/>
        <w:autoSpaceDN w:val="0"/>
        <w:adjustRightInd w:val="0"/>
        <w:jc w:val="both"/>
        <w:rPr>
          <w:rFonts w:ascii="Arial" w:hAnsi="Arial" w:cs="Arial"/>
          <w:sz w:val="22"/>
          <w:szCs w:val="22"/>
          <w:lang w:val="es-BO"/>
        </w:rPr>
      </w:pPr>
    </w:p>
    <w:p w:rsidR="00C949BF" w:rsidRPr="00C949BF" w:rsidRDefault="00C949BF" w:rsidP="00C949BF">
      <w:pPr>
        <w:autoSpaceDE w:val="0"/>
        <w:autoSpaceDN w:val="0"/>
        <w:adjustRightInd w:val="0"/>
        <w:jc w:val="both"/>
        <w:rPr>
          <w:rFonts w:ascii="Arial" w:hAnsi="Arial" w:cs="Arial"/>
          <w:sz w:val="22"/>
          <w:szCs w:val="22"/>
          <w:lang w:val="es-BO"/>
        </w:rPr>
      </w:pPr>
      <w:r w:rsidRPr="00C949BF">
        <w:rPr>
          <w:rFonts w:ascii="Arial" w:hAnsi="Arial" w:cs="Arial"/>
          <w:sz w:val="22"/>
          <w:szCs w:val="22"/>
          <w:lang w:val="es-BO"/>
        </w:rPr>
        <w:t xml:space="preserve">El </w:t>
      </w:r>
      <w:r w:rsidRPr="00C949BF">
        <w:rPr>
          <w:rFonts w:ascii="Arial" w:hAnsi="Arial" w:cs="Arial"/>
          <w:b/>
          <w:sz w:val="22"/>
          <w:szCs w:val="22"/>
          <w:lang w:val="es-BO"/>
        </w:rPr>
        <w:t xml:space="preserve">FISCAL </w:t>
      </w:r>
      <w:r w:rsidRPr="00C949BF">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C949BF">
        <w:rPr>
          <w:rFonts w:ascii="Arial" w:hAnsi="Arial" w:cs="Arial"/>
          <w:b/>
          <w:sz w:val="22"/>
          <w:szCs w:val="22"/>
          <w:lang w:val="es-BO"/>
        </w:rPr>
        <w:t>FISCAL</w:t>
      </w:r>
      <w:r w:rsidRPr="00C949BF">
        <w:rPr>
          <w:rFonts w:ascii="Arial" w:hAnsi="Arial" w:cs="Arial"/>
          <w:sz w:val="22"/>
          <w:szCs w:val="22"/>
          <w:lang w:val="es-BO"/>
        </w:rPr>
        <w:t xml:space="preserve"> remitirá a la Unidad Administrativa de la </w:t>
      </w:r>
      <w:r w:rsidRPr="00C949BF">
        <w:rPr>
          <w:rFonts w:ascii="Arial" w:hAnsi="Arial" w:cs="Arial"/>
          <w:b/>
          <w:sz w:val="22"/>
          <w:szCs w:val="22"/>
          <w:lang w:val="es-BO"/>
        </w:rPr>
        <w:t>ENTIDAD</w:t>
      </w:r>
      <w:r w:rsidRPr="00C949BF">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rsidR="00C949BF" w:rsidRPr="00C949BF" w:rsidRDefault="00C949BF" w:rsidP="00C949BF">
      <w:pPr>
        <w:autoSpaceDE w:val="0"/>
        <w:autoSpaceDN w:val="0"/>
        <w:adjustRightInd w:val="0"/>
        <w:jc w:val="both"/>
        <w:rPr>
          <w:rFonts w:ascii="Arial" w:hAnsi="Arial" w:cs="Arial"/>
          <w:b/>
          <w:i/>
          <w:sz w:val="22"/>
          <w:szCs w:val="22"/>
          <w:lang w:val="es-BO"/>
        </w:rPr>
      </w:pPr>
    </w:p>
    <w:p w:rsidR="00C949BF" w:rsidRPr="00C949BF" w:rsidRDefault="00C949BF" w:rsidP="00C949BF">
      <w:pPr>
        <w:jc w:val="both"/>
        <w:rPr>
          <w:rFonts w:ascii="Arial" w:hAnsi="Arial" w:cs="Arial"/>
          <w:b/>
          <w:i/>
          <w:sz w:val="22"/>
          <w:szCs w:val="22"/>
          <w:lang w:val="es-BO"/>
        </w:rPr>
      </w:pPr>
      <w:r w:rsidRPr="00C949BF">
        <w:rPr>
          <w:rFonts w:ascii="Arial" w:hAnsi="Arial" w:cs="Arial"/>
          <w:b/>
          <w:i/>
          <w:sz w:val="22"/>
          <w:szCs w:val="22"/>
          <w:lang w:val="es-BO"/>
        </w:rPr>
        <w:t>(Esta cláusula es aplicable para servicios de provisión continua, donde se realizará la retención por pagos parciales)</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rPr>
        <w:t>CLÁUSULA</w:t>
      </w:r>
      <w:r w:rsidRPr="00C949BF">
        <w:rPr>
          <w:rFonts w:ascii="Arial" w:hAnsi="Arial" w:cs="Arial"/>
          <w:b/>
          <w:sz w:val="22"/>
          <w:szCs w:val="22"/>
          <w:lang w:val="es-BO"/>
        </w:rPr>
        <w:t xml:space="preserve"> OCTAVA.- (RETENCIONES POR PAGOS PARCIALES) </w:t>
      </w:r>
      <w:r w:rsidRPr="00C949BF">
        <w:rPr>
          <w:rFonts w:ascii="Arial" w:hAnsi="Arial" w:cs="Arial"/>
          <w:sz w:val="22"/>
          <w:szCs w:val="22"/>
          <w:lang w:val="es-BO"/>
        </w:rPr>
        <w:t>El</w:t>
      </w:r>
      <w:r w:rsidRPr="00C949BF">
        <w:rPr>
          <w:rFonts w:ascii="Arial" w:hAnsi="Arial" w:cs="Arial"/>
          <w:b/>
          <w:sz w:val="22"/>
          <w:szCs w:val="22"/>
          <w:lang w:val="es-BO"/>
        </w:rPr>
        <w:t xml:space="preserve"> PROVEEDOR </w:t>
      </w:r>
      <w:r w:rsidRPr="00C949BF">
        <w:rPr>
          <w:rFonts w:ascii="Arial" w:hAnsi="Arial" w:cs="Arial"/>
          <w:sz w:val="22"/>
          <w:szCs w:val="22"/>
          <w:lang w:val="es-BO"/>
        </w:rPr>
        <w:t xml:space="preserve">acepta expresamente, que la </w:t>
      </w:r>
      <w:r w:rsidRPr="00C949BF">
        <w:rPr>
          <w:rFonts w:ascii="Arial" w:hAnsi="Arial" w:cs="Arial"/>
          <w:b/>
          <w:sz w:val="22"/>
          <w:szCs w:val="22"/>
          <w:lang w:val="es-BO"/>
        </w:rPr>
        <w:t>ENTIDAD</w:t>
      </w:r>
      <w:r w:rsidRPr="00C949BF">
        <w:rPr>
          <w:rFonts w:ascii="Arial" w:hAnsi="Arial" w:cs="Arial"/>
          <w:sz w:val="22"/>
          <w:szCs w:val="22"/>
          <w:lang w:val="es-BO"/>
        </w:rPr>
        <w:t xml:space="preserve"> retendrá el siete por ciento (7%)</w:t>
      </w:r>
      <w:r w:rsidRPr="00C949BF">
        <w:rPr>
          <w:rFonts w:ascii="Arial" w:hAnsi="Arial" w:cs="Arial"/>
          <w:b/>
          <w:i/>
          <w:sz w:val="22"/>
          <w:szCs w:val="22"/>
          <w:lang w:val="es-BO"/>
        </w:rPr>
        <w:t xml:space="preserve"> </w:t>
      </w:r>
      <w:r w:rsidRPr="00C949BF">
        <w:rPr>
          <w:rFonts w:ascii="Arial" w:hAnsi="Arial" w:cs="Arial"/>
          <w:sz w:val="22"/>
          <w:szCs w:val="22"/>
          <w:lang w:val="es-BO"/>
        </w:rPr>
        <w:t xml:space="preserve">de cada pago parcial, para constituir la Garantía de Cumplimiento de Contrato. </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El importe de las retenciones en caso de cualquier incumplimiento contractual incurrido por el </w:t>
      </w:r>
      <w:r w:rsidRPr="00C949BF">
        <w:rPr>
          <w:rFonts w:ascii="Arial" w:hAnsi="Arial" w:cs="Arial"/>
          <w:b/>
          <w:sz w:val="22"/>
          <w:szCs w:val="22"/>
          <w:lang w:val="es-BO"/>
        </w:rPr>
        <w:t>PROVEEDOR</w:t>
      </w:r>
      <w:r w:rsidRPr="00C949BF">
        <w:rPr>
          <w:rFonts w:ascii="Arial" w:hAnsi="Arial" w:cs="Arial"/>
          <w:sz w:val="22"/>
          <w:szCs w:val="22"/>
          <w:lang w:val="es-BO"/>
        </w:rPr>
        <w:t xml:space="preserve">, quedará en favor de la </w:t>
      </w:r>
      <w:r w:rsidRPr="00C949BF">
        <w:rPr>
          <w:rFonts w:ascii="Arial" w:hAnsi="Arial" w:cs="Arial"/>
          <w:b/>
          <w:sz w:val="22"/>
          <w:szCs w:val="22"/>
          <w:lang w:val="es-BO"/>
        </w:rPr>
        <w:t>ENTIDAD</w:t>
      </w:r>
      <w:r w:rsidRPr="00C949BF">
        <w:rPr>
          <w:rFonts w:ascii="Arial" w:hAnsi="Arial" w:cs="Arial"/>
          <w:sz w:val="22"/>
          <w:szCs w:val="22"/>
          <w:lang w:val="es-BO"/>
        </w:rPr>
        <w:t>, sin necesidad de ningún trámite o acción judicial, a su sólo requerimiento.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lastRenderedPageBreak/>
        <w:t xml:space="preserve">Si se procediera a la prestación del </w:t>
      </w:r>
      <w:r w:rsidRPr="00C949BF">
        <w:rPr>
          <w:rFonts w:ascii="Arial" w:hAnsi="Arial" w:cs="Arial"/>
          <w:b/>
          <w:sz w:val="22"/>
          <w:szCs w:val="22"/>
          <w:lang w:val="es-BO"/>
        </w:rPr>
        <w:t>SERVICIO</w:t>
      </w:r>
      <w:r w:rsidRPr="00C949BF">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C949BF" w:rsidRPr="00C949BF" w:rsidRDefault="00C949BF" w:rsidP="00C949BF">
      <w:pPr>
        <w:jc w:val="both"/>
        <w:rPr>
          <w:rFonts w:ascii="Arial" w:hAnsi="Arial" w:cs="Arial"/>
          <w:b/>
          <w:i/>
          <w:sz w:val="22"/>
          <w:szCs w:val="22"/>
          <w:lang w:val="es-BO"/>
        </w:rPr>
      </w:pPr>
    </w:p>
    <w:p w:rsidR="00C949BF" w:rsidRPr="00C949BF" w:rsidRDefault="00C949BF" w:rsidP="00C949BF">
      <w:pPr>
        <w:widowControl w:val="0"/>
        <w:autoSpaceDE w:val="0"/>
        <w:autoSpaceDN w:val="0"/>
        <w:adjustRightInd w:val="0"/>
        <w:spacing w:after="160"/>
        <w:jc w:val="both"/>
        <w:rPr>
          <w:rFonts w:ascii="Arial" w:hAnsi="Arial" w:cs="Arial"/>
          <w:iCs/>
          <w:sz w:val="22"/>
          <w:szCs w:val="22"/>
          <w:lang w:val="es-BO"/>
        </w:rPr>
      </w:pPr>
      <w:r w:rsidRPr="00C949BF">
        <w:rPr>
          <w:rFonts w:ascii="Arial" w:hAnsi="Arial" w:cs="Arial"/>
          <w:b/>
          <w:sz w:val="22"/>
          <w:szCs w:val="22"/>
          <w:lang w:val="es-BO"/>
        </w:rPr>
        <w:t>CLÁUSULA NOVENA.- (ANTICIPO)</w:t>
      </w:r>
      <w:r w:rsidRPr="00C949BF">
        <w:rPr>
          <w:rFonts w:ascii="Arial" w:hAnsi="Arial" w:cs="Arial"/>
          <w:b/>
          <w:i/>
          <w:iCs/>
          <w:sz w:val="22"/>
          <w:szCs w:val="22"/>
          <w:lang w:val="es-BO"/>
        </w:rPr>
        <w:t xml:space="preserve"> </w:t>
      </w:r>
      <w:r w:rsidRPr="00C949BF">
        <w:rPr>
          <w:rFonts w:ascii="Arial" w:hAnsi="Arial" w:cs="Arial"/>
          <w:iCs/>
          <w:sz w:val="22"/>
          <w:szCs w:val="22"/>
          <w:lang w:val="es-BO"/>
        </w:rPr>
        <w:t>En el presente Contrato no se otorgará anticipo.</w:t>
      </w:r>
    </w:p>
    <w:p w:rsidR="00C949BF" w:rsidRPr="00C949BF" w:rsidRDefault="00C949BF" w:rsidP="00C949BF">
      <w:pPr>
        <w:spacing w:after="160"/>
        <w:jc w:val="both"/>
        <w:rPr>
          <w:rFonts w:ascii="Arial" w:hAnsi="Arial" w:cs="Arial"/>
          <w:b/>
          <w:sz w:val="22"/>
          <w:szCs w:val="22"/>
          <w:lang w:val="es-BO"/>
        </w:rPr>
      </w:pPr>
      <w:r w:rsidRPr="00C949BF">
        <w:rPr>
          <w:rFonts w:ascii="Arial" w:hAnsi="Arial" w:cs="Arial"/>
          <w:b/>
          <w:sz w:val="22"/>
          <w:szCs w:val="22"/>
          <w:lang w:val="es-BO"/>
        </w:rPr>
        <w:t xml:space="preserve">CLÁUSULA DÉCIMA.- (PLAZO DE PRESTACIÓN DEL SERVICIO) </w:t>
      </w:r>
      <w:r w:rsidRPr="00C949BF">
        <w:rPr>
          <w:rFonts w:ascii="Arial" w:hAnsi="Arial" w:cs="Arial"/>
          <w:sz w:val="22"/>
          <w:szCs w:val="22"/>
          <w:lang w:val="es-BO"/>
        </w:rPr>
        <w:t>El</w:t>
      </w:r>
      <w:r w:rsidRPr="00C949BF">
        <w:rPr>
          <w:rFonts w:ascii="Arial" w:hAnsi="Arial" w:cs="Arial"/>
          <w:b/>
          <w:sz w:val="22"/>
          <w:szCs w:val="22"/>
          <w:lang w:val="es-BO"/>
        </w:rPr>
        <w:t xml:space="preserve"> PROVEEDOR </w:t>
      </w:r>
      <w:r w:rsidRPr="00C949BF">
        <w:rPr>
          <w:rFonts w:ascii="Arial" w:hAnsi="Arial" w:cs="Arial"/>
          <w:sz w:val="22"/>
          <w:szCs w:val="22"/>
          <w:lang w:val="es-BO"/>
        </w:rPr>
        <w:t xml:space="preserve">prestará el </w:t>
      </w:r>
      <w:r w:rsidRPr="00C949BF">
        <w:rPr>
          <w:rFonts w:ascii="Arial" w:hAnsi="Arial" w:cs="Arial"/>
          <w:b/>
          <w:sz w:val="22"/>
          <w:szCs w:val="22"/>
          <w:lang w:val="es-BO"/>
        </w:rPr>
        <w:t xml:space="preserve">SERVICIO </w:t>
      </w:r>
      <w:r w:rsidRPr="00C949BF">
        <w:rPr>
          <w:rFonts w:ascii="Arial" w:hAnsi="Arial" w:cs="Arial"/>
          <w:sz w:val="22"/>
          <w:szCs w:val="22"/>
          <w:lang w:val="es-BO"/>
        </w:rPr>
        <w:t xml:space="preserve">en estricto cumplimiento con la </w:t>
      </w:r>
      <w:r w:rsidRPr="00C949BF">
        <w:rPr>
          <w:rFonts w:ascii="Arial" w:hAnsi="Arial" w:cs="Arial"/>
          <w:sz w:val="22"/>
          <w:szCs w:val="22"/>
        </w:rPr>
        <w:t xml:space="preserve">propuesta </w:t>
      </w:r>
      <w:r w:rsidRPr="00C949BF">
        <w:rPr>
          <w:rFonts w:ascii="Arial" w:hAnsi="Arial" w:cs="Arial"/>
          <w:sz w:val="22"/>
          <w:szCs w:val="22"/>
          <w:lang w:val="es-BO"/>
        </w:rPr>
        <w:t>adjudicada, las Especificaciones Técnicas y el Contrato, a partir del 1 de enero de 2026 hasta el 31 de diciembre de 2026.</w:t>
      </w:r>
    </w:p>
    <w:p w:rsidR="00C949BF" w:rsidRPr="00C949BF" w:rsidRDefault="00C949BF" w:rsidP="00C949BF">
      <w:pPr>
        <w:spacing w:after="160"/>
        <w:jc w:val="both"/>
        <w:rPr>
          <w:rFonts w:ascii="Arial" w:hAnsi="Arial" w:cs="Arial"/>
          <w:sz w:val="22"/>
          <w:szCs w:val="22"/>
          <w:lang w:val="es-BO"/>
        </w:rPr>
      </w:pPr>
      <w:r w:rsidRPr="00C949BF">
        <w:rPr>
          <w:rFonts w:ascii="Arial" w:hAnsi="Arial" w:cs="Arial"/>
          <w:b/>
          <w:sz w:val="22"/>
          <w:szCs w:val="22"/>
          <w:lang w:val="es-BO"/>
        </w:rPr>
        <w:t xml:space="preserve">CLÁUSULA DÉCIMA PRIMERA.- (LUGAR DE PRESTACIÓN DE SERVICIOS) </w:t>
      </w:r>
      <w:r w:rsidRPr="00C949BF">
        <w:rPr>
          <w:rFonts w:ascii="Arial" w:hAnsi="Arial" w:cs="Arial"/>
          <w:sz w:val="22"/>
          <w:szCs w:val="22"/>
          <w:lang w:val="es-BO"/>
        </w:rPr>
        <w:t xml:space="preserve">El </w:t>
      </w:r>
      <w:r w:rsidRPr="00C949BF">
        <w:rPr>
          <w:rFonts w:ascii="Arial" w:hAnsi="Arial" w:cs="Arial"/>
          <w:b/>
          <w:sz w:val="22"/>
          <w:szCs w:val="22"/>
          <w:lang w:val="es-BO"/>
        </w:rPr>
        <w:t>PROVEEDOR</w:t>
      </w:r>
      <w:r w:rsidRPr="00C949BF">
        <w:rPr>
          <w:rFonts w:ascii="Arial" w:hAnsi="Arial" w:cs="Arial"/>
          <w:sz w:val="22"/>
          <w:szCs w:val="22"/>
          <w:lang w:val="es-BO"/>
        </w:rPr>
        <w:t xml:space="preserve"> prestará el </w:t>
      </w:r>
      <w:r w:rsidRPr="00C949BF">
        <w:rPr>
          <w:rFonts w:ascii="Arial" w:hAnsi="Arial" w:cs="Arial"/>
          <w:b/>
          <w:sz w:val="22"/>
          <w:szCs w:val="22"/>
          <w:lang w:val="es-BO"/>
        </w:rPr>
        <w:t>SERVICIO</w:t>
      </w:r>
      <w:r w:rsidRPr="00C949BF">
        <w:rPr>
          <w:rFonts w:ascii="Arial" w:hAnsi="Arial" w:cs="Arial"/>
          <w:sz w:val="22"/>
          <w:szCs w:val="22"/>
          <w:lang w:val="es-BO"/>
        </w:rPr>
        <w:t>, objeto del presente Contrato en los siguientes inmuebles:</w:t>
      </w:r>
    </w:p>
    <w:p w:rsidR="00C949BF" w:rsidRPr="00C949BF" w:rsidRDefault="00C949BF" w:rsidP="00094615">
      <w:pPr>
        <w:numPr>
          <w:ilvl w:val="0"/>
          <w:numId w:val="53"/>
        </w:numPr>
        <w:contextualSpacing/>
        <w:jc w:val="both"/>
        <w:rPr>
          <w:rFonts w:ascii="Arial" w:hAnsi="Arial" w:cs="Arial"/>
          <w:sz w:val="22"/>
          <w:szCs w:val="22"/>
          <w:lang w:val="es-BO" w:eastAsia="en-US"/>
        </w:rPr>
      </w:pPr>
      <w:r w:rsidRPr="00C949BF">
        <w:rPr>
          <w:rFonts w:ascii="Arial" w:hAnsi="Arial" w:cs="Arial"/>
          <w:sz w:val="22"/>
          <w:szCs w:val="22"/>
          <w:lang w:val="es-BO" w:eastAsia="en-US"/>
        </w:rPr>
        <w:t xml:space="preserve">Edificio Principal de la </w:t>
      </w:r>
      <w:r w:rsidRPr="00C949BF">
        <w:rPr>
          <w:rFonts w:ascii="Arial" w:hAnsi="Arial" w:cs="Arial"/>
          <w:b/>
          <w:sz w:val="22"/>
          <w:szCs w:val="22"/>
          <w:lang w:val="es-BO" w:eastAsia="en-US"/>
        </w:rPr>
        <w:t>ENTIDAD</w:t>
      </w:r>
      <w:r w:rsidRPr="00C949BF">
        <w:rPr>
          <w:rFonts w:ascii="Arial" w:hAnsi="Arial" w:cs="Arial"/>
          <w:sz w:val="22"/>
          <w:szCs w:val="22"/>
          <w:lang w:val="es-BO" w:eastAsia="en-US"/>
        </w:rPr>
        <w:t xml:space="preserve"> (Calle Ayacucho, esquina Mercado S/N, La Paz).</w:t>
      </w:r>
    </w:p>
    <w:p w:rsidR="00C949BF" w:rsidRPr="00C949BF" w:rsidRDefault="00C949BF" w:rsidP="00094615">
      <w:pPr>
        <w:numPr>
          <w:ilvl w:val="0"/>
          <w:numId w:val="53"/>
        </w:numPr>
        <w:contextualSpacing/>
        <w:jc w:val="both"/>
        <w:rPr>
          <w:rFonts w:ascii="Arial" w:hAnsi="Arial" w:cs="Arial"/>
          <w:sz w:val="22"/>
          <w:szCs w:val="22"/>
          <w:lang w:val="es-BO" w:eastAsia="en-US"/>
        </w:rPr>
      </w:pPr>
      <w:r w:rsidRPr="00C949BF">
        <w:rPr>
          <w:rFonts w:ascii="Arial" w:hAnsi="Arial" w:cs="Arial"/>
          <w:sz w:val="22"/>
          <w:szCs w:val="22"/>
          <w:lang w:val="es-BO" w:eastAsia="en-US"/>
        </w:rPr>
        <w:t xml:space="preserve">Otros inmuebles de propiedad de la </w:t>
      </w:r>
      <w:r w:rsidRPr="00C949BF">
        <w:rPr>
          <w:rFonts w:ascii="Arial" w:hAnsi="Arial" w:cs="Arial"/>
          <w:b/>
          <w:sz w:val="22"/>
          <w:szCs w:val="22"/>
          <w:lang w:val="es-BO" w:eastAsia="en-US"/>
        </w:rPr>
        <w:t>ENTIDAD</w:t>
      </w:r>
      <w:r w:rsidRPr="00C949BF">
        <w:rPr>
          <w:rFonts w:ascii="Arial" w:hAnsi="Arial" w:cs="Arial"/>
          <w:sz w:val="22"/>
          <w:szCs w:val="22"/>
          <w:lang w:val="es-BO" w:eastAsia="en-US"/>
        </w:rPr>
        <w:t xml:space="preserve">, de acuerdo a requerimiento del </w:t>
      </w:r>
      <w:r w:rsidRPr="00C949BF">
        <w:rPr>
          <w:rFonts w:ascii="Arial" w:hAnsi="Arial" w:cs="Arial"/>
          <w:b/>
          <w:sz w:val="22"/>
          <w:szCs w:val="22"/>
          <w:lang w:val="es-BO" w:eastAsia="en-US"/>
        </w:rPr>
        <w:t>FISCAL.</w:t>
      </w:r>
    </w:p>
    <w:p w:rsidR="00C949BF" w:rsidRPr="00C949BF" w:rsidRDefault="00C949BF" w:rsidP="00C949BF">
      <w:pPr>
        <w:ind w:left="720"/>
        <w:contextualSpacing/>
        <w:jc w:val="both"/>
        <w:rPr>
          <w:rFonts w:ascii="Arial" w:hAnsi="Arial" w:cs="Arial"/>
          <w:sz w:val="22"/>
          <w:szCs w:val="22"/>
          <w:lang w:val="es-BO" w:eastAsia="en-US"/>
        </w:rPr>
      </w:pPr>
    </w:p>
    <w:p w:rsidR="00C949BF" w:rsidRPr="00C949BF" w:rsidRDefault="00C949BF" w:rsidP="00C949BF">
      <w:pPr>
        <w:contextualSpacing/>
        <w:jc w:val="both"/>
        <w:rPr>
          <w:rFonts w:ascii="Arial" w:hAnsi="Arial" w:cs="Arial"/>
          <w:sz w:val="22"/>
          <w:szCs w:val="22"/>
          <w:lang w:val="es-BO" w:eastAsia="en-US"/>
        </w:rPr>
      </w:pPr>
      <w:r w:rsidRPr="00C949BF">
        <w:rPr>
          <w:rFonts w:ascii="Arial" w:hAnsi="Arial" w:cs="Arial"/>
          <w:sz w:val="22"/>
          <w:szCs w:val="22"/>
          <w:lang w:val="es-BO" w:eastAsia="en-US"/>
        </w:rPr>
        <w:t xml:space="preserve">Se asignará al </w:t>
      </w:r>
      <w:r w:rsidRPr="00C949BF">
        <w:rPr>
          <w:rFonts w:ascii="Arial" w:hAnsi="Arial" w:cs="Arial"/>
          <w:b/>
          <w:sz w:val="22"/>
          <w:szCs w:val="22"/>
          <w:lang w:val="es-BO" w:eastAsia="en-US"/>
        </w:rPr>
        <w:t xml:space="preserve">PROVEEDOR </w:t>
      </w:r>
      <w:r w:rsidRPr="00C949BF">
        <w:rPr>
          <w:rFonts w:ascii="Arial" w:hAnsi="Arial" w:cs="Arial"/>
          <w:sz w:val="22"/>
          <w:szCs w:val="22"/>
          <w:lang w:val="es-BO" w:eastAsia="en-US"/>
        </w:rPr>
        <w:t xml:space="preserve">un espacio de trabajo dentro de las instalaciones de la </w:t>
      </w:r>
      <w:r w:rsidRPr="00C949BF">
        <w:rPr>
          <w:rFonts w:ascii="Arial" w:hAnsi="Arial" w:cs="Arial"/>
          <w:b/>
          <w:sz w:val="22"/>
          <w:szCs w:val="22"/>
          <w:lang w:val="es-BO" w:eastAsia="en-US"/>
        </w:rPr>
        <w:t>ENTIDAD</w:t>
      </w:r>
      <w:r w:rsidRPr="00C949BF">
        <w:rPr>
          <w:rFonts w:ascii="Arial" w:hAnsi="Arial" w:cs="Arial"/>
          <w:sz w:val="22"/>
          <w:szCs w:val="22"/>
          <w:lang w:val="es-BO" w:eastAsia="en-US"/>
        </w:rPr>
        <w:t xml:space="preserve"> para el adecuado desarrollo de sus funciones.</w:t>
      </w:r>
    </w:p>
    <w:p w:rsidR="00C949BF" w:rsidRPr="00C949BF" w:rsidRDefault="00C949BF" w:rsidP="00C949BF">
      <w:pPr>
        <w:ind w:left="720"/>
        <w:contextualSpacing/>
        <w:jc w:val="both"/>
        <w:rPr>
          <w:rFonts w:ascii="Arial" w:hAnsi="Arial" w:cs="Arial"/>
          <w:sz w:val="22"/>
          <w:szCs w:val="22"/>
          <w:lang w:val="es-BO" w:eastAsia="en-US"/>
        </w:rPr>
      </w:pPr>
    </w:p>
    <w:p w:rsidR="00C949BF" w:rsidRPr="00C949BF" w:rsidRDefault="00C949BF" w:rsidP="00C949BF">
      <w:pPr>
        <w:widowControl w:val="0"/>
        <w:autoSpaceDE w:val="0"/>
        <w:autoSpaceDN w:val="0"/>
        <w:adjustRightInd w:val="0"/>
        <w:spacing w:after="160"/>
        <w:jc w:val="both"/>
        <w:rPr>
          <w:rFonts w:ascii="Arial" w:hAnsi="Arial" w:cs="Arial"/>
          <w:sz w:val="22"/>
          <w:szCs w:val="22"/>
          <w:lang w:val="es-BO"/>
        </w:rPr>
      </w:pPr>
      <w:r w:rsidRPr="00C949BF">
        <w:rPr>
          <w:rFonts w:ascii="Arial" w:hAnsi="Arial" w:cs="Arial"/>
          <w:b/>
          <w:sz w:val="22"/>
          <w:szCs w:val="22"/>
          <w:lang w:val="es-BO"/>
        </w:rPr>
        <w:t xml:space="preserve">CLÁUSULA DÉCIMA SEGUNDA.- (MONTO, MONEDA Y FORMA DE PAGO) </w:t>
      </w:r>
      <w:r w:rsidRPr="00C949BF">
        <w:rPr>
          <w:rFonts w:ascii="Arial" w:hAnsi="Arial" w:cs="Arial"/>
          <w:sz w:val="22"/>
          <w:szCs w:val="22"/>
          <w:lang w:val="es-BO"/>
        </w:rPr>
        <w:t xml:space="preserve">El monto propuesto y aceptado por ambas partes para la prestación del </w:t>
      </w:r>
      <w:r w:rsidRPr="00C949BF">
        <w:rPr>
          <w:rFonts w:ascii="Arial" w:hAnsi="Arial" w:cs="Arial"/>
          <w:b/>
          <w:sz w:val="22"/>
          <w:szCs w:val="22"/>
          <w:lang w:val="es-BO"/>
        </w:rPr>
        <w:t>SERVICIO</w:t>
      </w:r>
      <w:r w:rsidRPr="00C949BF">
        <w:rPr>
          <w:rFonts w:ascii="Arial" w:hAnsi="Arial" w:cs="Arial"/>
          <w:sz w:val="22"/>
          <w:szCs w:val="22"/>
          <w:lang w:val="es-BO"/>
        </w:rPr>
        <w:t xml:space="preserve">, objeto del presente Contrato es de Bs____ (_________ 00/100 Bolivianos). </w:t>
      </w:r>
    </w:p>
    <w:p w:rsidR="00C949BF" w:rsidRPr="00C949BF" w:rsidRDefault="00C949BF" w:rsidP="00C949BF">
      <w:pPr>
        <w:spacing w:after="160"/>
        <w:jc w:val="both"/>
        <w:rPr>
          <w:rFonts w:ascii="Arial" w:hAnsi="Arial" w:cs="Arial"/>
          <w:sz w:val="22"/>
          <w:szCs w:val="22"/>
          <w:lang w:val="es-BO"/>
        </w:rPr>
      </w:pPr>
      <w:r w:rsidRPr="00C949BF">
        <w:rPr>
          <w:rFonts w:ascii="Arial" w:hAnsi="Arial" w:cs="Arial"/>
          <w:sz w:val="22"/>
          <w:szCs w:val="22"/>
          <w:lang w:val="es-BO"/>
        </w:rPr>
        <w:t xml:space="preserve">Queda establecido que el monto consignado en la </w:t>
      </w:r>
      <w:r w:rsidRPr="00C949BF">
        <w:rPr>
          <w:rFonts w:ascii="Arial" w:hAnsi="Arial" w:cs="Arial"/>
          <w:sz w:val="22"/>
          <w:szCs w:val="22"/>
        </w:rPr>
        <w:t xml:space="preserve">propuesta </w:t>
      </w:r>
      <w:r w:rsidRPr="00C949BF">
        <w:rPr>
          <w:rFonts w:ascii="Arial" w:hAnsi="Arial" w:cs="Arial"/>
          <w:sz w:val="22"/>
          <w:szCs w:val="22"/>
          <w:lang w:val="es-BO"/>
        </w:rPr>
        <w:t xml:space="preserve">adjudicada incluye todos los elementos, sin excepción alguna, que sean necesarios para la realización y cumplimiento del </w:t>
      </w:r>
      <w:r w:rsidRPr="00C949BF">
        <w:rPr>
          <w:rFonts w:ascii="Arial" w:hAnsi="Arial" w:cs="Arial"/>
          <w:b/>
          <w:sz w:val="22"/>
          <w:szCs w:val="22"/>
          <w:lang w:val="es-BO"/>
        </w:rPr>
        <w:t>SERVICIO</w:t>
      </w:r>
      <w:r w:rsidRPr="00C949BF">
        <w:rPr>
          <w:rFonts w:ascii="Arial" w:hAnsi="Arial" w:cs="Arial"/>
          <w:sz w:val="22"/>
          <w:szCs w:val="22"/>
          <w:lang w:val="es-BO"/>
        </w:rPr>
        <w:t>.</w:t>
      </w:r>
    </w:p>
    <w:p w:rsidR="00C949BF" w:rsidRPr="00C949BF" w:rsidRDefault="00C949BF" w:rsidP="00C949BF">
      <w:pPr>
        <w:spacing w:after="160"/>
        <w:jc w:val="both"/>
        <w:rPr>
          <w:rFonts w:ascii="Arial" w:hAnsi="Arial" w:cs="Arial"/>
          <w:sz w:val="22"/>
          <w:szCs w:val="22"/>
          <w:lang w:val="es-BO"/>
        </w:rPr>
      </w:pPr>
      <w:r w:rsidRPr="00C949BF">
        <w:rPr>
          <w:rFonts w:ascii="Arial" w:hAnsi="Arial" w:cs="Arial"/>
          <w:sz w:val="22"/>
          <w:szCs w:val="22"/>
          <w:lang w:val="es-BO"/>
        </w:rPr>
        <w:t xml:space="preserve">Es de exclusiva responsabilidad del </w:t>
      </w:r>
      <w:r w:rsidRPr="00C949BF">
        <w:rPr>
          <w:rFonts w:ascii="Arial" w:hAnsi="Arial" w:cs="Arial"/>
          <w:b/>
          <w:sz w:val="22"/>
          <w:szCs w:val="22"/>
          <w:lang w:val="es-BO"/>
        </w:rPr>
        <w:t xml:space="preserve">PROVEEDOR, </w:t>
      </w:r>
      <w:r w:rsidRPr="00C949BF">
        <w:rPr>
          <w:rFonts w:ascii="Arial" w:hAnsi="Arial" w:cs="Arial"/>
          <w:sz w:val="22"/>
          <w:szCs w:val="22"/>
          <w:lang w:val="es-BO"/>
        </w:rPr>
        <w:t xml:space="preserve">prestar el </w:t>
      </w:r>
      <w:r w:rsidRPr="00C949BF">
        <w:rPr>
          <w:rFonts w:ascii="Arial" w:hAnsi="Arial" w:cs="Arial"/>
          <w:b/>
          <w:sz w:val="22"/>
          <w:szCs w:val="22"/>
          <w:lang w:val="es-BO"/>
        </w:rPr>
        <w:t>SERVICIO</w:t>
      </w:r>
      <w:r w:rsidRPr="00C949BF">
        <w:rPr>
          <w:rFonts w:ascii="Arial" w:hAnsi="Arial" w:cs="Arial"/>
          <w:sz w:val="22"/>
          <w:szCs w:val="22"/>
          <w:lang w:val="es-BO"/>
        </w:rPr>
        <w:t xml:space="preserve"> por el monto establecido como costo del servicio, ya que no se reconocerán ni procederán pagos por servicios que hiciesen exceder dicho monto.</w:t>
      </w: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Las </w:t>
      </w:r>
      <w:r w:rsidRPr="00C949BF">
        <w:rPr>
          <w:rFonts w:ascii="Arial" w:hAnsi="Arial" w:cs="Arial"/>
          <w:b/>
          <w:sz w:val="22"/>
          <w:szCs w:val="22"/>
          <w:lang w:val="es-BO"/>
        </w:rPr>
        <w:t>PARTES</w:t>
      </w:r>
      <w:r w:rsidRPr="00C949BF">
        <w:rPr>
          <w:rFonts w:ascii="Arial" w:hAnsi="Arial" w:cs="Arial"/>
          <w:sz w:val="22"/>
          <w:szCs w:val="22"/>
          <w:lang w:val="es-BO"/>
        </w:rPr>
        <w:t xml:space="preserve"> acuerdan que por la prestación del </w:t>
      </w:r>
      <w:r w:rsidRPr="00C949BF">
        <w:rPr>
          <w:rFonts w:ascii="Arial" w:hAnsi="Arial" w:cs="Arial"/>
          <w:b/>
          <w:sz w:val="22"/>
          <w:szCs w:val="22"/>
          <w:lang w:val="es-BO"/>
        </w:rPr>
        <w:t xml:space="preserve">SERVICIO, </w:t>
      </w:r>
      <w:r w:rsidRPr="00C949BF">
        <w:rPr>
          <w:rFonts w:ascii="Arial" w:hAnsi="Arial" w:cs="Arial"/>
          <w:sz w:val="22"/>
          <w:szCs w:val="22"/>
          <w:lang w:val="es-BO"/>
        </w:rPr>
        <w:t>procederá el pago cuya cancelación se la realizará de forma mensual y a prorrata cuando corresponda.</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color w:val="000000"/>
          <w:sz w:val="22"/>
          <w:szCs w:val="22"/>
          <w:lang w:val="es-BO"/>
        </w:rPr>
        <w:t xml:space="preserve">Para este fin el </w:t>
      </w:r>
      <w:r w:rsidRPr="00C949BF">
        <w:rPr>
          <w:rFonts w:ascii="Arial" w:hAnsi="Arial" w:cs="Arial"/>
          <w:b/>
          <w:color w:val="000000"/>
          <w:sz w:val="22"/>
          <w:szCs w:val="22"/>
          <w:lang w:val="es-BO"/>
        </w:rPr>
        <w:t xml:space="preserve">PROVEEDOR </w:t>
      </w:r>
      <w:r w:rsidRPr="00C949BF">
        <w:rPr>
          <w:rFonts w:ascii="Arial" w:hAnsi="Arial" w:cs="Arial"/>
          <w:color w:val="000000"/>
          <w:sz w:val="22"/>
          <w:szCs w:val="22"/>
          <w:lang w:val="es-BO"/>
        </w:rPr>
        <w:t xml:space="preserve">presentará al </w:t>
      </w:r>
      <w:r w:rsidRPr="00C949BF">
        <w:rPr>
          <w:rFonts w:ascii="Arial" w:hAnsi="Arial" w:cs="Arial"/>
          <w:b/>
          <w:bCs/>
          <w:color w:val="000000"/>
          <w:sz w:val="22"/>
          <w:szCs w:val="22"/>
          <w:lang w:val="es-BO"/>
        </w:rPr>
        <w:t>FISCAL</w:t>
      </w:r>
      <w:r w:rsidRPr="00C949BF">
        <w:rPr>
          <w:rFonts w:ascii="Arial" w:hAnsi="Arial" w:cs="Arial"/>
          <w:color w:val="000000"/>
          <w:sz w:val="22"/>
          <w:szCs w:val="22"/>
          <w:lang w:val="es-BO"/>
        </w:rPr>
        <w:t xml:space="preserve"> para su revisión, una planilla de ejecución de servicios, donde deberá señalar todos los servicios prestados, el monto y la periodicidad de pago convenida.</w:t>
      </w:r>
      <w:r w:rsidRPr="00C949BF">
        <w:rPr>
          <w:rFonts w:ascii="Arial" w:hAnsi="Arial" w:cs="Arial"/>
          <w:b/>
          <w:color w:val="000000"/>
          <w:sz w:val="22"/>
          <w:szCs w:val="22"/>
          <w:lang w:val="es-BO"/>
        </w:rPr>
        <w:t xml:space="preserve"> </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El</w:t>
      </w:r>
      <w:r w:rsidRPr="00C949BF">
        <w:rPr>
          <w:rFonts w:ascii="Arial" w:hAnsi="Arial" w:cs="Arial"/>
          <w:b/>
          <w:bCs/>
          <w:sz w:val="22"/>
          <w:szCs w:val="22"/>
          <w:lang w:val="es-BO"/>
        </w:rPr>
        <w:t xml:space="preserve"> FISCAL</w:t>
      </w:r>
      <w:r w:rsidRPr="00C949BF">
        <w:rPr>
          <w:rFonts w:ascii="Arial" w:hAnsi="Arial" w:cs="Arial"/>
          <w:sz w:val="22"/>
          <w:szCs w:val="22"/>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C949BF">
        <w:rPr>
          <w:rFonts w:ascii="Arial" w:hAnsi="Arial" w:cs="Arial"/>
          <w:b/>
          <w:sz w:val="22"/>
          <w:szCs w:val="22"/>
          <w:lang w:val="es-BO"/>
        </w:rPr>
        <w:t xml:space="preserve">PROVEEDOR, </w:t>
      </w:r>
      <w:r w:rsidRPr="00C949BF">
        <w:rPr>
          <w:rFonts w:ascii="Arial" w:hAnsi="Arial" w:cs="Arial"/>
          <w:sz w:val="22"/>
          <w:szCs w:val="22"/>
          <w:lang w:val="es-BO"/>
        </w:rPr>
        <w:t xml:space="preserve">en caso de devolución deberá realizar las correcciones requeridas por el </w:t>
      </w:r>
      <w:r w:rsidRPr="00C949BF">
        <w:rPr>
          <w:rFonts w:ascii="Arial" w:hAnsi="Arial" w:cs="Arial"/>
          <w:b/>
          <w:sz w:val="22"/>
          <w:szCs w:val="22"/>
          <w:lang w:val="es-BO"/>
        </w:rPr>
        <w:t>FISCAL</w:t>
      </w:r>
      <w:r w:rsidRPr="00C949BF">
        <w:rPr>
          <w:rFonts w:ascii="Arial" w:hAnsi="Arial" w:cs="Arial"/>
          <w:sz w:val="22"/>
          <w:szCs w:val="22"/>
          <w:lang w:val="es-BO"/>
        </w:rPr>
        <w:t xml:space="preserve"> y presentará nuevamente la planilla para su aprobación, con la nueva fecha.</w:t>
      </w:r>
    </w:p>
    <w:p w:rsidR="00C949BF" w:rsidRPr="00C949BF" w:rsidRDefault="00C949BF" w:rsidP="00C949BF">
      <w:pPr>
        <w:jc w:val="both"/>
        <w:rPr>
          <w:rFonts w:ascii="Arial" w:hAnsi="Arial" w:cs="Arial"/>
          <w:sz w:val="22"/>
          <w:szCs w:val="22"/>
          <w:lang w:val="es-BO"/>
        </w:rPr>
      </w:pPr>
    </w:p>
    <w:p w:rsidR="00C949BF" w:rsidRPr="00C949BF" w:rsidRDefault="00C949BF" w:rsidP="00C949BF">
      <w:pPr>
        <w:spacing w:after="160"/>
        <w:jc w:val="both"/>
        <w:rPr>
          <w:rFonts w:ascii="Arial" w:hAnsi="Arial" w:cs="Arial"/>
          <w:sz w:val="22"/>
          <w:szCs w:val="22"/>
          <w:lang w:val="es-BO"/>
        </w:rPr>
      </w:pPr>
      <w:r w:rsidRPr="00C949BF">
        <w:rPr>
          <w:rFonts w:ascii="Arial" w:hAnsi="Arial" w:cs="Arial"/>
          <w:sz w:val="22"/>
          <w:szCs w:val="22"/>
          <w:lang w:val="es-BO"/>
        </w:rPr>
        <w:lastRenderedPageBreak/>
        <w:t>El</w:t>
      </w:r>
      <w:r w:rsidRPr="00C949BF">
        <w:rPr>
          <w:rFonts w:ascii="Arial" w:hAnsi="Arial" w:cs="Arial"/>
          <w:b/>
          <w:bCs/>
          <w:sz w:val="22"/>
          <w:szCs w:val="22"/>
          <w:lang w:val="es-BO"/>
        </w:rPr>
        <w:t xml:space="preserve"> FISCAL</w:t>
      </w:r>
      <w:r w:rsidRPr="00C949BF">
        <w:rPr>
          <w:rFonts w:ascii="Arial" w:hAnsi="Arial" w:cs="Arial"/>
          <w:sz w:val="22"/>
          <w:szCs w:val="22"/>
          <w:lang w:val="es-BO"/>
        </w:rPr>
        <w:t xml:space="preserve"> una vez que apruebe la planilla de ejecución del servicio, remitirá la misma a la Unidad Administrativa de la</w:t>
      </w:r>
      <w:r w:rsidRPr="00C949BF">
        <w:rPr>
          <w:rFonts w:ascii="Arial" w:hAnsi="Arial" w:cs="Arial"/>
          <w:b/>
          <w:sz w:val="22"/>
          <w:szCs w:val="22"/>
          <w:lang w:val="es-BO"/>
        </w:rPr>
        <w:t xml:space="preserve"> ENTIDAD</w:t>
      </w:r>
      <w:r w:rsidRPr="00C949BF">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C949BF">
        <w:rPr>
          <w:rFonts w:ascii="Arial" w:hAnsi="Arial" w:cs="Arial"/>
          <w:b/>
          <w:sz w:val="22"/>
          <w:szCs w:val="22"/>
          <w:lang w:val="es-BO"/>
        </w:rPr>
        <w:t>FISCAL</w:t>
      </w:r>
      <w:r w:rsidRPr="00C949BF">
        <w:rPr>
          <w:rFonts w:ascii="Arial" w:hAnsi="Arial" w:cs="Arial"/>
          <w:sz w:val="22"/>
          <w:szCs w:val="22"/>
          <w:lang w:val="es-BO"/>
        </w:rPr>
        <w:t>.</w:t>
      </w:r>
    </w:p>
    <w:p w:rsidR="00C949BF" w:rsidRPr="00C949BF" w:rsidRDefault="00C949BF" w:rsidP="00C949BF">
      <w:pPr>
        <w:jc w:val="both"/>
        <w:rPr>
          <w:rFonts w:ascii="Arial" w:hAnsi="Arial" w:cs="Arial"/>
          <w:b/>
          <w:sz w:val="22"/>
          <w:szCs w:val="22"/>
          <w:lang w:val="es-BO"/>
        </w:rPr>
      </w:pPr>
      <w:r w:rsidRPr="00C949BF">
        <w:rPr>
          <w:rFonts w:ascii="Arial" w:hAnsi="Arial" w:cs="Arial"/>
          <w:b/>
          <w:sz w:val="22"/>
          <w:szCs w:val="22"/>
          <w:lang w:val="es-BO"/>
        </w:rPr>
        <w:t xml:space="preserve">CLÁUSULA DÉCIMA TERCERA.- (DOMICILIO A EFECTOS DE NOTIFICACIÓN) </w:t>
      </w:r>
      <w:r w:rsidRPr="00C949BF">
        <w:rPr>
          <w:rFonts w:ascii="Arial" w:hAnsi="Arial" w:cs="Arial"/>
          <w:sz w:val="22"/>
          <w:szCs w:val="22"/>
          <w:lang w:val="es-BO"/>
        </w:rPr>
        <w:t>Cualquier aviso o notificación entre las partes contratantes será realizada por escrito y será enviado:</w:t>
      </w:r>
    </w:p>
    <w:p w:rsidR="00C949BF" w:rsidRPr="00C949BF" w:rsidRDefault="00C949BF" w:rsidP="00C949BF">
      <w:pPr>
        <w:jc w:val="both"/>
        <w:rPr>
          <w:rFonts w:ascii="Arial" w:hAnsi="Arial" w:cs="Arial"/>
          <w:sz w:val="22"/>
          <w:szCs w:val="22"/>
          <w:lang w:val="es-BO"/>
        </w:rPr>
      </w:pPr>
    </w:p>
    <w:p w:rsidR="00C949BF" w:rsidRPr="00C949BF" w:rsidRDefault="00C949BF" w:rsidP="00094615">
      <w:pPr>
        <w:numPr>
          <w:ilvl w:val="1"/>
          <w:numId w:val="54"/>
        </w:numPr>
        <w:jc w:val="both"/>
        <w:rPr>
          <w:rFonts w:ascii="Arial" w:hAnsi="Arial" w:cs="Arial"/>
          <w:sz w:val="22"/>
          <w:szCs w:val="22"/>
          <w:lang w:val="es-BO"/>
        </w:rPr>
      </w:pPr>
      <w:r w:rsidRPr="00C949BF">
        <w:rPr>
          <w:rFonts w:ascii="Arial" w:hAnsi="Arial" w:cs="Arial"/>
          <w:sz w:val="22"/>
          <w:szCs w:val="22"/>
          <w:lang w:val="es-BO"/>
        </w:rPr>
        <w:t xml:space="preserve">Al </w:t>
      </w:r>
      <w:r w:rsidRPr="00C949BF">
        <w:rPr>
          <w:rFonts w:ascii="Arial" w:hAnsi="Arial" w:cs="Arial"/>
          <w:b/>
          <w:bCs/>
          <w:sz w:val="22"/>
          <w:szCs w:val="22"/>
          <w:lang w:val="es-BO"/>
        </w:rPr>
        <w:t>PROVEEDOR</w:t>
      </w:r>
      <w:r w:rsidRPr="00C949BF">
        <w:rPr>
          <w:rFonts w:ascii="Arial" w:hAnsi="Arial" w:cs="Arial"/>
          <w:sz w:val="22"/>
          <w:szCs w:val="22"/>
          <w:lang w:val="es-BO"/>
        </w:rPr>
        <w:t xml:space="preserve">: En </w:t>
      </w:r>
      <w:r w:rsidRPr="00C949BF">
        <w:rPr>
          <w:rFonts w:ascii="Arial" w:hAnsi="Arial" w:cs="Arial"/>
          <w:sz w:val="22"/>
          <w:szCs w:val="22"/>
          <w:lang w:val="es-ES_tradnl"/>
        </w:rPr>
        <w:t>___________ de la Zona ________ de la ciudad de ____ – Bolivia.</w:t>
      </w:r>
    </w:p>
    <w:p w:rsidR="00C949BF" w:rsidRPr="00C949BF" w:rsidRDefault="00C949BF" w:rsidP="00C949BF">
      <w:pPr>
        <w:ind w:left="720"/>
        <w:jc w:val="both"/>
        <w:rPr>
          <w:rFonts w:ascii="Arial" w:hAnsi="Arial" w:cs="Arial"/>
          <w:sz w:val="22"/>
          <w:szCs w:val="22"/>
          <w:lang w:val="es-BO"/>
        </w:rPr>
      </w:pPr>
    </w:p>
    <w:p w:rsidR="00C949BF" w:rsidRPr="00C949BF" w:rsidRDefault="00C949BF" w:rsidP="00094615">
      <w:pPr>
        <w:numPr>
          <w:ilvl w:val="1"/>
          <w:numId w:val="54"/>
        </w:numPr>
        <w:jc w:val="both"/>
        <w:rPr>
          <w:rFonts w:ascii="Arial" w:hAnsi="Arial" w:cs="Arial"/>
          <w:sz w:val="22"/>
          <w:szCs w:val="22"/>
          <w:lang w:val="es-BO"/>
        </w:rPr>
      </w:pPr>
      <w:r w:rsidRPr="00C949BF">
        <w:rPr>
          <w:rFonts w:ascii="Arial" w:hAnsi="Arial" w:cs="Arial"/>
          <w:sz w:val="22"/>
          <w:szCs w:val="22"/>
          <w:lang w:val="es-BO"/>
        </w:rPr>
        <w:t xml:space="preserve">A la </w:t>
      </w:r>
      <w:r w:rsidRPr="00C949BF">
        <w:rPr>
          <w:rFonts w:ascii="Arial" w:hAnsi="Arial" w:cs="Arial"/>
          <w:b/>
          <w:sz w:val="22"/>
          <w:szCs w:val="22"/>
          <w:lang w:val="es-BO"/>
        </w:rPr>
        <w:t>ENTIDAD</w:t>
      </w:r>
      <w:r w:rsidRPr="00C949BF">
        <w:rPr>
          <w:rFonts w:ascii="Arial" w:hAnsi="Arial" w:cs="Arial"/>
          <w:sz w:val="22"/>
          <w:szCs w:val="22"/>
          <w:lang w:val="es-BO"/>
        </w:rPr>
        <w:t>:</w:t>
      </w:r>
      <w:r w:rsidRPr="00C949BF">
        <w:rPr>
          <w:rFonts w:ascii="Arial" w:hAnsi="Arial" w:cs="Arial"/>
          <w:b/>
          <w:i/>
          <w:sz w:val="22"/>
          <w:szCs w:val="22"/>
          <w:lang w:val="es-BO"/>
        </w:rPr>
        <w:t xml:space="preserve"> </w:t>
      </w:r>
      <w:r w:rsidRPr="00C949BF">
        <w:rPr>
          <w:rFonts w:ascii="Arial" w:hAnsi="Arial" w:cs="Arial"/>
          <w:sz w:val="22"/>
          <w:szCs w:val="22"/>
          <w:lang w:val="es-BO"/>
        </w:rPr>
        <w:t>En su Edificio Principal, ubicado en la calle Ayacucho esquina Mercado s/n de la Zona Central de la ciudad de La Paz - Bolivia.</w:t>
      </w:r>
    </w:p>
    <w:p w:rsidR="00C949BF" w:rsidRPr="00C949BF" w:rsidRDefault="00C949BF" w:rsidP="00C949BF">
      <w:pPr>
        <w:autoSpaceDE w:val="0"/>
        <w:autoSpaceDN w:val="0"/>
        <w:adjustRightInd w:val="0"/>
        <w:jc w:val="both"/>
        <w:rPr>
          <w:rFonts w:ascii="Arial" w:hAnsi="Arial" w:cs="Arial"/>
          <w:b/>
          <w:bCs/>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lang w:val="es-BO"/>
        </w:rPr>
        <w:t>CLÁUSULA</w:t>
      </w:r>
      <w:r w:rsidRPr="00C949BF">
        <w:rPr>
          <w:rFonts w:ascii="Arial" w:hAnsi="Arial" w:cs="Arial"/>
          <w:b/>
          <w:bCs/>
          <w:sz w:val="22"/>
          <w:szCs w:val="22"/>
          <w:lang w:val="es-BO"/>
        </w:rPr>
        <w:t xml:space="preserve"> DÉCIMA CUARTA.- </w:t>
      </w:r>
      <w:r w:rsidRPr="00C949BF">
        <w:rPr>
          <w:rFonts w:ascii="Arial" w:hAnsi="Arial" w:cs="Arial"/>
          <w:b/>
          <w:sz w:val="22"/>
          <w:szCs w:val="22"/>
          <w:lang w:val="es-BO"/>
        </w:rPr>
        <w:t xml:space="preserve">(DERECHOS DEL PROVEEDOR) </w:t>
      </w:r>
      <w:r w:rsidRPr="00C949BF">
        <w:rPr>
          <w:rFonts w:ascii="Arial" w:hAnsi="Arial" w:cs="Arial"/>
          <w:sz w:val="22"/>
          <w:szCs w:val="22"/>
          <w:lang w:val="es-BO"/>
        </w:rPr>
        <w:t xml:space="preserve">El </w:t>
      </w:r>
      <w:r w:rsidRPr="00C949BF">
        <w:rPr>
          <w:rFonts w:ascii="Arial" w:hAnsi="Arial" w:cs="Arial"/>
          <w:b/>
          <w:sz w:val="22"/>
          <w:szCs w:val="22"/>
          <w:lang w:val="es-BO"/>
        </w:rPr>
        <w:t xml:space="preserve">PROVEEDOR, </w:t>
      </w:r>
      <w:r w:rsidRPr="00C949BF">
        <w:rPr>
          <w:rFonts w:ascii="Arial" w:hAnsi="Arial" w:cs="Arial"/>
          <w:sz w:val="22"/>
          <w:szCs w:val="22"/>
          <w:lang w:val="es-BO"/>
        </w:rPr>
        <w:t>tiene el derecho de plantear los reclamos que considere correctos, por cualquier omisión de la</w:t>
      </w:r>
      <w:r w:rsidRPr="00C949BF">
        <w:rPr>
          <w:rFonts w:ascii="Arial" w:hAnsi="Arial" w:cs="Arial"/>
          <w:b/>
          <w:bCs/>
          <w:sz w:val="22"/>
          <w:szCs w:val="22"/>
          <w:lang w:val="es-BO"/>
        </w:rPr>
        <w:t xml:space="preserve"> ENTIDAD, </w:t>
      </w:r>
      <w:r w:rsidRPr="00C949BF">
        <w:rPr>
          <w:rFonts w:ascii="Arial" w:hAnsi="Arial" w:cs="Arial"/>
          <w:bCs/>
          <w:sz w:val="22"/>
          <w:szCs w:val="22"/>
          <w:lang w:val="es-BO"/>
        </w:rPr>
        <w:t>por falta de pago</w:t>
      </w:r>
      <w:r w:rsidRPr="00C949BF">
        <w:rPr>
          <w:rFonts w:ascii="Arial" w:hAnsi="Arial" w:cs="Arial"/>
          <w:b/>
          <w:bCs/>
          <w:sz w:val="22"/>
          <w:szCs w:val="22"/>
          <w:lang w:val="es-BO"/>
        </w:rPr>
        <w:t xml:space="preserve"> </w:t>
      </w:r>
      <w:r w:rsidRPr="00C949BF">
        <w:rPr>
          <w:rFonts w:ascii="Arial" w:hAnsi="Arial" w:cs="Arial"/>
          <w:bCs/>
          <w:sz w:val="22"/>
          <w:szCs w:val="22"/>
          <w:lang w:val="es-BO"/>
        </w:rPr>
        <w:t xml:space="preserve">por la prestación del </w:t>
      </w:r>
      <w:r w:rsidRPr="00C949BF">
        <w:rPr>
          <w:rFonts w:ascii="Arial" w:hAnsi="Arial" w:cs="Arial"/>
          <w:b/>
          <w:bCs/>
          <w:sz w:val="22"/>
          <w:szCs w:val="22"/>
          <w:lang w:val="es-BO"/>
        </w:rPr>
        <w:t>SERVICIO</w:t>
      </w:r>
      <w:r w:rsidRPr="00C949BF">
        <w:rPr>
          <w:rFonts w:ascii="Arial" w:hAnsi="Arial" w:cs="Arial"/>
          <w:bCs/>
          <w:sz w:val="22"/>
          <w:szCs w:val="22"/>
          <w:lang w:val="es-BO"/>
        </w:rPr>
        <w:t xml:space="preserve"> </w:t>
      </w:r>
      <w:r w:rsidRPr="00C949BF">
        <w:rPr>
          <w:rFonts w:ascii="Arial" w:hAnsi="Arial" w:cs="Arial"/>
          <w:sz w:val="22"/>
          <w:szCs w:val="22"/>
          <w:lang w:val="es-BO"/>
        </w:rPr>
        <w:t>conforme los alcances del presente Contrato o por cualquier otro aspecto consignado en el mismo.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Tales reclamos deberán ser planteados por escrito con el respaldo correspondiente, al </w:t>
      </w:r>
      <w:r w:rsidRPr="00C949BF">
        <w:rPr>
          <w:rFonts w:ascii="Arial" w:hAnsi="Arial" w:cs="Arial"/>
          <w:b/>
          <w:bCs/>
          <w:sz w:val="22"/>
          <w:szCs w:val="22"/>
          <w:lang w:val="es-BO"/>
        </w:rPr>
        <w:t>FISCAL</w:t>
      </w:r>
      <w:r w:rsidRPr="00C949BF">
        <w:rPr>
          <w:rFonts w:ascii="Arial" w:hAnsi="Arial" w:cs="Arial"/>
          <w:sz w:val="22"/>
          <w:szCs w:val="22"/>
          <w:lang w:val="es-BO"/>
        </w:rPr>
        <w:t>, hasta veinte (20) días hábiles posteriores al suceso.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bCs/>
          <w:sz w:val="22"/>
          <w:szCs w:val="22"/>
          <w:lang w:val="es-BO"/>
        </w:rPr>
      </w:pPr>
      <w:r w:rsidRPr="00C949BF">
        <w:rPr>
          <w:rFonts w:ascii="Arial" w:hAnsi="Arial" w:cs="Arial"/>
          <w:sz w:val="22"/>
          <w:szCs w:val="22"/>
          <w:lang w:val="es-BO"/>
        </w:rPr>
        <w:t xml:space="preserve">El </w:t>
      </w:r>
      <w:r w:rsidRPr="00C949BF">
        <w:rPr>
          <w:rFonts w:ascii="Arial" w:hAnsi="Arial" w:cs="Arial"/>
          <w:b/>
          <w:bCs/>
          <w:sz w:val="22"/>
          <w:szCs w:val="22"/>
          <w:lang w:val="es-BO"/>
        </w:rPr>
        <w:t>FISCAL</w:t>
      </w:r>
      <w:r w:rsidRPr="00C949BF">
        <w:rPr>
          <w:rFonts w:ascii="Arial" w:hAnsi="Arial" w:cs="Arial"/>
          <w:sz w:val="22"/>
          <w:szCs w:val="22"/>
          <w:lang w:val="es-BO"/>
        </w:rPr>
        <w:t xml:space="preserve">, dentro del lapso impostergable de cinco (5) días hábiles, tomará conocimiento, analizará el reclamo y emitirá su respuesta de forma sustentada al </w:t>
      </w:r>
      <w:r w:rsidRPr="00C949BF">
        <w:rPr>
          <w:rFonts w:ascii="Arial" w:hAnsi="Arial" w:cs="Arial"/>
          <w:b/>
          <w:sz w:val="22"/>
          <w:szCs w:val="22"/>
          <w:lang w:val="es-BO"/>
        </w:rPr>
        <w:t xml:space="preserve">PROVEEDOR </w:t>
      </w:r>
      <w:r w:rsidRPr="00C949BF">
        <w:rPr>
          <w:rFonts w:ascii="Arial" w:hAnsi="Arial" w:cs="Arial"/>
          <w:sz w:val="22"/>
          <w:szCs w:val="22"/>
          <w:lang w:val="es-BO"/>
        </w:rPr>
        <w:t xml:space="preserve">aceptando o rechazando el reclamo. </w:t>
      </w:r>
      <w:r w:rsidRPr="00C949BF">
        <w:rPr>
          <w:rFonts w:ascii="Arial" w:hAnsi="Arial" w:cs="Arial"/>
          <w:bCs/>
          <w:sz w:val="22"/>
          <w:szCs w:val="22"/>
          <w:lang w:val="es-BO"/>
        </w:rPr>
        <w:t xml:space="preserve">Dentro de este plazo, el </w:t>
      </w:r>
      <w:r w:rsidRPr="00C949BF">
        <w:rPr>
          <w:rFonts w:ascii="Arial" w:hAnsi="Arial" w:cs="Arial"/>
          <w:b/>
          <w:bCs/>
          <w:sz w:val="22"/>
          <w:szCs w:val="22"/>
          <w:lang w:val="es-BO"/>
        </w:rPr>
        <w:t>FISCAL</w:t>
      </w:r>
      <w:r w:rsidRPr="00C949BF">
        <w:rPr>
          <w:rFonts w:ascii="Arial" w:hAnsi="Arial" w:cs="Arial"/>
          <w:bCs/>
          <w:sz w:val="22"/>
          <w:szCs w:val="22"/>
          <w:lang w:val="es-BO"/>
        </w:rPr>
        <w:t xml:space="preserve"> podrá solicitar las aclaraciones respectivas al </w:t>
      </w:r>
      <w:r w:rsidRPr="00C949BF">
        <w:rPr>
          <w:rFonts w:ascii="Arial" w:hAnsi="Arial" w:cs="Arial"/>
          <w:b/>
          <w:bCs/>
          <w:sz w:val="22"/>
          <w:szCs w:val="22"/>
          <w:lang w:val="es-BO"/>
        </w:rPr>
        <w:t>PROVEEDOR</w:t>
      </w:r>
      <w:r w:rsidRPr="00C949BF">
        <w:rPr>
          <w:rFonts w:ascii="Arial" w:hAnsi="Arial" w:cs="Arial"/>
          <w:bCs/>
          <w:sz w:val="22"/>
          <w:szCs w:val="22"/>
          <w:lang w:val="es-BO"/>
        </w:rPr>
        <w:t>, para sustentar su decisión.</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b/>
          <w:sz w:val="22"/>
          <w:szCs w:val="22"/>
          <w:lang w:val="es-BO"/>
        </w:rPr>
      </w:pPr>
      <w:r w:rsidRPr="00C949BF">
        <w:rPr>
          <w:rFonts w:ascii="Arial" w:hAnsi="Arial" w:cs="Arial"/>
          <w:sz w:val="22"/>
          <w:szCs w:val="22"/>
          <w:lang w:val="es-BO"/>
        </w:rPr>
        <w:t xml:space="preserve">En los casos que así corresponda por la complejidad del reclamo, el </w:t>
      </w:r>
      <w:r w:rsidRPr="00C949BF">
        <w:rPr>
          <w:rFonts w:ascii="Arial" w:hAnsi="Arial" w:cs="Arial"/>
          <w:b/>
          <w:bCs/>
          <w:sz w:val="22"/>
          <w:szCs w:val="22"/>
          <w:lang w:val="es-BO"/>
        </w:rPr>
        <w:t>FISCAL</w:t>
      </w:r>
      <w:r w:rsidRPr="00C949BF">
        <w:rPr>
          <w:rFonts w:ascii="Arial" w:hAnsi="Arial" w:cs="Arial"/>
          <w:sz w:val="22"/>
          <w:szCs w:val="22"/>
          <w:lang w:val="es-BO"/>
        </w:rPr>
        <w:t xml:space="preserve">, podrá solicitar en el plazo de cinco (5) días adicionales, la emisión de informe a las dependencias técnica, financiera y/o legal de la </w:t>
      </w:r>
      <w:r w:rsidRPr="00C949BF">
        <w:rPr>
          <w:rFonts w:ascii="Arial" w:hAnsi="Arial" w:cs="Arial"/>
          <w:b/>
          <w:sz w:val="22"/>
          <w:szCs w:val="22"/>
          <w:lang w:val="es-BO"/>
        </w:rPr>
        <w:t>ENTIDAD</w:t>
      </w:r>
      <w:r w:rsidRPr="00C949BF">
        <w:rPr>
          <w:rFonts w:ascii="Arial" w:hAnsi="Arial" w:cs="Arial"/>
          <w:sz w:val="22"/>
          <w:szCs w:val="22"/>
          <w:lang w:val="es-BO"/>
        </w:rPr>
        <w:t xml:space="preserve">, según corresponda, a objeto de fundamentar la respuesta que se deba emitir para responder al </w:t>
      </w:r>
      <w:r w:rsidRPr="00C949BF">
        <w:rPr>
          <w:rFonts w:ascii="Arial" w:hAnsi="Arial" w:cs="Arial"/>
          <w:b/>
          <w:sz w:val="22"/>
          <w:szCs w:val="22"/>
          <w:lang w:val="es-BO"/>
        </w:rPr>
        <w:t>PROVEEDOR.</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Todo proceso de respuesta a reclamos, no deberá exceder los diez (10) días hábiles, computables desde la recepción del reclamo documentado por el </w:t>
      </w:r>
      <w:r w:rsidRPr="00C949BF">
        <w:rPr>
          <w:rFonts w:ascii="Arial" w:hAnsi="Arial" w:cs="Arial"/>
          <w:b/>
          <w:bCs/>
          <w:sz w:val="22"/>
          <w:szCs w:val="22"/>
          <w:lang w:val="es-BO"/>
        </w:rPr>
        <w:t>FISCAL</w:t>
      </w:r>
      <w:r w:rsidRPr="00C949BF">
        <w:rPr>
          <w:rFonts w:ascii="Arial" w:hAnsi="Arial" w:cs="Arial"/>
          <w:sz w:val="22"/>
          <w:szCs w:val="22"/>
          <w:lang w:val="es-BO"/>
        </w:rPr>
        <w:t xml:space="preserve">. </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El </w:t>
      </w:r>
      <w:r w:rsidRPr="00C949BF">
        <w:rPr>
          <w:rFonts w:ascii="Arial" w:hAnsi="Arial" w:cs="Arial"/>
          <w:b/>
          <w:bCs/>
          <w:sz w:val="22"/>
          <w:szCs w:val="22"/>
          <w:lang w:val="es-BO"/>
        </w:rPr>
        <w:t xml:space="preserve">FISCAL </w:t>
      </w:r>
      <w:r w:rsidRPr="00C949BF">
        <w:rPr>
          <w:rFonts w:ascii="Arial" w:hAnsi="Arial" w:cs="Arial"/>
          <w:sz w:val="22"/>
          <w:szCs w:val="22"/>
          <w:lang w:val="es-BO"/>
        </w:rPr>
        <w:t xml:space="preserve">y la </w:t>
      </w:r>
      <w:r w:rsidRPr="00C949BF">
        <w:rPr>
          <w:rFonts w:ascii="Arial" w:hAnsi="Arial" w:cs="Arial"/>
          <w:b/>
          <w:sz w:val="22"/>
          <w:szCs w:val="22"/>
          <w:lang w:val="es-BO"/>
        </w:rPr>
        <w:t xml:space="preserve">ENTIDAD, </w:t>
      </w:r>
      <w:r w:rsidRPr="00C949BF">
        <w:rPr>
          <w:rFonts w:ascii="Arial" w:hAnsi="Arial" w:cs="Arial"/>
          <w:sz w:val="22"/>
          <w:szCs w:val="22"/>
          <w:lang w:val="es-BO"/>
        </w:rPr>
        <w:t>no atenderán reclamos presentados fuera del plazo establecido en esta cláusula.</w:t>
      </w:r>
    </w:p>
    <w:p w:rsidR="00C949BF" w:rsidRPr="00C949BF" w:rsidRDefault="00C949BF" w:rsidP="00C949BF">
      <w:pPr>
        <w:autoSpaceDE w:val="0"/>
        <w:autoSpaceDN w:val="0"/>
        <w:adjustRightInd w:val="0"/>
        <w:jc w:val="both"/>
        <w:rPr>
          <w:rFonts w:ascii="Arial" w:hAnsi="Arial" w:cs="Arial"/>
          <w:b/>
          <w:bCs/>
          <w:sz w:val="22"/>
          <w:szCs w:val="22"/>
          <w:lang w:val="es-BO"/>
        </w:rPr>
      </w:pPr>
    </w:p>
    <w:p w:rsidR="00C949BF" w:rsidRPr="00C949BF" w:rsidRDefault="00C949BF" w:rsidP="00C949BF">
      <w:pPr>
        <w:autoSpaceDE w:val="0"/>
        <w:autoSpaceDN w:val="0"/>
        <w:adjustRightInd w:val="0"/>
        <w:jc w:val="both"/>
        <w:rPr>
          <w:rFonts w:ascii="Arial" w:hAnsi="Arial" w:cs="Arial"/>
          <w:bCs/>
          <w:sz w:val="22"/>
          <w:szCs w:val="22"/>
          <w:lang w:val="es-BO"/>
        </w:rPr>
      </w:pPr>
      <w:r w:rsidRPr="00C949BF">
        <w:rPr>
          <w:rFonts w:ascii="Arial" w:hAnsi="Arial" w:cs="Arial"/>
          <w:b/>
          <w:sz w:val="22"/>
          <w:szCs w:val="22"/>
          <w:lang w:val="es-BO"/>
        </w:rPr>
        <w:t>CLÁUSULA</w:t>
      </w:r>
      <w:r w:rsidRPr="00C949BF">
        <w:rPr>
          <w:rFonts w:ascii="Arial" w:hAnsi="Arial" w:cs="Arial"/>
          <w:b/>
          <w:bCs/>
          <w:sz w:val="22"/>
          <w:szCs w:val="22"/>
          <w:lang w:val="es-BO"/>
        </w:rPr>
        <w:t xml:space="preserve"> DÉCIMA QUINTA.- (ESTIPULACIÓN SOBRE IMPUESTOS) </w:t>
      </w:r>
      <w:r w:rsidRPr="00C949BF">
        <w:rPr>
          <w:rFonts w:ascii="Arial" w:hAnsi="Arial" w:cs="Arial"/>
          <w:bCs/>
          <w:sz w:val="22"/>
          <w:szCs w:val="22"/>
          <w:lang w:val="es-BO"/>
        </w:rPr>
        <w:t>Correrá por cuenta del</w:t>
      </w:r>
      <w:r w:rsidRPr="00C949BF">
        <w:rPr>
          <w:rFonts w:ascii="Arial" w:hAnsi="Arial" w:cs="Arial"/>
          <w:b/>
          <w:bCs/>
          <w:sz w:val="22"/>
          <w:szCs w:val="22"/>
          <w:lang w:val="es-BO"/>
        </w:rPr>
        <w:t xml:space="preserve"> PROVEEDOR</w:t>
      </w:r>
      <w:r w:rsidRPr="00C949BF">
        <w:rPr>
          <w:rFonts w:ascii="Arial" w:hAnsi="Arial" w:cs="Arial"/>
          <w:bCs/>
          <w:sz w:val="22"/>
          <w:szCs w:val="22"/>
          <w:lang w:val="es-BO"/>
        </w:rPr>
        <w:t xml:space="preserve"> el pago de todos los impuestos vigentes en el país a la fecha de presentación de la propuesta.</w:t>
      </w:r>
    </w:p>
    <w:p w:rsidR="00C949BF" w:rsidRPr="00C949BF" w:rsidRDefault="00C949BF" w:rsidP="00C949BF">
      <w:pPr>
        <w:autoSpaceDE w:val="0"/>
        <w:autoSpaceDN w:val="0"/>
        <w:adjustRightInd w:val="0"/>
        <w:jc w:val="both"/>
        <w:rPr>
          <w:rFonts w:ascii="Arial" w:hAnsi="Arial" w:cs="Arial"/>
          <w:bCs/>
          <w:sz w:val="22"/>
          <w:szCs w:val="22"/>
          <w:lang w:val="es-BO"/>
        </w:rPr>
      </w:pPr>
    </w:p>
    <w:p w:rsidR="00C949BF" w:rsidRPr="00C949BF" w:rsidRDefault="00C949BF" w:rsidP="00C949BF">
      <w:pPr>
        <w:autoSpaceDE w:val="0"/>
        <w:autoSpaceDN w:val="0"/>
        <w:adjustRightInd w:val="0"/>
        <w:jc w:val="both"/>
        <w:rPr>
          <w:rFonts w:ascii="Arial" w:hAnsi="Arial" w:cs="Arial"/>
          <w:bCs/>
          <w:sz w:val="22"/>
          <w:szCs w:val="22"/>
          <w:lang w:val="es-BO"/>
        </w:rPr>
      </w:pPr>
      <w:r w:rsidRPr="00C949BF">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C949BF">
        <w:rPr>
          <w:rFonts w:ascii="Arial" w:hAnsi="Arial" w:cs="Arial"/>
          <w:b/>
          <w:bCs/>
          <w:sz w:val="22"/>
          <w:szCs w:val="22"/>
          <w:lang w:val="es-BO"/>
        </w:rPr>
        <w:t>PROVEEDOR</w:t>
      </w:r>
      <w:r w:rsidRPr="00C949BF">
        <w:rPr>
          <w:rFonts w:ascii="Arial" w:hAnsi="Arial" w:cs="Arial"/>
          <w:bCs/>
          <w:sz w:val="22"/>
          <w:szCs w:val="22"/>
          <w:lang w:val="es-BO"/>
        </w:rPr>
        <w:t xml:space="preserve"> deberá acogerse a su cumplimiento desde la fecha de vigencia de dicha normativa. </w:t>
      </w:r>
    </w:p>
    <w:p w:rsidR="00C949BF" w:rsidRPr="00C949BF" w:rsidRDefault="00C949BF" w:rsidP="00C949BF">
      <w:pPr>
        <w:jc w:val="both"/>
        <w:rPr>
          <w:rFonts w:ascii="Arial" w:hAnsi="Arial" w:cs="Arial"/>
          <w:b/>
          <w:sz w:val="22"/>
          <w:szCs w:val="22"/>
          <w:lang w:val="es-BO"/>
        </w:rPr>
      </w:pPr>
    </w:p>
    <w:p w:rsidR="00C949BF" w:rsidRPr="00C949BF" w:rsidRDefault="00C949BF" w:rsidP="00C949BF">
      <w:pPr>
        <w:autoSpaceDE w:val="0"/>
        <w:autoSpaceDN w:val="0"/>
        <w:adjustRightInd w:val="0"/>
        <w:jc w:val="both"/>
        <w:rPr>
          <w:rFonts w:ascii="Arial" w:hAnsi="Arial" w:cs="Arial"/>
          <w:sz w:val="22"/>
          <w:szCs w:val="22"/>
          <w:lang w:val="es-BO"/>
        </w:rPr>
      </w:pPr>
      <w:r w:rsidRPr="00C949BF">
        <w:rPr>
          <w:rFonts w:ascii="Arial" w:hAnsi="Arial" w:cs="Arial"/>
          <w:b/>
          <w:sz w:val="22"/>
          <w:szCs w:val="22"/>
          <w:lang w:val="es-BO"/>
        </w:rPr>
        <w:lastRenderedPageBreak/>
        <w:t xml:space="preserve">CLÁUSULA DÉCIMA SEXTA.- (FACTURACIÓN) </w:t>
      </w:r>
      <w:r w:rsidRPr="00C949BF">
        <w:rPr>
          <w:rFonts w:ascii="Arial" w:hAnsi="Arial" w:cs="Arial"/>
          <w:sz w:val="22"/>
          <w:szCs w:val="22"/>
          <w:lang w:val="es-BO"/>
        </w:rPr>
        <w:t xml:space="preserve">El </w:t>
      </w:r>
      <w:r w:rsidRPr="00C949BF">
        <w:rPr>
          <w:rFonts w:ascii="Arial" w:hAnsi="Arial" w:cs="Arial"/>
          <w:b/>
          <w:sz w:val="22"/>
          <w:szCs w:val="22"/>
          <w:lang w:val="es-BO"/>
        </w:rPr>
        <w:t xml:space="preserve">PROVEEDOR </w:t>
      </w:r>
      <w:r w:rsidRPr="00C949BF">
        <w:rPr>
          <w:rFonts w:ascii="Arial" w:hAnsi="Arial" w:cs="Arial"/>
          <w:sz w:val="22"/>
          <w:szCs w:val="22"/>
          <w:lang w:val="es-BO"/>
        </w:rPr>
        <w:t xml:space="preserve">una vez aprobada su planilla de ejecución de servicios, deberá emitir la respectiva factura oficial por el monto correspondiente en favor de la </w:t>
      </w:r>
      <w:r w:rsidRPr="00C949BF">
        <w:rPr>
          <w:rFonts w:ascii="Arial" w:hAnsi="Arial" w:cs="Arial"/>
          <w:b/>
          <w:sz w:val="22"/>
          <w:szCs w:val="22"/>
          <w:lang w:val="es-BO"/>
        </w:rPr>
        <w:t>ENTIDAD</w:t>
      </w:r>
      <w:r w:rsidRPr="00C949BF">
        <w:rPr>
          <w:rFonts w:ascii="Arial" w:hAnsi="Arial" w:cs="Arial"/>
          <w:sz w:val="22"/>
          <w:szCs w:val="22"/>
          <w:lang w:val="es-BO"/>
        </w:rPr>
        <w:t>.</w:t>
      </w:r>
    </w:p>
    <w:p w:rsidR="00C949BF" w:rsidRPr="00C949BF" w:rsidRDefault="00C949BF" w:rsidP="00C949BF">
      <w:pPr>
        <w:autoSpaceDE w:val="0"/>
        <w:autoSpaceDN w:val="0"/>
        <w:adjustRightInd w:val="0"/>
        <w:jc w:val="both"/>
        <w:rPr>
          <w:rFonts w:ascii="Arial" w:hAnsi="Arial" w:cs="Arial"/>
          <w:sz w:val="22"/>
          <w:szCs w:val="22"/>
          <w:lang w:val="es-BO"/>
        </w:rPr>
      </w:pPr>
    </w:p>
    <w:p w:rsidR="00C949BF" w:rsidRPr="00C949BF" w:rsidRDefault="00C949BF" w:rsidP="00C949BF">
      <w:pPr>
        <w:autoSpaceDE w:val="0"/>
        <w:autoSpaceDN w:val="0"/>
        <w:adjustRightInd w:val="0"/>
        <w:jc w:val="both"/>
        <w:rPr>
          <w:rFonts w:ascii="Arial" w:hAnsi="Arial" w:cs="Arial"/>
          <w:sz w:val="22"/>
          <w:szCs w:val="22"/>
          <w:lang w:val="es-BO"/>
        </w:rPr>
      </w:pPr>
      <w:r w:rsidRPr="00C949BF">
        <w:rPr>
          <w:rFonts w:ascii="Arial" w:hAnsi="Arial" w:cs="Arial"/>
          <w:sz w:val="22"/>
          <w:szCs w:val="22"/>
          <w:lang w:val="es-BO"/>
        </w:rPr>
        <w:t xml:space="preserve">En caso de que no se emita la respectiva nota fiscal la </w:t>
      </w:r>
      <w:r w:rsidRPr="00C949BF">
        <w:rPr>
          <w:rFonts w:ascii="Arial" w:hAnsi="Arial" w:cs="Arial"/>
          <w:b/>
          <w:sz w:val="22"/>
          <w:szCs w:val="22"/>
          <w:lang w:val="es-BO"/>
        </w:rPr>
        <w:t>ENTIDAD</w:t>
      </w:r>
      <w:r w:rsidRPr="00C949BF">
        <w:rPr>
          <w:rFonts w:ascii="Arial" w:hAnsi="Arial" w:cs="Arial"/>
          <w:sz w:val="22"/>
          <w:szCs w:val="22"/>
          <w:lang w:val="es-BO"/>
        </w:rPr>
        <w:t xml:space="preserve"> deberá realizar la retención de los montos por obligaciones tributarias pendientes, para su posterior pago al Servicio de Impuestos Nacionales.</w:t>
      </w:r>
    </w:p>
    <w:p w:rsidR="00C949BF" w:rsidRPr="00C949BF" w:rsidRDefault="00C949BF" w:rsidP="00C949BF">
      <w:pPr>
        <w:autoSpaceDE w:val="0"/>
        <w:autoSpaceDN w:val="0"/>
        <w:adjustRightInd w:val="0"/>
        <w:jc w:val="both"/>
        <w:rPr>
          <w:rFonts w:ascii="Arial" w:hAnsi="Arial" w:cs="Arial"/>
          <w:sz w:val="22"/>
          <w:szCs w:val="22"/>
          <w:lang w:val="es-BO"/>
        </w:rPr>
      </w:pPr>
    </w:p>
    <w:p w:rsidR="00C949BF" w:rsidRPr="00C949BF" w:rsidRDefault="00C949BF" w:rsidP="00C949BF">
      <w:pPr>
        <w:jc w:val="both"/>
        <w:rPr>
          <w:rFonts w:ascii="Arial" w:hAnsi="Arial" w:cs="Arial"/>
          <w:b/>
          <w:sz w:val="22"/>
          <w:szCs w:val="22"/>
          <w:lang w:val="es-BO"/>
        </w:rPr>
      </w:pPr>
      <w:r w:rsidRPr="00C949BF">
        <w:rPr>
          <w:rFonts w:ascii="Arial" w:hAnsi="Arial" w:cs="Arial"/>
          <w:b/>
          <w:sz w:val="22"/>
          <w:szCs w:val="22"/>
          <w:lang w:val="es-BO"/>
        </w:rPr>
        <w:t xml:space="preserve">CLÁUSULA DÉCIMA SÉPTIMA.- (MODIFICACIONES AL CONTRATO) </w:t>
      </w:r>
      <w:r w:rsidRPr="00C949BF">
        <w:rPr>
          <w:rFonts w:ascii="Arial" w:hAnsi="Arial" w:cs="Arial"/>
          <w:sz w:val="22"/>
          <w:szCs w:val="22"/>
          <w:lang w:val="es-BO"/>
        </w:rPr>
        <w:t xml:space="preserve">El presente Contrato podrá ser modificado sólo en los aspectos previsto en el DBC, siempre y cuando exista acuerdo entre las </w:t>
      </w:r>
      <w:r w:rsidRPr="00C949BF">
        <w:rPr>
          <w:rFonts w:ascii="Arial" w:hAnsi="Arial" w:cs="Arial"/>
          <w:b/>
          <w:sz w:val="22"/>
          <w:szCs w:val="22"/>
          <w:lang w:val="es-BO"/>
        </w:rPr>
        <w:t>PARTES</w:t>
      </w:r>
      <w:r w:rsidRPr="00C949BF">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C949BF">
        <w:rPr>
          <w:rFonts w:ascii="Arial" w:hAnsi="Arial" w:cs="Arial"/>
          <w:b/>
          <w:sz w:val="22"/>
          <w:szCs w:val="22"/>
          <w:lang w:val="es-BO"/>
        </w:rPr>
        <w:t>SERVICIO</w:t>
      </w:r>
      <w:r w:rsidRPr="00C949BF">
        <w:rPr>
          <w:rFonts w:ascii="Arial" w:hAnsi="Arial" w:cs="Arial"/>
          <w:sz w:val="22"/>
          <w:szCs w:val="22"/>
          <w:lang w:val="es-BO"/>
        </w:rPr>
        <w:t>.</w:t>
      </w: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Las </w:t>
      </w:r>
      <w:r w:rsidRPr="00C949BF">
        <w:rPr>
          <w:rFonts w:ascii="Arial" w:hAnsi="Arial" w:cs="Arial"/>
          <w:b/>
          <w:sz w:val="22"/>
          <w:szCs w:val="22"/>
          <w:lang w:val="es-BO"/>
        </w:rPr>
        <w:t>PARTES</w:t>
      </w:r>
      <w:r w:rsidRPr="00C949BF">
        <w:rPr>
          <w:rFonts w:ascii="Arial" w:hAnsi="Arial" w:cs="Arial"/>
          <w:sz w:val="22"/>
          <w:szCs w:val="22"/>
          <w:lang w:val="es-BO"/>
        </w:rPr>
        <w:t xml:space="preserve"> acuerdan que por la recurrencia de la prestación del </w:t>
      </w:r>
      <w:r w:rsidRPr="00C949BF">
        <w:rPr>
          <w:rFonts w:ascii="Arial" w:hAnsi="Arial" w:cs="Arial"/>
          <w:b/>
          <w:sz w:val="22"/>
          <w:szCs w:val="22"/>
          <w:lang w:val="es-BO"/>
        </w:rPr>
        <w:t>SERVICIO</w:t>
      </w:r>
      <w:r w:rsidRPr="00C949BF">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rsidR="00C949BF" w:rsidRPr="00C949BF" w:rsidRDefault="00C949BF" w:rsidP="00C949BF">
      <w:pPr>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C949BF" w:rsidRPr="00C949BF" w:rsidRDefault="00C949BF" w:rsidP="00C949BF">
      <w:pPr>
        <w:jc w:val="both"/>
        <w:rPr>
          <w:rFonts w:ascii="Arial" w:hAnsi="Arial" w:cs="Arial"/>
          <w:b/>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lang w:val="es-BO"/>
        </w:rPr>
        <w:t xml:space="preserve">CLÁUSULA DÉCIMA OCTAVA.- (INTRANSFERIBILIDAD DEL CONTRATO) </w:t>
      </w:r>
      <w:r w:rsidRPr="00C949BF">
        <w:rPr>
          <w:rFonts w:ascii="Arial" w:hAnsi="Arial" w:cs="Arial"/>
          <w:sz w:val="22"/>
          <w:szCs w:val="22"/>
          <w:lang w:val="es-BO"/>
        </w:rPr>
        <w:t>El</w:t>
      </w:r>
      <w:r w:rsidRPr="00C949BF">
        <w:rPr>
          <w:rFonts w:ascii="Arial" w:hAnsi="Arial" w:cs="Arial"/>
          <w:b/>
          <w:sz w:val="22"/>
          <w:szCs w:val="22"/>
          <w:lang w:val="es-BO"/>
        </w:rPr>
        <w:t xml:space="preserve"> PROVEEDOR </w:t>
      </w:r>
      <w:r w:rsidRPr="00C949BF">
        <w:rPr>
          <w:rFonts w:ascii="Arial" w:hAnsi="Arial" w:cs="Arial"/>
          <w:sz w:val="22"/>
          <w:szCs w:val="22"/>
          <w:lang w:val="es-BO"/>
        </w:rPr>
        <w:t>bajo ningún título podrá ceder, transferir, subrogar, total o parcialmente este Contrato.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C949BF" w:rsidRPr="00C949BF" w:rsidRDefault="00C949BF" w:rsidP="00C949BF">
      <w:pPr>
        <w:jc w:val="both"/>
        <w:rPr>
          <w:rFonts w:ascii="Arial" w:hAnsi="Arial" w:cs="Arial"/>
          <w:b/>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lang w:val="es-BO"/>
        </w:rPr>
        <w:t>CLÁUSULA DÉCIMA NOVENA.- (MULTAS)</w:t>
      </w:r>
      <w:r w:rsidRPr="00C949BF">
        <w:rPr>
          <w:rFonts w:ascii="Arial" w:hAnsi="Arial" w:cs="Arial"/>
          <w:sz w:val="22"/>
          <w:szCs w:val="22"/>
          <w:lang w:val="es-BO"/>
        </w:rPr>
        <w:t xml:space="preserve"> Las </w:t>
      </w:r>
      <w:r w:rsidRPr="00C949BF">
        <w:rPr>
          <w:rFonts w:ascii="Arial" w:hAnsi="Arial" w:cs="Arial"/>
          <w:b/>
          <w:bCs/>
          <w:sz w:val="22"/>
          <w:szCs w:val="22"/>
          <w:lang w:val="es-BO"/>
        </w:rPr>
        <w:t>PARTES</w:t>
      </w:r>
      <w:r w:rsidRPr="00C949BF">
        <w:rPr>
          <w:rFonts w:ascii="Arial" w:hAnsi="Arial" w:cs="Arial"/>
          <w:sz w:val="22"/>
          <w:szCs w:val="22"/>
          <w:lang w:val="es-BO"/>
        </w:rPr>
        <w:t xml:space="preserve"> acuerdan que por concepto de penalidad en la ejecución del </w:t>
      </w:r>
      <w:r w:rsidRPr="00C949BF">
        <w:rPr>
          <w:rFonts w:ascii="Arial" w:hAnsi="Arial" w:cs="Arial"/>
          <w:b/>
          <w:bCs/>
          <w:sz w:val="22"/>
          <w:szCs w:val="22"/>
          <w:lang w:val="es-BO"/>
        </w:rPr>
        <w:t>SERVICIO</w:t>
      </w:r>
      <w:r w:rsidRPr="00C949BF">
        <w:rPr>
          <w:rFonts w:ascii="Arial" w:hAnsi="Arial" w:cs="Arial"/>
          <w:sz w:val="22"/>
          <w:szCs w:val="22"/>
          <w:lang w:val="es-BO"/>
        </w:rPr>
        <w:t>, el monto de la multa no deberá exceder el uno por ciento (1%) del monto total del contrato por cada día durante su ejecución.</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Las multas a ser aplicadas serán las siguientes:</w:t>
      </w:r>
    </w:p>
    <w:p w:rsidR="00C949BF" w:rsidRPr="00C949BF" w:rsidRDefault="00C949BF" w:rsidP="00C949BF">
      <w:pPr>
        <w:jc w:val="both"/>
        <w:rPr>
          <w:rFonts w:ascii="Arial" w:hAnsi="Arial" w:cs="Arial"/>
          <w:sz w:val="22"/>
          <w:szCs w:val="22"/>
          <w:lang w:val="es-BO"/>
        </w:rPr>
      </w:pPr>
    </w:p>
    <w:p w:rsidR="00C949BF" w:rsidRPr="00C949BF" w:rsidRDefault="00C949BF" w:rsidP="00094615">
      <w:pPr>
        <w:widowControl w:val="0"/>
        <w:numPr>
          <w:ilvl w:val="0"/>
          <w:numId w:val="55"/>
        </w:numPr>
        <w:ind w:left="426"/>
        <w:jc w:val="both"/>
        <w:rPr>
          <w:rFonts w:ascii="Arial" w:hAnsi="Arial" w:cs="Arial"/>
          <w:sz w:val="22"/>
          <w:szCs w:val="22"/>
          <w:lang w:val="es-ES_tradnl"/>
        </w:rPr>
      </w:pPr>
      <w:r w:rsidRPr="00C949BF">
        <w:rPr>
          <w:rFonts w:ascii="Arial" w:hAnsi="Arial" w:cs="Arial"/>
          <w:sz w:val="22"/>
          <w:szCs w:val="22"/>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C949BF">
        <w:rPr>
          <w:rFonts w:ascii="Arial" w:hAnsi="Arial" w:cs="Arial"/>
          <w:b/>
          <w:sz w:val="22"/>
          <w:szCs w:val="22"/>
          <w:lang w:val="es-ES_tradnl"/>
        </w:rPr>
        <w:t>FISCAL</w:t>
      </w:r>
      <w:r w:rsidRPr="00C949BF">
        <w:rPr>
          <w:rFonts w:ascii="Arial" w:hAnsi="Arial" w:cs="Arial"/>
          <w:sz w:val="22"/>
          <w:szCs w:val="22"/>
          <w:lang w:val="es-ES_tradnl"/>
        </w:rPr>
        <w:t xml:space="preserve"> verifique la falta.</w:t>
      </w:r>
    </w:p>
    <w:p w:rsidR="00C949BF" w:rsidRPr="00C949BF" w:rsidRDefault="00C949BF" w:rsidP="00C949BF">
      <w:pPr>
        <w:widowControl w:val="0"/>
        <w:ind w:left="426"/>
        <w:jc w:val="both"/>
        <w:rPr>
          <w:rFonts w:ascii="Arial" w:hAnsi="Arial" w:cs="Arial"/>
          <w:sz w:val="22"/>
          <w:szCs w:val="22"/>
          <w:lang w:val="es-ES_tradnl"/>
        </w:rPr>
      </w:pPr>
    </w:p>
    <w:p w:rsidR="00C949BF" w:rsidRPr="00C949BF" w:rsidRDefault="00C949BF" w:rsidP="00094615">
      <w:pPr>
        <w:widowControl w:val="0"/>
        <w:numPr>
          <w:ilvl w:val="0"/>
          <w:numId w:val="55"/>
        </w:numPr>
        <w:ind w:left="426"/>
        <w:jc w:val="both"/>
        <w:rPr>
          <w:rFonts w:ascii="Arial" w:hAnsi="Arial" w:cs="Arial"/>
          <w:sz w:val="22"/>
          <w:szCs w:val="22"/>
          <w:lang w:val="es-ES_tradnl"/>
        </w:rPr>
      </w:pPr>
      <w:r w:rsidRPr="00C949BF">
        <w:rPr>
          <w:rFonts w:ascii="Arial" w:hAnsi="Arial" w:cs="Arial"/>
          <w:sz w:val="22"/>
          <w:szCs w:val="22"/>
          <w:lang w:val="es-ES_tradnl"/>
        </w:rPr>
        <w:t xml:space="preserve">Por ausencia injustificada del </w:t>
      </w:r>
      <w:r w:rsidRPr="00C949BF">
        <w:rPr>
          <w:rFonts w:ascii="Arial" w:hAnsi="Arial" w:cs="Arial"/>
          <w:b/>
          <w:sz w:val="22"/>
          <w:szCs w:val="22"/>
          <w:lang w:val="es-ES_tradnl"/>
        </w:rPr>
        <w:t>PROVEEDOR</w:t>
      </w:r>
      <w:r w:rsidRPr="00C949BF">
        <w:rPr>
          <w:rFonts w:ascii="Arial" w:hAnsi="Arial" w:cs="Arial"/>
          <w:sz w:val="22"/>
          <w:szCs w:val="22"/>
          <w:lang w:val="es-ES_tradnl"/>
        </w:rPr>
        <w:t xml:space="preserve"> en el registro de presencia de personal, el día será descontado y se aplicará una multa del 0.40% del monto total del Contrato, medio de verificación reporte de control de asistencia de la </w:t>
      </w:r>
      <w:r w:rsidRPr="00C949BF">
        <w:rPr>
          <w:rFonts w:ascii="Arial" w:hAnsi="Arial" w:cs="Arial"/>
          <w:b/>
          <w:sz w:val="22"/>
          <w:szCs w:val="22"/>
          <w:lang w:val="es-ES_tradnl"/>
        </w:rPr>
        <w:t>ENTIDAD</w:t>
      </w:r>
      <w:r w:rsidRPr="00C949BF">
        <w:rPr>
          <w:rFonts w:ascii="Arial" w:hAnsi="Arial" w:cs="Arial"/>
          <w:sz w:val="22"/>
          <w:szCs w:val="22"/>
          <w:lang w:val="es-ES_tradnl"/>
        </w:rPr>
        <w:t>.</w:t>
      </w:r>
    </w:p>
    <w:p w:rsidR="00C949BF" w:rsidRPr="00C949BF" w:rsidRDefault="00C949BF" w:rsidP="00C949BF">
      <w:pPr>
        <w:widowControl w:val="0"/>
        <w:ind w:left="426"/>
        <w:jc w:val="both"/>
        <w:rPr>
          <w:rFonts w:ascii="Arial" w:hAnsi="Arial" w:cs="Arial"/>
          <w:sz w:val="22"/>
          <w:szCs w:val="22"/>
          <w:lang w:val="es-ES_tradnl"/>
        </w:rPr>
      </w:pPr>
    </w:p>
    <w:p w:rsidR="00C949BF" w:rsidRPr="00C949BF" w:rsidRDefault="00C949BF" w:rsidP="00094615">
      <w:pPr>
        <w:widowControl w:val="0"/>
        <w:numPr>
          <w:ilvl w:val="0"/>
          <w:numId w:val="55"/>
        </w:numPr>
        <w:ind w:left="426"/>
        <w:jc w:val="both"/>
        <w:rPr>
          <w:rFonts w:ascii="Arial" w:hAnsi="Arial" w:cs="Arial"/>
          <w:sz w:val="22"/>
          <w:szCs w:val="22"/>
          <w:lang w:val="es-ES_tradnl"/>
        </w:rPr>
      </w:pPr>
      <w:r w:rsidRPr="00C949BF">
        <w:rPr>
          <w:rFonts w:ascii="Arial" w:hAnsi="Arial" w:cs="Arial"/>
          <w:sz w:val="22"/>
          <w:szCs w:val="22"/>
          <w:lang w:val="es-ES_tradnl"/>
        </w:rPr>
        <w:t xml:space="preserve">Por atraso injustificado del </w:t>
      </w:r>
      <w:r w:rsidRPr="00C949BF">
        <w:rPr>
          <w:rFonts w:ascii="Arial" w:hAnsi="Arial" w:cs="Arial"/>
          <w:b/>
          <w:sz w:val="22"/>
          <w:szCs w:val="22"/>
          <w:lang w:val="es-ES_tradnl"/>
        </w:rPr>
        <w:t>PROVEEDOR</w:t>
      </w:r>
      <w:r w:rsidRPr="00C949BF">
        <w:rPr>
          <w:rFonts w:ascii="Arial" w:hAnsi="Arial" w:cs="Arial"/>
          <w:sz w:val="22"/>
          <w:szCs w:val="22"/>
          <w:lang w:val="es-ES_tradnl"/>
        </w:rPr>
        <w:t xml:space="preserve"> en el registro de presencia del personal, se aplicará una multa del 0.20% del monto total del Contrato; se considera atraso hasta una (1) hora después de la hora determinada para el registro de presencia al ingreso, después de este plazo se considerará como ausencia, medio de verificación reporte de control de presencia de la </w:t>
      </w:r>
      <w:r w:rsidRPr="00C949BF">
        <w:rPr>
          <w:rFonts w:ascii="Arial" w:hAnsi="Arial" w:cs="Arial"/>
          <w:b/>
          <w:sz w:val="22"/>
          <w:szCs w:val="22"/>
          <w:lang w:val="es-ES_tradnl"/>
        </w:rPr>
        <w:t>ENTIDAD</w:t>
      </w:r>
      <w:r w:rsidRPr="00C949BF">
        <w:rPr>
          <w:rFonts w:ascii="Arial" w:hAnsi="Arial" w:cs="Arial"/>
          <w:sz w:val="22"/>
          <w:szCs w:val="22"/>
          <w:lang w:val="es-ES_tradnl"/>
        </w:rPr>
        <w:t>.</w:t>
      </w:r>
    </w:p>
    <w:p w:rsidR="00C949BF" w:rsidRPr="00C949BF" w:rsidRDefault="00C949BF" w:rsidP="00C949BF">
      <w:pPr>
        <w:ind w:left="426"/>
        <w:jc w:val="both"/>
        <w:rPr>
          <w:rFonts w:ascii="Arial" w:hAnsi="Arial" w:cs="Arial"/>
          <w:iCs/>
          <w:color w:val="404040"/>
          <w:sz w:val="22"/>
          <w:szCs w:val="22"/>
        </w:rPr>
      </w:pPr>
    </w:p>
    <w:p w:rsidR="00C949BF" w:rsidRPr="00C949BF" w:rsidRDefault="00C949BF" w:rsidP="00094615">
      <w:pPr>
        <w:widowControl w:val="0"/>
        <w:numPr>
          <w:ilvl w:val="0"/>
          <w:numId w:val="55"/>
        </w:numPr>
        <w:ind w:left="426"/>
        <w:jc w:val="both"/>
        <w:rPr>
          <w:rFonts w:ascii="Arial" w:hAnsi="Arial" w:cs="Arial"/>
          <w:sz w:val="22"/>
          <w:szCs w:val="22"/>
        </w:rPr>
      </w:pPr>
      <w:r w:rsidRPr="00C949BF">
        <w:rPr>
          <w:rFonts w:ascii="Arial" w:hAnsi="Arial" w:cs="Arial"/>
          <w:sz w:val="22"/>
          <w:szCs w:val="22"/>
          <w:lang w:val="es-ES_tradnl"/>
        </w:rPr>
        <w:t xml:space="preserve">Por un trabajo mal ejecutado técnica, procedimental o administrativamente; o no atender un requerimiento del </w:t>
      </w:r>
      <w:r w:rsidRPr="00C949BF">
        <w:rPr>
          <w:rFonts w:ascii="Arial" w:hAnsi="Arial" w:cs="Arial"/>
          <w:b/>
          <w:sz w:val="22"/>
          <w:szCs w:val="22"/>
          <w:lang w:val="es-ES_tradnl"/>
        </w:rPr>
        <w:t>FISCAL</w:t>
      </w:r>
      <w:r w:rsidRPr="00C949BF">
        <w:rPr>
          <w:rFonts w:ascii="Arial" w:hAnsi="Arial" w:cs="Arial"/>
          <w:sz w:val="22"/>
          <w:szCs w:val="22"/>
          <w:lang w:val="es-ES_tradnl"/>
        </w:rPr>
        <w:t xml:space="preserve">, se multará con 0.40% del monto total del Contrato, cada vez que se incurra en la falta descrita. Medio de verificación Informe del </w:t>
      </w:r>
      <w:r w:rsidRPr="00C949BF">
        <w:rPr>
          <w:rFonts w:ascii="Arial" w:hAnsi="Arial" w:cs="Arial"/>
          <w:b/>
          <w:sz w:val="22"/>
          <w:szCs w:val="22"/>
          <w:lang w:val="es-ES_tradnl"/>
        </w:rPr>
        <w:t>FISCAL</w:t>
      </w:r>
      <w:r w:rsidRPr="00C949BF">
        <w:rPr>
          <w:rFonts w:ascii="Arial" w:hAnsi="Arial" w:cs="Arial"/>
          <w:sz w:val="22"/>
          <w:szCs w:val="22"/>
          <w:lang w:val="es-ES_tradnl"/>
        </w:rPr>
        <w:t>.</w:t>
      </w:r>
    </w:p>
    <w:p w:rsidR="00C949BF" w:rsidRPr="00C949BF" w:rsidRDefault="00C949BF" w:rsidP="00C949BF">
      <w:pPr>
        <w:ind w:left="426"/>
        <w:rPr>
          <w:rFonts w:ascii="Arial" w:hAnsi="Arial" w:cs="Arial"/>
          <w:sz w:val="22"/>
          <w:szCs w:val="22"/>
          <w:lang w:val="es-ES_tradnl" w:eastAsia="en-US"/>
        </w:rPr>
      </w:pPr>
    </w:p>
    <w:p w:rsidR="00C949BF" w:rsidRPr="00C949BF" w:rsidRDefault="00C949BF" w:rsidP="00094615">
      <w:pPr>
        <w:widowControl w:val="0"/>
        <w:numPr>
          <w:ilvl w:val="0"/>
          <w:numId w:val="55"/>
        </w:numPr>
        <w:ind w:left="426"/>
        <w:jc w:val="both"/>
        <w:rPr>
          <w:rFonts w:ascii="Arial" w:hAnsi="Arial" w:cs="Arial"/>
          <w:sz w:val="22"/>
          <w:szCs w:val="22"/>
          <w:lang w:val="es-ES_tradnl"/>
        </w:rPr>
      </w:pPr>
      <w:r w:rsidRPr="00C949BF">
        <w:rPr>
          <w:rFonts w:ascii="Arial" w:hAnsi="Arial" w:cs="Arial"/>
          <w:sz w:val="22"/>
          <w:szCs w:val="22"/>
          <w:lang w:val="es-ES_tradnl"/>
        </w:rPr>
        <w:t xml:space="preserve">Por asistencia a las instalaciones de la </w:t>
      </w:r>
      <w:r w:rsidRPr="00C949BF">
        <w:rPr>
          <w:rFonts w:ascii="Arial" w:hAnsi="Arial" w:cs="Arial"/>
          <w:b/>
          <w:sz w:val="22"/>
          <w:szCs w:val="22"/>
          <w:lang w:val="es-ES_tradnl"/>
        </w:rPr>
        <w:t>ENTIDAD</w:t>
      </w:r>
      <w:r w:rsidRPr="00C949BF">
        <w:rPr>
          <w:rFonts w:ascii="Arial" w:hAnsi="Arial" w:cs="Arial"/>
          <w:sz w:val="22"/>
          <w:szCs w:val="22"/>
          <w:lang w:val="es-ES_tradnl"/>
        </w:rPr>
        <w:t xml:space="preserve">, en estado de ebriedad, el día será descontado y se multará con 0.80% del monto total del Contrato. </w:t>
      </w:r>
    </w:p>
    <w:p w:rsidR="00C949BF" w:rsidRPr="00C949BF" w:rsidRDefault="00C949BF" w:rsidP="00C949BF">
      <w:pPr>
        <w:widowControl w:val="0"/>
        <w:ind w:left="426"/>
        <w:jc w:val="both"/>
        <w:rPr>
          <w:rFonts w:ascii="Arial" w:hAnsi="Arial" w:cs="Arial"/>
          <w:sz w:val="22"/>
          <w:szCs w:val="22"/>
          <w:lang w:val="es-ES_tradnl"/>
        </w:rPr>
      </w:pPr>
    </w:p>
    <w:p w:rsidR="00C949BF" w:rsidRPr="00C949BF" w:rsidRDefault="00C949BF" w:rsidP="00094615">
      <w:pPr>
        <w:numPr>
          <w:ilvl w:val="0"/>
          <w:numId w:val="55"/>
        </w:numPr>
        <w:ind w:left="426"/>
        <w:jc w:val="both"/>
        <w:rPr>
          <w:rFonts w:ascii="Arial" w:hAnsi="Arial" w:cs="Arial"/>
          <w:sz w:val="22"/>
          <w:szCs w:val="22"/>
          <w:lang w:val="es-ES_tradnl"/>
        </w:rPr>
      </w:pPr>
      <w:r w:rsidRPr="00C949BF">
        <w:rPr>
          <w:rFonts w:ascii="Arial" w:hAnsi="Arial" w:cs="Arial"/>
          <w:sz w:val="22"/>
          <w:szCs w:val="22"/>
          <w:lang w:val="es-ES_tradnl"/>
        </w:rPr>
        <w:t>Por el abandono injustificado de un trabajo sin conclusión o abandono de las instalaciones sede de las labores, se aplicará una multa de 0.30% del monto total del Contrato cada vez que se incurra en la falta descrita.</w:t>
      </w:r>
    </w:p>
    <w:p w:rsidR="00C949BF" w:rsidRPr="00C949BF" w:rsidRDefault="00C949BF" w:rsidP="00C949BF">
      <w:pPr>
        <w:widowControl w:val="0"/>
        <w:ind w:left="426"/>
        <w:jc w:val="both"/>
        <w:rPr>
          <w:rFonts w:ascii="Arial" w:hAnsi="Arial" w:cs="Arial"/>
          <w:sz w:val="22"/>
          <w:szCs w:val="22"/>
          <w:lang w:val="es-ES_tradnl"/>
        </w:rPr>
      </w:pPr>
    </w:p>
    <w:p w:rsidR="00C949BF" w:rsidRPr="00C949BF" w:rsidRDefault="00C949BF" w:rsidP="00094615">
      <w:pPr>
        <w:widowControl w:val="0"/>
        <w:numPr>
          <w:ilvl w:val="0"/>
          <w:numId w:val="55"/>
        </w:numPr>
        <w:ind w:left="426"/>
        <w:jc w:val="both"/>
        <w:rPr>
          <w:rFonts w:ascii="Arial" w:hAnsi="Arial" w:cs="Arial"/>
          <w:sz w:val="22"/>
          <w:szCs w:val="22"/>
          <w:lang w:val="es-ES_tradnl"/>
        </w:rPr>
      </w:pPr>
      <w:r w:rsidRPr="00C949BF">
        <w:rPr>
          <w:rFonts w:ascii="Arial" w:hAnsi="Arial" w:cs="Arial"/>
          <w:sz w:val="22"/>
          <w:szCs w:val="22"/>
          <w:lang w:val="es-ES_tradnl"/>
        </w:rPr>
        <w:t xml:space="preserve">Por el extravío de la credencial de ingreso emitida por la </w:t>
      </w:r>
      <w:r w:rsidRPr="00C949BF">
        <w:rPr>
          <w:rFonts w:ascii="Arial" w:hAnsi="Arial" w:cs="Arial"/>
          <w:b/>
          <w:sz w:val="22"/>
          <w:szCs w:val="22"/>
          <w:lang w:val="es-ES_tradnl"/>
        </w:rPr>
        <w:t>ENTIDAD</w:t>
      </w:r>
      <w:r w:rsidRPr="00C949BF">
        <w:rPr>
          <w:rFonts w:ascii="Arial" w:hAnsi="Arial" w:cs="Arial"/>
          <w:sz w:val="22"/>
          <w:szCs w:val="22"/>
          <w:lang w:val="es-ES_tradnl"/>
        </w:rPr>
        <w:t xml:space="preserve">, lo cual compromete la seguridad de la </w:t>
      </w:r>
      <w:r w:rsidRPr="00C949BF">
        <w:rPr>
          <w:rFonts w:ascii="Arial" w:hAnsi="Arial" w:cs="Arial"/>
          <w:b/>
          <w:sz w:val="22"/>
          <w:szCs w:val="22"/>
          <w:lang w:val="es-ES_tradnl"/>
        </w:rPr>
        <w:t>ENTIDAD</w:t>
      </w:r>
      <w:r w:rsidRPr="00C949BF">
        <w:rPr>
          <w:rFonts w:ascii="Arial" w:hAnsi="Arial" w:cs="Arial"/>
          <w:sz w:val="22"/>
          <w:szCs w:val="22"/>
          <w:lang w:val="es-ES_tradnl"/>
        </w:rPr>
        <w:t xml:space="preserve">, se aplicará una multa de 0.20% del monto total del Contrato cada vez que se incurra en la falta descrita. </w:t>
      </w:r>
    </w:p>
    <w:p w:rsidR="00C949BF" w:rsidRPr="00C949BF" w:rsidRDefault="00C949BF" w:rsidP="00C949BF">
      <w:pPr>
        <w:ind w:left="426"/>
        <w:rPr>
          <w:rFonts w:ascii="Arial" w:hAnsi="Arial" w:cs="Arial"/>
          <w:sz w:val="22"/>
          <w:szCs w:val="22"/>
          <w:lang w:val="es-ES_tradnl" w:eastAsia="en-US"/>
        </w:rPr>
      </w:pPr>
    </w:p>
    <w:p w:rsidR="00C949BF" w:rsidRPr="00C949BF" w:rsidRDefault="00C949BF" w:rsidP="00094615">
      <w:pPr>
        <w:widowControl w:val="0"/>
        <w:numPr>
          <w:ilvl w:val="0"/>
          <w:numId w:val="55"/>
        </w:numPr>
        <w:ind w:left="426"/>
        <w:jc w:val="both"/>
        <w:rPr>
          <w:rFonts w:ascii="Arial" w:hAnsi="Arial" w:cs="Arial"/>
          <w:sz w:val="22"/>
          <w:szCs w:val="22"/>
          <w:lang w:val="es-ES_tradnl"/>
        </w:rPr>
      </w:pPr>
      <w:r w:rsidRPr="00C949BF">
        <w:rPr>
          <w:rFonts w:ascii="Arial" w:hAnsi="Arial" w:cs="Arial"/>
          <w:sz w:val="22"/>
          <w:szCs w:val="22"/>
          <w:lang w:val="es-ES_tradnl"/>
        </w:rPr>
        <w:t xml:space="preserve">Por ejecutar tareas o trabajos que no se encuentren expresamente autorizados por las instancias competentes de la </w:t>
      </w:r>
      <w:r w:rsidRPr="00C949BF">
        <w:rPr>
          <w:rFonts w:ascii="Arial" w:hAnsi="Arial" w:cs="Arial"/>
          <w:b/>
          <w:sz w:val="22"/>
          <w:szCs w:val="22"/>
          <w:lang w:val="es-ES_tradnl"/>
        </w:rPr>
        <w:t>ENTIDAD</w:t>
      </w:r>
      <w:r w:rsidRPr="00C949BF">
        <w:rPr>
          <w:rFonts w:ascii="Arial" w:hAnsi="Arial" w:cs="Arial"/>
          <w:sz w:val="22"/>
          <w:szCs w:val="22"/>
          <w:lang w:val="es-ES_tradnl"/>
        </w:rPr>
        <w:t xml:space="preserve"> y sean considerados peligrosos para la continuidad operativa (por ejemplo, un corte de energía eléctrica), se aplicará una multa de 0.40% del monto total del Contrato cada vez que se incurra en la falta descrita. </w:t>
      </w:r>
    </w:p>
    <w:p w:rsidR="00C949BF" w:rsidRPr="00C949BF" w:rsidRDefault="00C949BF" w:rsidP="00C949BF">
      <w:pPr>
        <w:ind w:left="426"/>
        <w:rPr>
          <w:rFonts w:ascii="Arial" w:hAnsi="Arial" w:cs="Arial"/>
          <w:sz w:val="22"/>
          <w:szCs w:val="22"/>
          <w:lang w:val="es-ES_tradnl" w:eastAsia="en-US"/>
        </w:rPr>
      </w:pPr>
    </w:p>
    <w:p w:rsidR="00C949BF" w:rsidRPr="00C949BF" w:rsidRDefault="00C949BF" w:rsidP="00094615">
      <w:pPr>
        <w:widowControl w:val="0"/>
        <w:numPr>
          <w:ilvl w:val="0"/>
          <w:numId w:val="55"/>
        </w:numPr>
        <w:ind w:left="426"/>
        <w:jc w:val="both"/>
        <w:rPr>
          <w:rFonts w:ascii="Arial" w:hAnsi="Arial" w:cs="Arial"/>
          <w:color w:val="000000"/>
          <w:sz w:val="22"/>
          <w:szCs w:val="22"/>
          <w:lang w:val="es-ES_tradnl"/>
        </w:rPr>
      </w:pPr>
      <w:r w:rsidRPr="00C949BF">
        <w:rPr>
          <w:rFonts w:ascii="Arial" w:hAnsi="Arial" w:cs="Arial"/>
          <w:color w:val="000000"/>
          <w:sz w:val="22"/>
          <w:szCs w:val="22"/>
          <w:lang w:val="es-ES_tradnl"/>
        </w:rPr>
        <w:t xml:space="preserve">Por no contar con herramientas mínimas para ejecutar trabajos correspondientes al área, se aplicará una multa de 0.10% del monto total del Contrato, cada vez que se incurra en la falta descrita de acuerdo a verificación del </w:t>
      </w:r>
      <w:r w:rsidRPr="00C949BF">
        <w:rPr>
          <w:rFonts w:ascii="Arial" w:hAnsi="Arial" w:cs="Arial"/>
          <w:b/>
          <w:color w:val="000000"/>
          <w:sz w:val="22"/>
          <w:szCs w:val="22"/>
          <w:lang w:val="es-ES_tradnl"/>
        </w:rPr>
        <w:t>FISCAL</w:t>
      </w:r>
      <w:r w:rsidRPr="00C949BF">
        <w:rPr>
          <w:rFonts w:ascii="Arial" w:hAnsi="Arial" w:cs="Arial"/>
          <w:color w:val="000000"/>
          <w:sz w:val="22"/>
          <w:szCs w:val="22"/>
          <w:lang w:val="es-ES_tradnl"/>
        </w:rPr>
        <w:t>.</w:t>
      </w:r>
    </w:p>
    <w:p w:rsidR="00C949BF" w:rsidRPr="00C949BF" w:rsidRDefault="00C949BF" w:rsidP="00C949BF">
      <w:pPr>
        <w:ind w:left="720"/>
        <w:jc w:val="both"/>
        <w:rPr>
          <w:rFonts w:ascii="Arial" w:hAnsi="Arial" w:cs="Arial"/>
          <w:sz w:val="22"/>
          <w:szCs w:val="22"/>
          <w:lang w:val="es-BO" w:eastAsia="es-BO"/>
        </w:rPr>
      </w:pPr>
    </w:p>
    <w:p w:rsidR="00C949BF" w:rsidRPr="00C949BF" w:rsidRDefault="00C949BF" w:rsidP="00C949BF">
      <w:pPr>
        <w:jc w:val="both"/>
        <w:rPr>
          <w:rFonts w:ascii="Arial" w:hAnsi="Arial" w:cs="Arial"/>
          <w:sz w:val="22"/>
          <w:szCs w:val="22"/>
          <w:lang w:val="es-BO" w:eastAsia="es-BO"/>
        </w:rPr>
      </w:pPr>
      <w:r w:rsidRPr="00C949BF">
        <w:rPr>
          <w:rFonts w:ascii="Arial" w:hAnsi="Arial" w:cs="Arial"/>
          <w:sz w:val="22"/>
          <w:szCs w:val="22"/>
          <w:lang w:val="es-BO" w:eastAsia="en-US"/>
        </w:rPr>
        <w:t xml:space="preserve">Estas penalidades se aplicarán salvo casos de fuerza mayor, caso fortuito u otras causas debidamente comprobadas por el </w:t>
      </w:r>
      <w:r w:rsidRPr="00C949BF">
        <w:rPr>
          <w:rFonts w:ascii="Arial" w:hAnsi="Arial" w:cs="Arial"/>
          <w:b/>
          <w:bCs/>
          <w:sz w:val="22"/>
          <w:szCs w:val="22"/>
          <w:lang w:val="es-BO" w:eastAsia="en-US"/>
        </w:rPr>
        <w:t>FISCAL</w:t>
      </w:r>
      <w:r w:rsidRPr="00C949BF">
        <w:rPr>
          <w:rFonts w:ascii="Arial" w:hAnsi="Arial" w:cs="Arial"/>
          <w:sz w:val="22"/>
          <w:szCs w:val="22"/>
          <w:lang w:val="es-BO" w:eastAsia="en-US"/>
        </w:rPr>
        <w:t>.</w:t>
      </w:r>
    </w:p>
    <w:p w:rsidR="00C949BF" w:rsidRPr="00C949BF" w:rsidRDefault="00C949BF" w:rsidP="00C949BF">
      <w:pPr>
        <w:jc w:val="both"/>
        <w:rPr>
          <w:rFonts w:ascii="Arial" w:hAnsi="Arial" w:cs="Arial"/>
          <w:b/>
          <w:sz w:val="22"/>
          <w:szCs w:val="22"/>
          <w:lang w:val="es-BO"/>
        </w:rPr>
      </w:pPr>
      <w:r w:rsidRPr="00C949BF">
        <w:rPr>
          <w:rFonts w:ascii="Arial" w:hAnsi="Arial" w:cs="Arial"/>
          <w:b/>
          <w:sz w:val="22"/>
          <w:szCs w:val="22"/>
          <w:lang w:val="es-BO"/>
        </w:rPr>
        <w:t xml:space="preserve"> </w:t>
      </w: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En todos los casos de resolución de Contrato por causas atribuibles al </w:t>
      </w:r>
      <w:r w:rsidRPr="00C949BF">
        <w:rPr>
          <w:rFonts w:ascii="Arial" w:hAnsi="Arial" w:cs="Arial"/>
          <w:b/>
          <w:sz w:val="22"/>
          <w:szCs w:val="22"/>
          <w:lang w:val="es-BO"/>
        </w:rPr>
        <w:t>PROVEEDOR</w:t>
      </w:r>
      <w:r w:rsidRPr="00C949BF">
        <w:rPr>
          <w:rFonts w:ascii="Arial" w:hAnsi="Arial" w:cs="Arial"/>
          <w:sz w:val="22"/>
          <w:szCs w:val="22"/>
          <w:lang w:val="es-BO"/>
        </w:rPr>
        <w:t xml:space="preserve">, la </w:t>
      </w:r>
      <w:r w:rsidRPr="00C949BF">
        <w:rPr>
          <w:rFonts w:ascii="Arial" w:hAnsi="Arial" w:cs="Arial"/>
          <w:b/>
          <w:sz w:val="22"/>
          <w:szCs w:val="22"/>
          <w:lang w:val="es-BO"/>
        </w:rPr>
        <w:t xml:space="preserve">ENTIDAD </w:t>
      </w:r>
      <w:r w:rsidRPr="00C949BF">
        <w:rPr>
          <w:rFonts w:ascii="Arial" w:hAnsi="Arial" w:cs="Arial"/>
          <w:sz w:val="22"/>
          <w:szCs w:val="22"/>
          <w:lang w:val="es-BO"/>
        </w:rPr>
        <w:t>no podrá cobrar multas que excedan el veinte por ciento (20%) del monto total del Contrato.</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Las multas serán cobradas mediante descuentos establecidos expresamente por el </w:t>
      </w:r>
      <w:r w:rsidRPr="00C949BF">
        <w:rPr>
          <w:rFonts w:ascii="Arial" w:hAnsi="Arial" w:cs="Arial"/>
          <w:b/>
          <w:bCs/>
          <w:sz w:val="22"/>
          <w:szCs w:val="22"/>
          <w:lang w:val="es-BO"/>
        </w:rPr>
        <w:t>FISCAL</w:t>
      </w:r>
      <w:r w:rsidRPr="00C949BF">
        <w:rPr>
          <w:rFonts w:ascii="Arial" w:hAnsi="Arial" w:cs="Arial"/>
          <w:sz w:val="22"/>
          <w:szCs w:val="22"/>
          <w:lang w:val="es-BO"/>
        </w:rPr>
        <w:t>, bajo su directa responsabilidad, en las planillas de ejecución del servicio sujetas a su aprobación o en la liquidación del Contrato.</w:t>
      </w:r>
    </w:p>
    <w:p w:rsidR="00C949BF" w:rsidRPr="00C949BF" w:rsidRDefault="00C949BF" w:rsidP="00C949BF">
      <w:pPr>
        <w:jc w:val="both"/>
        <w:rPr>
          <w:rFonts w:ascii="Arial" w:hAnsi="Arial" w:cs="Arial"/>
          <w:sz w:val="22"/>
          <w:szCs w:val="22"/>
          <w:lang w:val="es-BO"/>
        </w:rPr>
      </w:pPr>
    </w:p>
    <w:p w:rsidR="00C949BF" w:rsidRPr="00C949BF" w:rsidRDefault="00C949BF" w:rsidP="00C949BF">
      <w:pPr>
        <w:autoSpaceDE w:val="0"/>
        <w:autoSpaceDN w:val="0"/>
        <w:adjustRightInd w:val="0"/>
        <w:jc w:val="both"/>
        <w:rPr>
          <w:rFonts w:ascii="Arial" w:hAnsi="Arial" w:cs="Arial"/>
          <w:b/>
          <w:bCs/>
          <w:sz w:val="22"/>
          <w:szCs w:val="22"/>
          <w:lang w:val="es-BO"/>
        </w:rPr>
      </w:pPr>
      <w:r w:rsidRPr="00C949BF">
        <w:rPr>
          <w:rFonts w:ascii="Arial" w:hAnsi="Arial" w:cs="Arial"/>
          <w:b/>
          <w:sz w:val="22"/>
          <w:szCs w:val="22"/>
          <w:lang w:val="es-BO"/>
        </w:rPr>
        <w:lastRenderedPageBreak/>
        <w:t>CLÁUSULA VIGÉSIMA.- (CUMPLIMIENTO DE LEYES LABORALES</w:t>
      </w:r>
      <w:r w:rsidRPr="00C949BF">
        <w:rPr>
          <w:rFonts w:ascii="Arial" w:hAnsi="Arial" w:cs="Arial"/>
          <w:b/>
          <w:bCs/>
          <w:sz w:val="22"/>
          <w:szCs w:val="22"/>
          <w:lang w:val="es-BO"/>
        </w:rPr>
        <w:t xml:space="preserve">) </w:t>
      </w:r>
      <w:r w:rsidRPr="00C949BF">
        <w:rPr>
          <w:rFonts w:ascii="Arial" w:hAnsi="Arial" w:cs="Arial"/>
          <w:sz w:val="22"/>
          <w:szCs w:val="22"/>
          <w:lang w:val="es-BO"/>
        </w:rPr>
        <w:t xml:space="preserve">EL </w:t>
      </w:r>
      <w:r w:rsidRPr="00C949BF">
        <w:rPr>
          <w:rFonts w:ascii="Arial" w:hAnsi="Arial" w:cs="Arial"/>
          <w:b/>
          <w:sz w:val="22"/>
          <w:szCs w:val="22"/>
          <w:lang w:val="es-BO"/>
        </w:rPr>
        <w:t xml:space="preserve">PROVEEDOR </w:t>
      </w:r>
      <w:r w:rsidRPr="00C949BF">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C949BF">
        <w:rPr>
          <w:rFonts w:ascii="Arial" w:hAnsi="Arial" w:cs="Arial"/>
          <w:b/>
          <w:bCs/>
          <w:sz w:val="22"/>
          <w:szCs w:val="22"/>
          <w:lang w:val="es-BO"/>
        </w:rPr>
        <w:t xml:space="preserve">ENTIDAD </w:t>
      </w:r>
      <w:r w:rsidRPr="00C949BF">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rsidR="00C949BF" w:rsidRPr="00C949BF" w:rsidRDefault="00C949BF" w:rsidP="00C949BF">
      <w:pPr>
        <w:autoSpaceDE w:val="0"/>
        <w:autoSpaceDN w:val="0"/>
        <w:adjustRightInd w:val="0"/>
        <w:jc w:val="both"/>
        <w:rPr>
          <w:rFonts w:ascii="Arial" w:hAnsi="Arial" w:cs="Arial"/>
          <w:sz w:val="22"/>
          <w:szCs w:val="22"/>
          <w:lang w:val="es-BO"/>
        </w:rPr>
      </w:pPr>
    </w:p>
    <w:p w:rsidR="00C949BF" w:rsidRPr="00C949BF" w:rsidRDefault="00C949BF" w:rsidP="00C949BF">
      <w:pPr>
        <w:jc w:val="both"/>
        <w:rPr>
          <w:rFonts w:ascii="Arial" w:hAnsi="Arial" w:cs="Arial"/>
          <w:b/>
          <w:sz w:val="22"/>
          <w:szCs w:val="22"/>
          <w:lang w:val="es-BO"/>
        </w:rPr>
      </w:pPr>
      <w:r w:rsidRPr="00C949BF">
        <w:rPr>
          <w:rFonts w:ascii="Arial" w:hAnsi="Arial" w:cs="Arial"/>
          <w:b/>
          <w:sz w:val="22"/>
          <w:szCs w:val="22"/>
          <w:lang w:val="es-BO"/>
        </w:rPr>
        <w:t xml:space="preserve">CLÁUSULA VIGÉSIMA PRIMERA.- (CAUSAS DE FUERZA MAYOR Y/O CASO FORTUITO) </w:t>
      </w:r>
      <w:r w:rsidRPr="00C949BF">
        <w:rPr>
          <w:rFonts w:ascii="Arial" w:hAnsi="Arial" w:cs="Arial"/>
          <w:sz w:val="22"/>
          <w:szCs w:val="22"/>
          <w:lang w:val="es-BO"/>
        </w:rPr>
        <w:t xml:space="preserve">Con el fin de exceptuar al </w:t>
      </w:r>
      <w:r w:rsidRPr="00C949BF">
        <w:rPr>
          <w:rFonts w:ascii="Arial" w:hAnsi="Arial" w:cs="Arial"/>
          <w:b/>
          <w:sz w:val="22"/>
          <w:szCs w:val="22"/>
          <w:lang w:val="es-BO"/>
        </w:rPr>
        <w:t>PROVEEDOR</w:t>
      </w:r>
      <w:r w:rsidRPr="00C949BF">
        <w:rPr>
          <w:rFonts w:ascii="Arial" w:hAnsi="Arial" w:cs="Arial"/>
          <w:sz w:val="22"/>
          <w:szCs w:val="22"/>
          <w:lang w:val="es-BO"/>
        </w:rPr>
        <w:t xml:space="preserve"> de determinadas responsabilidades por incumplimiento involuntario de las prestaciones del Contrato, el </w:t>
      </w:r>
      <w:r w:rsidRPr="00C949BF">
        <w:rPr>
          <w:rFonts w:ascii="Arial" w:hAnsi="Arial" w:cs="Arial"/>
          <w:b/>
          <w:sz w:val="22"/>
          <w:szCs w:val="22"/>
          <w:lang w:val="es-BO"/>
        </w:rPr>
        <w:t xml:space="preserve">FISCAL </w:t>
      </w:r>
      <w:r w:rsidRPr="00C949BF">
        <w:rPr>
          <w:rFonts w:ascii="Arial" w:hAnsi="Arial" w:cs="Arial"/>
          <w:sz w:val="22"/>
          <w:szCs w:val="22"/>
          <w:lang w:val="es-BO"/>
        </w:rPr>
        <w:t xml:space="preserve">tendrá la facultad de calificar las causas de fuerza mayor, caso fortuito u otras causas debidamente justificadas a fin exonerar al </w:t>
      </w:r>
      <w:r w:rsidRPr="00C949BF">
        <w:rPr>
          <w:rFonts w:ascii="Arial" w:hAnsi="Arial" w:cs="Arial"/>
          <w:b/>
          <w:sz w:val="22"/>
          <w:szCs w:val="22"/>
          <w:lang w:val="es-BO"/>
        </w:rPr>
        <w:t>PROVEEDOR</w:t>
      </w:r>
      <w:r w:rsidRPr="00C949BF">
        <w:rPr>
          <w:rFonts w:ascii="Arial" w:hAnsi="Arial" w:cs="Arial"/>
          <w:sz w:val="22"/>
          <w:szCs w:val="22"/>
          <w:lang w:val="es-BO"/>
        </w:rPr>
        <w:t xml:space="preserve"> del cumplimiento de sus obligaciones en relación a la prestación del </w:t>
      </w:r>
      <w:r w:rsidRPr="00C949BF">
        <w:rPr>
          <w:rFonts w:ascii="Arial" w:hAnsi="Arial" w:cs="Arial"/>
          <w:b/>
          <w:sz w:val="22"/>
          <w:szCs w:val="22"/>
          <w:lang w:val="es-BO"/>
        </w:rPr>
        <w:t>SERVICIO</w:t>
      </w:r>
      <w:r w:rsidRPr="00C949BF">
        <w:rPr>
          <w:rFonts w:ascii="Arial" w:hAnsi="Arial" w:cs="Arial"/>
          <w:sz w:val="22"/>
          <w:szCs w:val="22"/>
          <w:lang w:val="es-BO"/>
        </w:rPr>
        <w:t>.</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Para que cualquiera de estos hechos puedan constituir justificación de impedimento o demora en la prestación del </w:t>
      </w:r>
      <w:r w:rsidRPr="00C949BF">
        <w:rPr>
          <w:rFonts w:ascii="Arial" w:hAnsi="Arial" w:cs="Arial"/>
          <w:b/>
          <w:sz w:val="22"/>
          <w:szCs w:val="22"/>
          <w:lang w:val="es-BO"/>
        </w:rPr>
        <w:t>SERVICIO</w:t>
      </w:r>
      <w:r w:rsidRPr="00C949BF">
        <w:rPr>
          <w:rFonts w:ascii="Arial" w:hAnsi="Arial" w:cs="Arial"/>
          <w:sz w:val="22"/>
          <w:szCs w:val="22"/>
          <w:lang w:val="es-BO"/>
        </w:rPr>
        <w:t xml:space="preserve">, de manera obligatoria y justificada el </w:t>
      </w:r>
      <w:r w:rsidRPr="00C949BF">
        <w:rPr>
          <w:rFonts w:ascii="Arial" w:hAnsi="Arial" w:cs="Arial"/>
          <w:b/>
          <w:sz w:val="22"/>
          <w:szCs w:val="22"/>
          <w:lang w:val="es-BO"/>
        </w:rPr>
        <w:t xml:space="preserve">PROVEEDOR </w:t>
      </w:r>
      <w:r w:rsidRPr="00C949BF">
        <w:rPr>
          <w:rFonts w:ascii="Arial" w:hAnsi="Arial" w:cs="Arial"/>
          <w:sz w:val="22"/>
          <w:szCs w:val="22"/>
          <w:lang w:val="es-BO"/>
        </w:rPr>
        <w:t xml:space="preserve">deberá solicitar al </w:t>
      </w:r>
      <w:r w:rsidRPr="00C949BF">
        <w:rPr>
          <w:rFonts w:ascii="Arial" w:hAnsi="Arial" w:cs="Arial"/>
          <w:b/>
          <w:bCs/>
          <w:sz w:val="22"/>
          <w:szCs w:val="22"/>
          <w:lang w:val="es-BO"/>
        </w:rPr>
        <w:t xml:space="preserve">FISCAL </w:t>
      </w:r>
      <w:r w:rsidRPr="00C949BF">
        <w:rPr>
          <w:rFonts w:ascii="Arial" w:hAnsi="Arial" w:cs="Arial"/>
          <w:bCs/>
          <w:sz w:val="22"/>
          <w:szCs w:val="22"/>
          <w:lang w:val="es-BO"/>
        </w:rPr>
        <w:t xml:space="preserve">la emisión de un </w:t>
      </w:r>
      <w:r w:rsidRPr="00C949BF">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C949BF" w:rsidRPr="00C949BF" w:rsidRDefault="00C949BF" w:rsidP="00C949BF">
      <w:pPr>
        <w:jc w:val="both"/>
        <w:rPr>
          <w:rFonts w:ascii="Arial" w:hAnsi="Arial" w:cs="Arial"/>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El </w:t>
      </w:r>
      <w:r w:rsidRPr="00C949BF">
        <w:rPr>
          <w:rFonts w:ascii="Arial" w:hAnsi="Arial" w:cs="Arial"/>
          <w:b/>
          <w:sz w:val="22"/>
          <w:szCs w:val="22"/>
          <w:lang w:val="es-BO"/>
        </w:rPr>
        <w:t xml:space="preserve">FISCAL </w:t>
      </w:r>
      <w:r w:rsidRPr="00C949BF">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La solicitud del </w:t>
      </w:r>
      <w:r w:rsidRPr="00C949BF">
        <w:rPr>
          <w:rFonts w:ascii="Arial" w:hAnsi="Arial" w:cs="Arial"/>
          <w:b/>
          <w:sz w:val="22"/>
          <w:szCs w:val="22"/>
          <w:lang w:val="es-BO"/>
        </w:rPr>
        <w:t>PROVEEDOR</w:t>
      </w:r>
      <w:r w:rsidRPr="00C949BF">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C949BF" w:rsidRPr="00C949BF" w:rsidRDefault="00C949BF" w:rsidP="00C949BF">
      <w:pPr>
        <w:jc w:val="both"/>
        <w:rPr>
          <w:rFonts w:ascii="Arial" w:hAnsi="Arial" w:cs="Arial"/>
          <w:b/>
          <w:bCs/>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lang w:val="es-BO"/>
        </w:rPr>
        <w:t>CLÁUSULA</w:t>
      </w:r>
      <w:r w:rsidRPr="00C949BF">
        <w:rPr>
          <w:rFonts w:ascii="Arial" w:hAnsi="Arial" w:cs="Arial"/>
          <w:b/>
          <w:bCs/>
          <w:sz w:val="22"/>
          <w:szCs w:val="22"/>
          <w:lang w:val="es-BO"/>
        </w:rPr>
        <w:t xml:space="preserve"> VIGÉSIMA SEGUNDA.- </w:t>
      </w:r>
      <w:r w:rsidRPr="00C949BF">
        <w:rPr>
          <w:rFonts w:ascii="Arial" w:hAnsi="Arial" w:cs="Arial"/>
          <w:b/>
          <w:sz w:val="22"/>
          <w:szCs w:val="22"/>
          <w:lang w:val="es-BO"/>
        </w:rPr>
        <w:t xml:space="preserve">(TERMINACIÓN DEL CONTRATO). </w:t>
      </w:r>
      <w:r w:rsidRPr="00C949BF">
        <w:rPr>
          <w:rFonts w:ascii="Arial" w:hAnsi="Arial" w:cs="Arial"/>
          <w:sz w:val="22"/>
          <w:szCs w:val="22"/>
          <w:lang w:val="es-BO"/>
        </w:rPr>
        <w:t>El presente Contrato concluirá bajo una de las siguientes causas:</w:t>
      </w:r>
    </w:p>
    <w:p w:rsidR="00C949BF" w:rsidRPr="00C949BF" w:rsidRDefault="00C949BF" w:rsidP="00C949BF">
      <w:pPr>
        <w:tabs>
          <w:tab w:val="left" w:pos="3063"/>
        </w:tabs>
        <w:jc w:val="both"/>
        <w:rPr>
          <w:rFonts w:ascii="Arial" w:hAnsi="Arial" w:cs="Arial"/>
          <w:sz w:val="22"/>
          <w:szCs w:val="22"/>
          <w:lang w:val="es-BO"/>
        </w:rPr>
      </w:pPr>
      <w:r w:rsidRPr="00C949BF">
        <w:rPr>
          <w:rFonts w:ascii="Arial" w:hAnsi="Arial" w:cs="Arial"/>
          <w:sz w:val="22"/>
          <w:szCs w:val="22"/>
          <w:lang w:val="es-BO"/>
        </w:rPr>
        <w:tab/>
      </w:r>
    </w:p>
    <w:p w:rsidR="00C949BF" w:rsidRPr="00C949BF" w:rsidRDefault="00C949BF" w:rsidP="00094615">
      <w:pPr>
        <w:numPr>
          <w:ilvl w:val="1"/>
          <w:numId w:val="56"/>
        </w:numPr>
        <w:contextualSpacing/>
        <w:jc w:val="both"/>
        <w:rPr>
          <w:rFonts w:ascii="Arial" w:hAnsi="Arial" w:cs="Arial"/>
          <w:sz w:val="22"/>
          <w:szCs w:val="22"/>
          <w:lang w:val="es-BO" w:eastAsia="en-US"/>
        </w:rPr>
      </w:pPr>
      <w:r w:rsidRPr="00C949BF">
        <w:rPr>
          <w:rFonts w:ascii="Arial" w:hAnsi="Arial" w:cs="Arial"/>
          <w:b/>
          <w:sz w:val="22"/>
          <w:szCs w:val="22"/>
          <w:lang w:val="es-BO" w:eastAsia="en-US"/>
        </w:rPr>
        <w:t xml:space="preserve">Por Cumplimiento del Contrato: </w:t>
      </w:r>
      <w:r w:rsidRPr="00C949BF">
        <w:rPr>
          <w:rFonts w:ascii="Arial" w:hAnsi="Arial" w:cs="Arial"/>
          <w:sz w:val="22"/>
          <w:szCs w:val="22"/>
          <w:lang w:val="es-BO" w:eastAsia="en-US"/>
        </w:rPr>
        <w:t xml:space="preserve">Forma ordinaria de cumplimiento, donde la </w:t>
      </w:r>
      <w:r w:rsidRPr="00C949BF">
        <w:rPr>
          <w:rFonts w:ascii="Arial" w:hAnsi="Arial" w:cs="Arial"/>
          <w:b/>
          <w:sz w:val="22"/>
          <w:szCs w:val="22"/>
          <w:lang w:val="es-BO" w:eastAsia="en-US"/>
        </w:rPr>
        <w:t xml:space="preserve">ENTIDAD </w:t>
      </w:r>
      <w:r w:rsidRPr="00C949BF">
        <w:rPr>
          <w:rFonts w:ascii="Arial" w:hAnsi="Arial" w:cs="Arial"/>
          <w:sz w:val="22"/>
          <w:szCs w:val="22"/>
          <w:lang w:val="es-BO" w:eastAsia="en-US"/>
        </w:rPr>
        <w:t xml:space="preserve">como el </w:t>
      </w:r>
      <w:r w:rsidRPr="00C949BF">
        <w:rPr>
          <w:rFonts w:ascii="Arial" w:hAnsi="Arial" w:cs="Arial"/>
          <w:b/>
          <w:sz w:val="22"/>
          <w:szCs w:val="22"/>
          <w:lang w:val="es-BO" w:eastAsia="en-US"/>
        </w:rPr>
        <w:t xml:space="preserve">PROVEEDOR </w:t>
      </w:r>
      <w:r w:rsidRPr="00C949BF">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C949BF">
        <w:rPr>
          <w:rFonts w:ascii="Arial" w:hAnsi="Arial" w:cs="Arial"/>
          <w:b/>
          <w:sz w:val="22"/>
          <w:szCs w:val="22"/>
          <w:lang w:val="es-BO" w:eastAsia="en-US"/>
        </w:rPr>
        <w:t xml:space="preserve"> ENTIDAD</w:t>
      </w:r>
      <w:r w:rsidRPr="00C949BF">
        <w:rPr>
          <w:rFonts w:ascii="Arial" w:hAnsi="Arial" w:cs="Arial"/>
          <w:sz w:val="22"/>
          <w:szCs w:val="22"/>
          <w:lang w:val="es-BO" w:eastAsia="en-US"/>
        </w:rPr>
        <w:t>.</w:t>
      </w:r>
    </w:p>
    <w:p w:rsidR="00C949BF" w:rsidRPr="00C949BF" w:rsidRDefault="00C949BF" w:rsidP="00C949BF">
      <w:pPr>
        <w:jc w:val="both"/>
        <w:rPr>
          <w:rFonts w:ascii="Arial" w:hAnsi="Arial" w:cs="Arial"/>
          <w:sz w:val="22"/>
          <w:szCs w:val="22"/>
          <w:lang w:val="es-BO"/>
        </w:rPr>
      </w:pPr>
    </w:p>
    <w:p w:rsidR="00C949BF" w:rsidRPr="00C949BF" w:rsidRDefault="00C949BF" w:rsidP="00094615">
      <w:pPr>
        <w:numPr>
          <w:ilvl w:val="1"/>
          <w:numId w:val="56"/>
        </w:numPr>
        <w:contextualSpacing/>
        <w:jc w:val="both"/>
        <w:rPr>
          <w:rFonts w:ascii="Arial" w:hAnsi="Arial" w:cs="Arial"/>
          <w:b/>
          <w:sz w:val="22"/>
          <w:szCs w:val="22"/>
          <w:lang w:val="es-BO" w:eastAsia="en-US"/>
        </w:rPr>
      </w:pPr>
      <w:r w:rsidRPr="00C949BF">
        <w:rPr>
          <w:rFonts w:ascii="Arial" w:hAnsi="Arial" w:cs="Arial"/>
          <w:b/>
          <w:sz w:val="22"/>
          <w:szCs w:val="22"/>
          <w:lang w:val="es-BO" w:eastAsia="en-US"/>
        </w:rPr>
        <w:t xml:space="preserve">Por Resolución del Contrato: </w:t>
      </w:r>
      <w:r w:rsidRPr="00C949BF">
        <w:rPr>
          <w:rFonts w:ascii="Arial" w:hAnsi="Arial" w:cs="Arial"/>
          <w:sz w:val="22"/>
          <w:szCs w:val="22"/>
          <w:lang w:val="es-BO" w:eastAsia="en-US"/>
        </w:rPr>
        <w:t>Es la forma extraordinaria de terminación del Contrato que procederá únicamente por las siguientes causales:</w:t>
      </w:r>
    </w:p>
    <w:p w:rsidR="00C949BF" w:rsidRPr="00C949BF" w:rsidRDefault="00C949BF" w:rsidP="00C949BF">
      <w:pPr>
        <w:ind w:left="720"/>
        <w:rPr>
          <w:rFonts w:ascii="Arial" w:hAnsi="Arial" w:cs="Arial"/>
          <w:b/>
          <w:sz w:val="22"/>
          <w:szCs w:val="22"/>
          <w:lang w:val="es-BO" w:eastAsia="en-US"/>
        </w:rPr>
      </w:pPr>
    </w:p>
    <w:p w:rsidR="00C949BF" w:rsidRPr="00C949BF" w:rsidRDefault="00C949BF" w:rsidP="00094615">
      <w:pPr>
        <w:numPr>
          <w:ilvl w:val="2"/>
          <w:numId w:val="56"/>
        </w:numPr>
        <w:ind w:left="993" w:hanging="709"/>
        <w:contextualSpacing/>
        <w:jc w:val="both"/>
        <w:rPr>
          <w:rFonts w:ascii="Arial" w:hAnsi="Arial" w:cs="Arial"/>
          <w:b/>
          <w:sz w:val="22"/>
          <w:szCs w:val="22"/>
          <w:lang w:val="es-BO" w:eastAsia="en-US"/>
        </w:rPr>
      </w:pPr>
      <w:r w:rsidRPr="00C949BF">
        <w:rPr>
          <w:rFonts w:ascii="Arial" w:hAnsi="Arial" w:cs="Arial"/>
          <w:b/>
          <w:sz w:val="22"/>
          <w:szCs w:val="22"/>
          <w:lang w:val="es-BO" w:eastAsia="en-US"/>
        </w:rPr>
        <w:t xml:space="preserve">Resolución a requerimiento de la ENTIDAD, por causales atribuibles al PROVEEDOR. </w:t>
      </w:r>
      <w:r w:rsidRPr="00C949BF">
        <w:rPr>
          <w:rFonts w:ascii="Arial" w:hAnsi="Arial" w:cs="Arial"/>
          <w:sz w:val="22"/>
          <w:szCs w:val="22"/>
          <w:lang w:val="es-BO" w:eastAsia="en-US"/>
        </w:rPr>
        <w:t>La</w:t>
      </w:r>
      <w:r w:rsidRPr="00C949BF">
        <w:rPr>
          <w:rFonts w:ascii="Arial" w:hAnsi="Arial" w:cs="Arial"/>
          <w:b/>
          <w:sz w:val="22"/>
          <w:szCs w:val="22"/>
          <w:lang w:val="es-BO" w:eastAsia="en-US"/>
        </w:rPr>
        <w:t xml:space="preserve"> ENTIDAD, </w:t>
      </w:r>
      <w:r w:rsidRPr="00C949BF">
        <w:rPr>
          <w:rFonts w:ascii="Arial" w:hAnsi="Arial" w:cs="Arial"/>
          <w:sz w:val="22"/>
          <w:szCs w:val="22"/>
          <w:lang w:val="es-BO" w:eastAsia="en-US"/>
        </w:rPr>
        <w:t>podrá proceder al trámite de resolución del Contrato, en los siguientes casos:</w:t>
      </w:r>
    </w:p>
    <w:p w:rsidR="00C949BF" w:rsidRPr="00C949BF" w:rsidRDefault="00C949BF" w:rsidP="00C949BF">
      <w:pPr>
        <w:tabs>
          <w:tab w:val="num" w:pos="1134"/>
        </w:tabs>
        <w:ind w:left="1418"/>
        <w:jc w:val="both"/>
        <w:rPr>
          <w:rFonts w:ascii="Arial" w:hAnsi="Arial" w:cs="Arial"/>
          <w:sz w:val="22"/>
          <w:szCs w:val="22"/>
          <w:lang w:val="es-BO"/>
        </w:rPr>
      </w:pPr>
    </w:p>
    <w:p w:rsidR="00C949BF" w:rsidRPr="00C949BF" w:rsidRDefault="00C949BF" w:rsidP="00094615">
      <w:pPr>
        <w:numPr>
          <w:ilvl w:val="0"/>
          <w:numId w:val="57"/>
        </w:numPr>
        <w:tabs>
          <w:tab w:val="num" w:pos="1134"/>
        </w:tabs>
        <w:ind w:left="1418" w:hanging="284"/>
        <w:jc w:val="both"/>
        <w:rPr>
          <w:rFonts w:ascii="Arial" w:hAnsi="Arial" w:cs="Arial"/>
          <w:sz w:val="22"/>
          <w:szCs w:val="22"/>
          <w:lang w:val="es-BO"/>
        </w:rPr>
      </w:pPr>
      <w:r w:rsidRPr="00C949BF">
        <w:rPr>
          <w:rFonts w:ascii="Arial" w:hAnsi="Arial" w:cs="Arial"/>
          <w:sz w:val="22"/>
          <w:szCs w:val="22"/>
          <w:lang w:val="es-BO"/>
        </w:rPr>
        <w:t xml:space="preserve">Por incumplimiento en la atención del servicio, a requerimiento de la </w:t>
      </w:r>
      <w:r w:rsidRPr="00C949BF">
        <w:rPr>
          <w:rFonts w:ascii="Arial" w:hAnsi="Arial" w:cs="Arial"/>
          <w:b/>
          <w:sz w:val="22"/>
          <w:szCs w:val="22"/>
          <w:lang w:val="es-BO"/>
        </w:rPr>
        <w:t xml:space="preserve">ENTIDAD </w:t>
      </w:r>
      <w:r w:rsidRPr="00C949BF">
        <w:rPr>
          <w:rFonts w:ascii="Arial" w:hAnsi="Arial" w:cs="Arial"/>
          <w:sz w:val="22"/>
          <w:szCs w:val="22"/>
          <w:lang w:val="es-BO"/>
        </w:rPr>
        <w:t xml:space="preserve">o por el </w:t>
      </w:r>
      <w:r w:rsidRPr="00C949BF">
        <w:rPr>
          <w:rFonts w:ascii="Arial" w:hAnsi="Arial" w:cs="Arial"/>
          <w:b/>
          <w:bCs/>
          <w:sz w:val="22"/>
          <w:szCs w:val="22"/>
          <w:lang w:val="es-BO"/>
        </w:rPr>
        <w:t>FISCAL</w:t>
      </w:r>
      <w:r w:rsidRPr="00C949BF">
        <w:rPr>
          <w:rFonts w:ascii="Arial" w:hAnsi="Arial" w:cs="Arial"/>
          <w:sz w:val="22"/>
          <w:szCs w:val="22"/>
          <w:lang w:val="es-BO"/>
        </w:rPr>
        <w:t>.</w:t>
      </w:r>
    </w:p>
    <w:p w:rsidR="00C949BF" w:rsidRPr="00C949BF" w:rsidRDefault="00C949BF" w:rsidP="00094615">
      <w:pPr>
        <w:numPr>
          <w:ilvl w:val="0"/>
          <w:numId w:val="57"/>
        </w:numPr>
        <w:tabs>
          <w:tab w:val="num" w:pos="1134"/>
        </w:tabs>
        <w:ind w:left="1418" w:hanging="284"/>
        <w:jc w:val="both"/>
        <w:rPr>
          <w:rFonts w:ascii="Arial" w:hAnsi="Arial" w:cs="Arial"/>
          <w:sz w:val="22"/>
          <w:szCs w:val="22"/>
          <w:lang w:val="es-BO"/>
        </w:rPr>
      </w:pPr>
      <w:r w:rsidRPr="00C949BF">
        <w:rPr>
          <w:rFonts w:ascii="Arial" w:hAnsi="Arial" w:cs="Arial"/>
          <w:sz w:val="22"/>
          <w:szCs w:val="22"/>
          <w:lang w:val="es-BO"/>
        </w:rPr>
        <w:t xml:space="preserve">Por suspensión de la prestación de los </w:t>
      </w:r>
      <w:r w:rsidRPr="00C949BF">
        <w:rPr>
          <w:rFonts w:ascii="Arial" w:hAnsi="Arial" w:cs="Arial"/>
          <w:b/>
          <w:sz w:val="22"/>
          <w:szCs w:val="22"/>
          <w:lang w:val="es-BO"/>
        </w:rPr>
        <w:t>SERVICIOS</w:t>
      </w:r>
      <w:r w:rsidRPr="00C949BF">
        <w:rPr>
          <w:rFonts w:ascii="Arial" w:hAnsi="Arial" w:cs="Arial"/>
          <w:sz w:val="22"/>
          <w:szCs w:val="22"/>
          <w:lang w:val="es-BO"/>
        </w:rPr>
        <w:t xml:space="preserve"> sin justificación, por el lapso de tres (3) días calendario continuos o discontinuos, sin autorización del </w:t>
      </w:r>
      <w:r w:rsidRPr="00C949BF">
        <w:rPr>
          <w:rFonts w:ascii="Arial" w:hAnsi="Arial" w:cs="Arial"/>
          <w:b/>
          <w:sz w:val="22"/>
          <w:szCs w:val="22"/>
          <w:lang w:val="es-BO"/>
        </w:rPr>
        <w:t>FISCAL.</w:t>
      </w:r>
    </w:p>
    <w:p w:rsidR="00C949BF" w:rsidRPr="00C949BF" w:rsidRDefault="00C949BF" w:rsidP="00094615">
      <w:pPr>
        <w:numPr>
          <w:ilvl w:val="0"/>
          <w:numId w:val="57"/>
        </w:numPr>
        <w:tabs>
          <w:tab w:val="num" w:pos="1134"/>
        </w:tabs>
        <w:ind w:left="1418" w:hanging="284"/>
        <w:jc w:val="both"/>
        <w:rPr>
          <w:rFonts w:ascii="Arial" w:hAnsi="Arial" w:cs="Arial"/>
          <w:sz w:val="22"/>
          <w:szCs w:val="22"/>
          <w:lang w:val="es-BO"/>
        </w:rPr>
      </w:pPr>
      <w:r w:rsidRPr="00C949BF">
        <w:rPr>
          <w:rFonts w:ascii="Arial" w:hAnsi="Arial" w:cs="Arial"/>
          <w:sz w:val="22"/>
          <w:szCs w:val="22"/>
          <w:lang w:val="es-BO"/>
        </w:rPr>
        <w:t xml:space="preserve">Por reincidencia en la asistencia a las instalaciones de la </w:t>
      </w:r>
      <w:r w:rsidRPr="00C949BF">
        <w:rPr>
          <w:rFonts w:ascii="Arial" w:hAnsi="Arial" w:cs="Arial"/>
          <w:b/>
          <w:sz w:val="22"/>
          <w:szCs w:val="22"/>
          <w:lang w:val="es-BO"/>
        </w:rPr>
        <w:t>ENTIDAD</w:t>
      </w:r>
      <w:r w:rsidRPr="00C949BF">
        <w:rPr>
          <w:rFonts w:ascii="Arial" w:hAnsi="Arial" w:cs="Arial"/>
          <w:sz w:val="22"/>
          <w:szCs w:val="22"/>
          <w:lang w:val="es-BO"/>
        </w:rPr>
        <w:t xml:space="preserve">  en estado de ebriedad.</w:t>
      </w:r>
    </w:p>
    <w:p w:rsidR="00C949BF" w:rsidRPr="00C949BF" w:rsidRDefault="00C949BF" w:rsidP="00094615">
      <w:pPr>
        <w:numPr>
          <w:ilvl w:val="0"/>
          <w:numId w:val="57"/>
        </w:numPr>
        <w:tabs>
          <w:tab w:val="num" w:pos="1134"/>
        </w:tabs>
        <w:ind w:left="1418" w:hanging="284"/>
        <w:jc w:val="both"/>
        <w:rPr>
          <w:rFonts w:ascii="Arial" w:hAnsi="Arial" w:cs="Arial"/>
          <w:sz w:val="22"/>
          <w:szCs w:val="22"/>
          <w:lang w:val="es-BO"/>
        </w:rPr>
      </w:pPr>
      <w:r w:rsidRPr="00C949BF">
        <w:rPr>
          <w:rFonts w:ascii="Arial" w:hAnsi="Arial" w:cs="Arial"/>
          <w:sz w:val="22"/>
          <w:szCs w:val="22"/>
          <w:lang w:val="es-BO"/>
        </w:rPr>
        <w:t xml:space="preserve">Por negligencia reiterada (3 veces) en el cumplimiento de las Especificaciones Técnicas, u otras especificaciones, o instrucciones escritas del </w:t>
      </w:r>
      <w:r w:rsidRPr="00C949BF">
        <w:rPr>
          <w:rFonts w:ascii="Arial" w:hAnsi="Arial" w:cs="Arial"/>
          <w:b/>
          <w:sz w:val="22"/>
          <w:szCs w:val="22"/>
          <w:lang w:val="es-BO"/>
        </w:rPr>
        <w:t>FISCAL</w:t>
      </w:r>
      <w:r w:rsidRPr="00C949BF">
        <w:rPr>
          <w:rFonts w:ascii="Arial" w:hAnsi="Arial" w:cs="Arial"/>
          <w:sz w:val="22"/>
          <w:szCs w:val="22"/>
          <w:lang w:val="es-BO"/>
        </w:rPr>
        <w:t>.</w:t>
      </w:r>
    </w:p>
    <w:p w:rsidR="00C949BF" w:rsidRPr="00C949BF" w:rsidRDefault="00C949BF" w:rsidP="00094615">
      <w:pPr>
        <w:numPr>
          <w:ilvl w:val="0"/>
          <w:numId w:val="57"/>
        </w:numPr>
        <w:tabs>
          <w:tab w:val="num" w:pos="1134"/>
        </w:tabs>
        <w:ind w:left="1418" w:hanging="284"/>
        <w:jc w:val="both"/>
        <w:rPr>
          <w:rFonts w:ascii="Arial" w:hAnsi="Arial" w:cs="Arial"/>
          <w:sz w:val="22"/>
          <w:szCs w:val="22"/>
          <w:lang w:val="es-BO"/>
        </w:rPr>
      </w:pPr>
      <w:r w:rsidRPr="00C949BF">
        <w:rPr>
          <w:rFonts w:ascii="Arial" w:hAnsi="Arial" w:cs="Arial"/>
          <w:sz w:val="22"/>
          <w:szCs w:val="22"/>
          <w:lang w:val="es-BO"/>
        </w:rPr>
        <w:t>Cuando la acumulación de multas alcance el diez por ciento (10%) del monto total del Contrato, decisión optativa, o el veinte por ciento (20%), de forma obligatoria.</w:t>
      </w:r>
    </w:p>
    <w:p w:rsidR="00C949BF" w:rsidRPr="00C949BF" w:rsidRDefault="00C949BF" w:rsidP="00C949BF">
      <w:pPr>
        <w:ind w:left="1800"/>
        <w:jc w:val="both"/>
        <w:rPr>
          <w:rFonts w:ascii="Arial" w:hAnsi="Arial" w:cs="Arial"/>
          <w:sz w:val="22"/>
          <w:szCs w:val="22"/>
          <w:lang w:val="es-BO"/>
        </w:rPr>
      </w:pPr>
    </w:p>
    <w:p w:rsidR="00C949BF" w:rsidRPr="00C949BF" w:rsidRDefault="00C949BF" w:rsidP="00094615">
      <w:pPr>
        <w:numPr>
          <w:ilvl w:val="2"/>
          <w:numId w:val="56"/>
        </w:numPr>
        <w:ind w:left="1134" w:hanging="850"/>
        <w:contextualSpacing/>
        <w:jc w:val="both"/>
        <w:rPr>
          <w:rFonts w:ascii="Arial" w:hAnsi="Arial" w:cs="Arial"/>
          <w:b/>
          <w:sz w:val="22"/>
          <w:szCs w:val="22"/>
          <w:lang w:val="es-BO" w:eastAsia="en-US"/>
        </w:rPr>
      </w:pPr>
      <w:r w:rsidRPr="00C949BF">
        <w:rPr>
          <w:rFonts w:ascii="Arial" w:hAnsi="Arial" w:cs="Arial"/>
          <w:b/>
          <w:sz w:val="22"/>
          <w:szCs w:val="22"/>
          <w:lang w:val="es-BO" w:eastAsia="en-US"/>
        </w:rPr>
        <w:t xml:space="preserve">Resolución a requerimiento del PROVEEDOR por causales atribuibles a la ENTIDAD. </w:t>
      </w:r>
      <w:r w:rsidRPr="00C949BF">
        <w:rPr>
          <w:rFonts w:ascii="Arial" w:hAnsi="Arial" w:cs="Arial"/>
          <w:sz w:val="22"/>
          <w:szCs w:val="22"/>
          <w:lang w:val="es-BO" w:eastAsia="en-US"/>
        </w:rPr>
        <w:t>El</w:t>
      </w:r>
      <w:r w:rsidRPr="00C949BF">
        <w:rPr>
          <w:rFonts w:ascii="Arial" w:hAnsi="Arial" w:cs="Arial"/>
          <w:b/>
          <w:sz w:val="22"/>
          <w:szCs w:val="22"/>
          <w:lang w:val="es-BO" w:eastAsia="en-US"/>
        </w:rPr>
        <w:t xml:space="preserve"> PROVEEDOR, </w:t>
      </w:r>
      <w:r w:rsidRPr="00C949BF">
        <w:rPr>
          <w:rFonts w:ascii="Arial" w:hAnsi="Arial" w:cs="Arial"/>
          <w:sz w:val="22"/>
          <w:szCs w:val="22"/>
          <w:lang w:val="es-BO" w:eastAsia="en-US"/>
        </w:rPr>
        <w:t>podrá proceder al trámite de resolución del Contrato, en los siguientes casos:</w:t>
      </w:r>
    </w:p>
    <w:p w:rsidR="00C949BF" w:rsidRPr="00C949BF" w:rsidRDefault="00C949BF" w:rsidP="00C949BF">
      <w:pPr>
        <w:jc w:val="both"/>
        <w:rPr>
          <w:rFonts w:ascii="Arial" w:hAnsi="Arial" w:cs="Arial"/>
          <w:sz w:val="22"/>
          <w:szCs w:val="22"/>
          <w:lang w:val="es-BO"/>
        </w:rPr>
      </w:pPr>
    </w:p>
    <w:p w:rsidR="00C949BF" w:rsidRPr="00C949BF" w:rsidRDefault="00C949BF" w:rsidP="00094615">
      <w:pPr>
        <w:numPr>
          <w:ilvl w:val="1"/>
          <w:numId w:val="57"/>
        </w:numPr>
        <w:ind w:left="1418" w:hanging="284"/>
        <w:jc w:val="both"/>
        <w:rPr>
          <w:rFonts w:ascii="Arial" w:hAnsi="Arial" w:cs="Arial"/>
          <w:sz w:val="22"/>
          <w:szCs w:val="22"/>
          <w:lang w:val="es-BO"/>
        </w:rPr>
      </w:pPr>
      <w:r w:rsidRPr="00C949BF">
        <w:rPr>
          <w:rFonts w:ascii="Arial" w:hAnsi="Arial" w:cs="Arial"/>
          <w:sz w:val="22"/>
          <w:szCs w:val="22"/>
          <w:lang w:val="es-BO"/>
        </w:rPr>
        <w:t>Si apartándose de los términos del Contrato la</w:t>
      </w:r>
      <w:r w:rsidRPr="00C949BF">
        <w:rPr>
          <w:rFonts w:ascii="Arial" w:hAnsi="Arial" w:cs="Arial"/>
          <w:b/>
          <w:sz w:val="22"/>
          <w:szCs w:val="22"/>
          <w:lang w:val="es-BO"/>
        </w:rPr>
        <w:t xml:space="preserve"> ENTIDAD, </w:t>
      </w:r>
      <w:r w:rsidRPr="00C949BF">
        <w:rPr>
          <w:rFonts w:ascii="Arial" w:hAnsi="Arial" w:cs="Arial"/>
          <w:sz w:val="22"/>
          <w:szCs w:val="22"/>
          <w:lang w:val="es-BO"/>
        </w:rPr>
        <w:t xml:space="preserve">a través del </w:t>
      </w:r>
      <w:r w:rsidRPr="00C949BF">
        <w:rPr>
          <w:rFonts w:ascii="Arial" w:hAnsi="Arial" w:cs="Arial"/>
          <w:b/>
          <w:bCs/>
          <w:sz w:val="22"/>
          <w:szCs w:val="22"/>
          <w:lang w:val="es-BO"/>
        </w:rPr>
        <w:t>FISCAL</w:t>
      </w:r>
      <w:r w:rsidRPr="00C949BF">
        <w:rPr>
          <w:rFonts w:ascii="Arial" w:hAnsi="Arial" w:cs="Arial"/>
          <w:sz w:val="22"/>
          <w:szCs w:val="22"/>
          <w:lang w:val="es-BO"/>
        </w:rPr>
        <w:t xml:space="preserve">, pretende modificar o afectar las condiciones del </w:t>
      </w:r>
      <w:r w:rsidRPr="00C949BF">
        <w:rPr>
          <w:rFonts w:ascii="Arial" w:hAnsi="Arial" w:cs="Arial"/>
          <w:b/>
          <w:sz w:val="22"/>
          <w:szCs w:val="22"/>
          <w:lang w:val="es-BO"/>
        </w:rPr>
        <w:t>SERVICIO</w:t>
      </w:r>
      <w:r w:rsidRPr="00C949BF">
        <w:rPr>
          <w:rFonts w:ascii="Arial" w:hAnsi="Arial" w:cs="Arial"/>
          <w:sz w:val="22"/>
          <w:szCs w:val="22"/>
          <w:lang w:val="es-BO"/>
        </w:rPr>
        <w:t>.</w:t>
      </w:r>
    </w:p>
    <w:p w:rsidR="00C949BF" w:rsidRPr="00C949BF" w:rsidRDefault="00C949BF" w:rsidP="00094615">
      <w:pPr>
        <w:numPr>
          <w:ilvl w:val="1"/>
          <w:numId w:val="57"/>
        </w:numPr>
        <w:ind w:left="1418" w:hanging="284"/>
        <w:jc w:val="both"/>
        <w:rPr>
          <w:rFonts w:ascii="Arial" w:hAnsi="Arial" w:cs="Arial"/>
          <w:sz w:val="22"/>
          <w:szCs w:val="22"/>
          <w:lang w:val="es-BO"/>
        </w:rPr>
      </w:pPr>
      <w:r w:rsidRPr="00C949BF">
        <w:rPr>
          <w:rFonts w:ascii="Arial" w:hAnsi="Arial" w:cs="Arial"/>
          <w:sz w:val="22"/>
          <w:szCs w:val="22"/>
          <w:lang w:val="es-BO"/>
        </w:rPr>
        <w:t xml:space="preserve">Por incumplimiento injustificado en el pago por la prestación del </w:t>
      </w:r>
      <w:r w:rsidRPr="00C949BF">
        <w:rPr>
          <w:rFonts w:ascii="Arial" w:hAnsi="Arial" w:cs="Arial"/>
          <w:b/>
          <w:sz w:val="22"/>
          <w:szCs w:val="22"/>
          <w:lang w:val="es-BO"/>
        </w:rPr>
        <w:t>SERVICIO</w:t>
      </w:r>
      <w:r w:rsidRPr="00C949BF">
        <w:rPr>
          <w:rFonts w:ascii="Arial" w:hAnsi="Arial" w:cs="Arial"/>
          <w:sz w:val="22"/>
          <w:szCs w:val="22"/>
          <w:lang w:val="es-BO"/>
        </w:rPr>
        <w:t xml:space="preserve">, por más de sesenta (60) días calendario computados a partir de la fecha en que debió hacerse efectivo el pago, existiendo conformidad del </w:t>
      </w:r>
      <w:r w:rsidRPr="00C949BF">
        <w:rPr>
          <w:rFonts w:ascii="Arial" w:hAnsi="Arial" w:cs="Arial"/>
          <w:b/>
          <w:sz w:val="22"/>
          <w:szCs w:val="22"/>
          <w:lang w:val="es-BO"/>
        </w:rPr>
        <w:t>SERVICIO</w:t>
      </w:r>
      <w:r w:rsidRPr="00C949BF">
        <w:rPr>
          <w:rFonts w:ascii="Arial" w:hAnsi="Arial" w:cs="Arial"/>
          <w:sz w:val="22"/>
          <w:szCs w:val="22"/>
          <w:lang w:val="es-BO"/>
        </w:rPr>
        <w:t xml:space="preserve">, emitida por el </w:t>
      </w:r>
      <w:r w:rsidRPr="00C949BF">
        <w:rPr>
          <w:rFonts w:ascii="Arial" w:hAnsi="Arial" w:cs="Arial"/>
          <w:b/>
          <w:sz w:val="22"/>
          <w:szCs w:val="22"/>
          <w:lang w:val="es-BO"/>
        </w:rPr>
        <w:t>FISCAL</w:t>
      </w:r>
      <w:r w:rsidRPr="00C949BF">
        <w:rPr>
          <w:rFonts w:ascii="Arial" w:hAnsi="Arial" w:cs="Arial"/>
          <w:sz w:val="22"/>
          <w:szCs w:val="22"/>
          <w:lang w:val="es-BO"/>
        </w:rPr>
        <w:t>.</w:t>
      </w:r>
    </w:p>
    <w:p w:rsidR="00C949BF" w:rsidRPr="00C949BF" w:rsidRDefault="00C949BF" w:rsidP="00094615">
      <w:pPr>
        <w:numPr>
          <w:ilvl w:val="1"/>
          <w:numId w:val="57"/>
        </w:numPr>
        <w:ind w:left="1418" w:hanging="284"/>
        <w:jc w:val="both"/>
        <w:rPr>
          <w:rFonts w:ascii="Arial" w:hAnsi="Arial" w:cs="Arial"/>
          <w:sz w:val="22"/>
          <w:szCs w:val="22"/>
          <w:lang w:val="es-BO"/>
        </w:rPr>
      </w:pPr>
      <w:r w:rsidRPr="00C949BF">
        <w:rPr>
          <w:rFonts w:ascii="Arial" w:hAnsi="Arial" w:cs="Arial"/>
          <w:sz w:val="22"/>
          <w:szCs w:val="22"/>
          <w:lang w:val="es-BO"/>
        </w:rPr>
        <w:t>Por utilizar o requerir aquellos servicios que son objeto del presente Contrato, en beneficio de terceras personas.</w:t>
      </w:r>
    </w:p>
    <w:p w:rsidR="00C949BF" w:rsidRPr="00C949BF" w:rsidRDefault="00C949BF" w:rsidP="00C949BF">
      <w:pPr>
        <w:ind w:left="1800"/>
        <w:jc w:val="both"/>
        <w:rPr>
          <w:rFonts w:ascii="Arial" w:hAnsi="Arial" w:cs="Arial"/>
          <w:sz w:val="22"/>
          <w:szCs w:val="22"/>
          <w:lang w:val="es-BO"/>
        </w:rPr>
      </w:pPr>
    </w:p>
    <w:p w:rsidR="00C949BF" w:rsidRPr="00C949BF" w:rsidRDefault="00C949BF" w:rsidP="00094615">
      <w:pPr>
        <w:numPr>
          <w:ilvl w:val="2"/>
          <w:numId w:val="56"/>
        </w:numPr>
        <w:ind w:left="1134" w:hanging="850"/>
        <w:contextualSpacing/>
        <w:jc w:val="both"/>
        <w:rPr>
          <w:rFonts w:ascii="Arial" w:hAnsi="Arial" w:cs="Arial"/>
          <w:sz w:val="22"/>
          <w:szCs w:val="22"/>
          <w:lang w:val="es-BO" w:eastAsia="en-US"/>
        </w:rPr>
      </w:pPr>
      <w:r w:rsidRPr="00C949BF">
        <w:rPr>
          <w:rFonts w:ascii="Arial" w:hAnsi="Arial" w:cs="Arial"/>
          <w:b/>
          <w:sz w:val="22"/>
          <w:szCs w:val="22"/>
          <w:lang w:val="es-BO" w:eastAsia="en-US"/>
        </w:rPr>
        <w:t xml:space="preserve">Reglas aplicables a la Resolución: </w:t>
      </w:r>
      <w:r w:rsidRPr="00C949BF">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C949BF">
        <w:rPr>
          <w:rFonts w:ascii="Arial" w:hAnsi="Arial" w:cs="Arial"/>
          <w:b/>
          <w:sz w:val="22"/>
          <w:szCs w:val="22"/>
          <w:lang w:val="es-BO" w:eastAsia="en-US"/>
        </w:rPr>
        <w:t>SERVICIOS</w:t>
      </w:r>
      <w:r w:rsidRPr="00C949BF">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rsidR="00C949BF" w:rsidRPr="00C949BF" w:rsidRDefault="00C949BF" w:rsidP="00C949BF">
      <w:pPr>
        <w:tabs>
          <w:tab w:val="left" w:pos="1418"/>
        </w:tabs>
        <w:ind w:left="465"/>
        <w:jc w:val="both"/>
        <w:rPr>
          <w:rFonts w:ascii="Arial" w:hAnsi="Arial" w:cs="Arial"/>
          <w:sz w:val="22"/>
          <w:szCs w:val="22"/>
          <w:lang w:val="es-BO" w:eastAsia="en-US"/>
        </w:rPr>
      </w:pPr>
    </w:p>
    <w:p w:rsidR="00C949BF" w:rsidRPr="00C949BF" w:rsidRDefault="00C949BF" w:rsidP="00C949BF">
      <w:pPr>
        <w:ind w:left="1134"/>
        <w:jc w:val="both"/>
        <w:rPr>
          <w:rFonts w:ascii="Arial" w:hAnsi="Arial" w:cs="Arial"/>
          <w:sz w:val="22"/>
          <w:szCs w:val="22"/>
          <w:lang w:val="es-BO" w:eastAsia="en-US"/>
        </w:rPr>
      </w:pPr>
      <w:r w:rsidRPr="00C949BF">
        <w:rPr>
          <w:rFonts w:ascii="Arial" w:hAnsi="Arial" w:cs="Arial"/>
          <w:sz w:val="22"/>
          <w:szCs w:val="22"/>
          <w:lang w:val="es-BO" w:eastAsia="en-US"/>
        </w:rPr>
        <w:t>Para procesar la Resolución del Contrato por cualquiera de las causales señaladas, la</w:t>
      </w:r>
      <w:r w:rsidRPr="00C949BF">
        <w:rPr>
          <w:rFonts w:ascii="Arial" w:hAnsi="Arial" w:cs="Arial"/>
          <w:b/>
          <w:sz w:val="22"/>
          <w:szCs w:val="22"/>
          <w:lang w:val="es-BO" w:eastAsia="en-US"/>
        </w:rPr>
        <w:t xml:space="preserve"> ENTIDAD </w:t>
      </w:r>
      <w:r w:rsidRPr="00C949BF">
        <w:rPr>
          <w:rFonts w:ascii="Arial" w:hAnsi="Arial" w:cs="Arial"/>
          <w:sz w:val="22"/>
          <w:szCs w:val="22"/>
          <w:lang w:val="es-BO" w:eastAsia="en-US"/>
        </w:rPr>
        <w:t>o el</w:t>
      </w:r>
      <w:r w:rsidRPr="00C949BF">
        <w:rPr>
          <w:rFonts w:ascii="Arial" w:hAnsi="Arial" w:cs="Arial"/>
          <w:b/>
          <w:sz w:val="22"/>
          <w:szCs w:val="22"/>
          <w:lang w:val="es-BO" w:eastAsia="en-US"/>
        </w:rPr>
        <w:t xml:space="preserve"> PROVEEDOR, </w:t>
      </w:r>
      <w:r w:rsidRPr="00C949BF">
        <w:rPr>
          <w:rFonts w:ascii="Arial" w:hAnsi="Arial" w:cs="Arial"/>
          <w:sz w:val="22"/>
          <w:szCs w:val="22"/>
          <w:lang w:val="es-BO" w:eastAsia="en-US"/>
        </w:rPr>
        <w:t>dará aviso escrito mediante carta notariada, a la otra parte, de su intención de resolver el Contrato, estableciendo claramente la causal que se aduce.</w:t>
      </w:r>
    </w:p>
    <w:p w:rsidR="00C949BF" w:rsidRPr="00C949BF" w:rsidRDefault="00C949BF" w:rsidP="00C949BF">
      <w:pPr>
        <w:ind w:left="426" w:firstLine="24"/>
        <w:jc w:val="both"/>
        <w:rPr>
          <w:rFonts w:ascii="Arial" w:hAnsi="Arial" w:cs="Arial"/>
          <w:sz w:val="22"/>
          <w:szCs w:val="22"/>
          <w:lang w:val="es-BO"/>
        </w:rPr>
      </w:pPr>
    </w:p>
    <w:p w:rsidR="00C949BF" w:rsidRPr="00C949BF" w:rsidRDefault="00C949BF" w:rsidP="00C949BF">
      <w:pPr>
        <w:ind w:left="1134"/>
        <w:jc w:val="both"/>
        <w:rPr>
          <w:rFonts w:ascii="Arial" w:hAnsi="Arial" w:cs="Arial"/>
          <w:sz w:val="22"/>
          <w:szCs w:val="22"/>
          <w:lang w:val="es-BO" w:eastAsia="en-US"/>
        </w:rPr>
      </w:pPr>
      <w:r w:rsidRPr="00C949BF">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w:t>
      </w:r>
      <w:r w:rsidRPr="00C949BF">
        <w:rPr>
          <w:rFonts w:ascii="Arial" w:hAnsi="Arial" w:cs="Arial"/>
          <w:sz w:val="22"/>
          <w:szCs w:val="22"/>
          <w:lang w:val="es-BO" w:eastAsia="en-US"/>
        </w:rPr>
        <w:lastRenderedPageBreak/>
        <w:t xml:space="preserve">a la solución, el aviso de intención de resolución será retirado. Caso contrario, si al vencimiento de este término no existiese ninguna respuesta, el proceso de resolución continuará a cuyo fin la </w:t>
      </w:r>
      <w:r w:rsidRPr="00C949BF">
        <w:rPr>
          <w:rFonts w:ascii="Arial" w:hAnsi="Arial" w:cs="Arial"/>
          <w:b/>
          <w:sz w:val="22"/>
          <w:szCs w:val="22"/>
          <w:lang w:val="es-BO" w:eastAsia="en-US"/>
        </w:rPr>
        <w:t>ENTIDAD</w:t>
      </w:r>
      <w:r w:rsidRPr="00C949BF">
        <w:rPr>
          <w:rFonts w:ascii="Arial" w:hAnsi="Arial" w:cs="Arial"/>
          <w:sz w:val="22"/>
          <w:szCs w:val="22"/>
          <w:lang w:val="es-BO" w:eastAsia="en-US"/>
        </w:rPr>
        <w:t xml:space="preserve"> o 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según quién haya requerido la resolución del Contrato, notificará mediante carta notariada a la otra parte, que la resolución del Contrato se ha hecho efectiva.</w:t>
      </w:r>
    </w:p>
    <w:p w:rsidR="00C949BF" w:rsidRPr="00C949BF" w:rsidRDefault="00C949BF" w:rsidP="00C949BF">
      <w:pPr>
        <w:ind w:left="1134"/>
        <w:jc w:val="both"/>
        <w:rPr>
          <w:rFonts w:ascii="Arial" w:hAnsi="Arial" w:cs="Arial"/>
          <w:b/>
          <w:i/>
          <w:sz w:val="22"/>
          <w:szCs w:val="22"/>
          <w:lang w:val="es-BO" w:eastAsia="en-US"/>
        </w:rPr>
      </w:pPr>
    </w:p>
    <w:p w:rsidR="00C949BF" w:rsidRPr="00C949BF" w:rsidRDefault="00C949BF" w:rsidP="00C949BF">
      <w:pPr>
        <w:ind w:left="1134"/>
        <w:jc w:val="both"/>
        <w:rPr>
          <w:rFonts w:ascii="Arial" w:hAnsi="Arial" w:cs="Arial"/>
          <w:sz w:val="22"/>
          <w:szCs w:val="22"/>
          <w:lang w:val="es-BO" w:eastAsia="en-US"/>
        </w:rPr>
      </w:pPr>
      <w:r w:rsidRPr="00C949BF">
        <w:rPr>
          <w:rFonts w:ascii="Arial" w:hAnsi="Arial" w:cs="Arial"/>
          <w:sz w:val="22"/>
          <w:szCs w:val="22"/>
          <w:lang w:val="es-BO" w:eastAsia="en-US"/>
        </w:rPr>
        <w:t xml:space="preserve">Esta carta notariada dará lugar a que cuando la resolución sea por causales atribuibles al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se consolide en favor de la </w:t>
      </w:r>
      <w:r w:rsidRPr="00C949BF">
        <w:rPr>
          <w:rFonts w:ascii="Arial" w:hAnsi="Arial" w:cs="Arial"/>
          <w:b/>
          <w:sz w:val="22"/>
          <w:szCs w:val="22"/>
          <w:lang w:val="es-BO" w:eastAsia="en-US"/>
        </w:rPr>
        <w:t>ENTIDAD</w:t>
      </w:r>
      <w:r w:rsidRPr="00C949BF">
        <w:rPr>
          <w:rFonts w:ascii="Arial" w:hAnsi="Arial" w:cs="Arial"/>
          <w:sz w:val="22"/>
          <w:szCs w:val="22"/>
          <w:lang w:val="es-BO" w:eastAsia="en-US"/>
        </w:rPr>
        <w:t xml:space="preserve"> la Garantía de Cumplimiento de Contrato o las retenciones realizadas en sustitución a la Garantía de Cumplimiento de Contrato.</w:t>
      </w:r>
    </w:p>
    <w:p w:rsidR="00C949BF" w:rsidRPr="00C949BF" w:rsidRDefault="00C949BF" w:rsidP="00C949BF">
      <w:pPr>
        <w:tabs>
          <w:tab w:val="left" w:pos="1418"/>
        </w:tabs>
        <w:ind w:left="465"/>
        <w:jc w:val="both"/>
        <w:rPr>
          <w:rFonts w:ascii="Arial" w:hAnsi="Arial" w:cs="Arial"/>
          <w:sz w:val="22"/>
          <w:szCs w:val="22"/>
          <w:lang w:val="es-BO" w:eastAsia="en-US"/>
        </w:rPr>
      </w:pPr>
    </w:p>
    <w:p w:rsidR="00C949BF" w:rsidRPr="00C949BF" w:rsidRDefault="00C949BF" w:rsidP="00C949BF">
      <w:pPr>
        <w:ind w:left="1134"/>
        <w:jc w:val="both"/>
        <w:rPr>
          <w:rFonts w:ascii="Arial" w:hAnsi="Arial" w:cs="Arial"/>
          <w:sz w:val="22"/>
          <w:szCs w:val="22"/>
          <w:lang w:val="es-BO" w:eastAsia="en-US"/>
        </w:rPr>
      </w:pPr>
      <w:r w:rsidRPr="00C949BF">
        <w:rPr>
          <w:rFonts w:ascii="Arial" w:hAnsi="Arial" w:cs="Arial"/>
          <w:sz w:val="22"/>
          <w:szCs w:val="22"/>
          <w:lang w:val="es-BO" w:eastAsia="en-US"/>
        </w:rPr>
        <w:t xml:space="preserve">Solo en caso que la resolución no sea originada por negligencia del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éste tendrá derecho a una evaluación de los gastos proporcionales que demande los compromisos adquiridos por 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para la prestación del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contra la presentación de documentos probatorios y certificados.</w:t>
      </w:r>
    </w:p>
    <w:p w:rsidR="00C949BF" w:rsidRPr="00C949BF" w:rsidRDefault="00C949BF" w:rsidP="00C949BF">
      <w:pPr>
        <w:tabs>
          <w:tab w:val="left" w:pos="1418"/>
        </w:tabs>
        <w:ind w:left="465"/>
        <w:jc w:val="both"/>
        <w:rPr>
          <w:rFonts w:ascii="Arial" w:hAnsi="Arial" w:cs="Arial"/>
          <w:sz w:val="22"/>
          <w:szCs w:val="22"/>
          <w:lang w:val="es-BO" w:eastAsia="en-US"/>
        </w:rPr>
      </w:pPr>
      <w:r w:rsidRPr="00C949BF">
        <w:rPr>
          <w:rFonts w:ascii="Arial" w:hAnsi="Arial" w:cs="Arial"/>
          <w:sz w:val="22"/>
          <w:szCs w:val="22"/>
          <w:lang w:val="es-BO" w:eastAsia="en-US"/>
        </w:rPr>
        <w:t xml:space="preserve"> </w:t>
      </w:r>
    </w:p>
    <w:p w:rsidR="00C949BF" w:rsidRPr="00C949BF" w:rsidRDefault="00C949BF" w:rsidP="00C949BF">
      <w:pPr>
        <w:ind w:left="1134"/>
        <w:jc w:val="both"/>
        <w:rPr>
          <w:rFonts w:ascii="Arial" w:hAnsi="Arial" w:cs="Arial"/>
          <w:sz w:val="22"/>
          <w:szCs w:val="22"/>
          <w:lang w:val="es-BO" w:eastAsia="en-US"/>
        </w:rPr>
      </w:pPr>
      <w:r w:rsidRPr="00C949BF">
        <w:rPr>
          <w:rFonts w:ascii="Arial" w:hAnsi="Arial" w:cs="Arial"/>
          <w:sz w:val="22"/>
          <w:szCs w:val="22"/>
          <w:lang w:val="es-BO" w:eastAsia="en-US"/>
        </w:rPr>
        <w:t xml:space="preserve">El </w:t>
      </w:r>
      <w:r w:rsidRPr="00C949BF">
        <w:rPr>
          <w:rFonts w:ascii="Arial" w:hAnsi="Arial" w:cs="Arial"/>
          <w:b/>
          <w:sz w:val="22"/>
          <w:szCs w:val="22"/>
          <w:lang w:val="es-BO" w:eastAsia="en-US"/>
        </w:rPr>
        <w:t>FISCAL</w:t>
      </w:r>
      <w:r w:rsidRPr="00C949BF">
        <w:rPr>
          <w:rFonts w:ascii="Arial" w:hAnsi="Arial" w:cs="Arial"/>
          <w:sz w:val="22"/>
          <w:szCs w:val="22"/>
          <w:lang w:val="es-BO" w:eastAsia="en-US"/>
        </w:rPr>
        <w:t xml:space="preserve"> determinará los costos proporcionales que en dicho acto se demandase en favor del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Una vez efectivizada la Resolución del Contrato, las </w:t>
      </w:r>
      <w:r w:rsidRPr="00C949BF">
        <w:rPr>
          <w:rFonts w:ascii="Arial" w:hAnsi="Arial" w:cs="Arial"/>
          <w:b/>
          <w:sz w:val="22"/>
          <w:szCs w:val="22"/>
          <w:lang w:val="es-BO" w:eastAsia="en-US"/>
        </w:rPr>
        <w:t>PARTES</w:t>
      </w:r>
      <w:r w:rsidRPr="00C949B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rsidR="00C949BF" w:rsidRPr="00C949BF" w:rsidRDefault="00C949BF" w:rsidP="00C949BF">
      <w:pPr>
        <w:ind w:left="1276"/>
        <w:jc w:val="both"/>
        <w:rPr>
          <w:rFonts w:ascii="Arial" w:hAnsi="Arial" w:cs="Arial"/>
          <w:sz w:val="22"/>
          <w:szCs w:val="22"/>
          <w:lang w:val="es-BO"/>
        </w:rPr>
      </w:pPr>
    </w:p>
    <w:p w:rsidR="00C949BF" w:rsidRPr="00C949BF" w:rsidRDefault="00C949BF" w:rsidP="00094615">
      <w:pPr>
        <w:numPr>
          <w:ilvl w:val="1"/>
          <w:numId w:val="56"/>
        </w:numPr>
        <w:contextualSpacing/>
        <w:jc w:val="both"/>
        <w:rPr>
          <w:rFonts w:ascii="Arial" w:hAnsi="Arial" w:cs="Arial"/>
          <w:b/>
          <w:sz w:val="22"/>
          <w:szCs w:val="22"/>
          <w:lang w:val="es-BO" w:eastAsia="en-US"/>
        </w:rPr>
      </w:pPr>
      <w:r w:rsidRPr="00C949BF">
        <w:rPr>
          <w:rFonts w:ascii="Arial" w:hAnsi="Arial" w:cs="Arial"/>
          <w:b/>
          <w:sz w:val="22"/>
          <w:szCs w:val="22"/>
          <w:lang w:val="es-BO" w:eastAsia="en-US"/>
        </w:rPr>
        <w:t>Resolución por causas de fuerza mayor o caso fortuito o en resguardo de los intereses del Estado.</w:t>
      </w:r>
    </w:p>
    <w:p w:rsidR="00C949BF" w:rsidRPr="00C949BF" w:rsidRDefault="00C949BF" w:rsidP="00C949BF">
      <w:pPr>
        <w:ind w:left="720"/>
        <w:jc w:val="both"/>
        <w:rPr>
          <w:rFonts w:ascii="Arial" w:hAnsi="Arial" w:cs="Arial"/>
          <w:b/>
          <w:sz w:val="22"/>
          <w:szCs w:val="22"/>
          <w:lang w:val="es-BO" w:eastAsia="en-US"/>
        </w:rPr>
      </w:pPr>
    </w:p>
    <w:p w:rsidR="00C949BF" w:rsidRPr="00C949BF" w:rsidRDefault="00C949BF" w:rsidP="00C949BF">
      <w:pPr>
        <w:ind w:left="720"/>
        <w:jc w:val="both"/>
        <w:rPr>
          <w:rFonts w:ascii="Arial" w:hAnsi="Arial" w:cs="Arial"/>
          <w:b/>
          <w:sz w:val="22"/>
          <w:szCs w:val="22"/>
          <w:lang w:val="es-BO" w:eastAsia="en-US"/>
        </w:rPr>
      </w:pPr>
      <w:r w:rsidRPr="00C949BF">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C949BF" w:rsidRPr="00C949BF" w:rsidRDefault="00C949BF" w:rsidP="00C949BF">
      <w:pPr>
        <w:ind w:left="465"/>
        <w:jc w:val="both"/>
        <w:rPr>
          <w:rFonts w:ascii="Arial" w:hAnsi="Arial" w:cs="Arial"/>
          <w:sz w:val="22"/>
          <w:szCs w:val="22"/>
          <w:lang w:val="es-BO" w:eastAsia="en-US"/>
        </w:rPr>
      </w:pPr>
    </w:p>
    <w:p w:rsidR="00C949BF" w:rsidRPr="00C949BF" w:rsidRDefault="00C949BF" w:rsidP="00C949BF">
      <w:pPr>
        <w:ind w:left="720"/>
        <w:jc w:val="both"/>
        <w:rPr>
          <w:rFonts w:ascii="Arial" w:hAnsi="Arial" w:cs="Arial"/>
          <w:sz w:val="22"/>
          <w:szCs w:val="22"/>
          <w:lang w:val="es-BO" w:eastAsia="en-US"/>
        </w:rPr>
      </w:pPr>
      <w:r w:rsidRPr="00C949BF">
        <w:rPr>
          <w:rFonts w:ascii="Arial" w:hAnsi="Arial" w:cs="Arial"/>
          <w:sz w:val="22"/>
          <w:szCs w:val="22"/>
          <w:lang w:val="es-BO" w:eastAsia="en-US"/>
        </w:rPr>
        <w:t xml:space="preserve">Si en cualquier momento, antes de la terminación de la prestación del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objeto del Contrato, 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C949BF" w:rsidRPr="00C949BF" w:rsidRDefault="00C949BF" w:rsidP="00C949BF">
      <w:pPr>
        <w:ind w:left="465"/>
        <w:jc w:val="both"/>
        <w:rPr>
          <w:rFonts w:ascii="Arial" w:hAnsi="Arial" w:cs="Arial"/>
          <w:sz w:val="22"/>
          <w:szCs w:val="22"/>
          <w:lang w:val="es-BO" w:eastAsia="en-US"/>
        </w:rPr>
      </w:pPr>
    </w:p>
    <w:p w:rsidR="00C949BF" w:rsidRPr="00C949BF" w:rsidRDefault="00C949BF" w:rsidP="00C949BF">
      <w:pPr>
        <w:ind w:left="720"/>
        <w:jc w:val="both"/>
        <w:rPr>
          <w:rFonts w:ascii="Arial" w:hAnsi="Arial" w:cs="Arial"/>
          <w:sz w:val="22"/>
          <w:szCs w:val="22"/>
          <w:lang w:val="es-BO" w:eastAsia="en-US"/>
        </w:rPr>
      </w:pPr>
      <w:r w:rsidRPr="00C949BF">
        <w:rPr>
          <w:rFonts w:ascii="Arial" w:hAnsi="Arial" w:cs="Arial"/>
          <w:sz w:val="22"/>
          <w:szCs w:val="22"/>
          <w:lang w:val="es-BO" w:eastAsia="en-US"/>
        </w:rPr>
        <w:t xml:space="preserve">La </w:t>
      </w:r>
      <w:r w:rsidRPr="00C949BF">
        <w:rPr>
          <w:rFonts w:ascii="Arial" w:hAnsi="Arial" w:cs="Arial"/>
          <w:b/>
          <w:sz w:val="22"/>
          <w:szCs w:val="22"/>
          <w:lang w:val="es-BO" w:eastAsia="en-US"/>
        </w:rPr>
        <w:t>ENTIDAD</w:t>
      </w:r>
      <w:r w:rsidRPr="00C949BF">
        <w:rPr>
          <w:rFonts w:ascii="Arial" w:hAnsi="Arial" w:cs="Arial"/>
          <w:sz w:val="22"/>
          <w:szCs w:val="22"/>
          <w:lang w:val="es-BO" w:eastAsia="en-US"/>
        </w:rPr>
        <w:t xml:space="preserve">, previa evaluación y aceptación de la solicitud, mediante carta notariada dirigida al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suspenderá la ejecución del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y resolverá el Contrato. A la entrega de dicha comunicación oficial de resolución, 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suspenderá la ejecución del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de acuerdo a las instrucciones escritas que al efecto emita la </w:t>
      </w:r>
      <w:r w:rsidRPr="00C949BF">
        <w:rPr>
          <w:rFonts w:ascii="Arial" w:hAnsi="Arial" w:cs="Arial"/>
          <w:b/>
          <w:sz w:val="22"/>
          <w:szCs w:val="22"/>
          <w:lang w:val="es-BO" w:eastAsia="en-US"/>
        </w:rPr>
        <w:t>ENTIDAD</w:t>
      </w:r>
      <w:r w:rsidRPr="00C949BF">
        <w:rPr>
          <w:rFonts w:ascii="Arial" w:hAnsi="Arial" w:cs="Arial"/>
          <w:sz w:val="22"/>
          <w:szCs w:val="22"/>
          <w:lang w:val="es-BO" w:eastAsia="en-US"/>
        </w:rPr>
        <w:t>.</w:t>
      </w:r>
    </w:p>
    <w:p w:rsidR="00C949BF" w:rsidRPr="00C949BF" w:rsidRDefault="00C949BF" w:rsidP="00C949BF">
      <w:pPr>
        <w:ind w:left="465"/>
        <w:jc w:val="both"/>
        <w:rPr>
          <w:rFonts w:ascii="Arial" w:hAnsi="Arial" w:cs="Arial"/>
          <w:sz w:val="22"/>
          <w:szCs w:val="22"/>
          <w:lang w:val="es-BO" w:eastAsia="en-US"/>
        </w:rPr>
      </w:pPr>
    </w:p>
    <w:p w:rsidR="00C949BF" w:rsidRPr="00C949BF" w:rsidRDefault="00C949BF" w:rsidP="00C949BF">
      <w:pPr>
        <w:ind w:left="720"/>
        <w:jc w:val="both"/>
        <w:rPr>
          <w:rFonts w:ascii="Arial" w:hAnsi="Arial" w:cs="Arial"/>
          <w:sz w:val="22"/>
          <w:szCs w:val="22"/>
          <w:lang w:val="es-BO" w:eastAsia="en-US"/>
        </w:rPr>
      </w:pPr>
      <w:r w:rsidRPr="00C949BF">
        <w:rPr>
          <w:rFonts w:ascii="Arial" w:hAnsi="Arial" w:cs="Arial"/>
          <w:sz w:val="22"/>
          <w:szCs w:val="22"/>
          <w:lang w:val="es-BO" w:eastAsia="en-US"/>
        </w:rPr>
        <w:t xml:space="preserve">Asimismo, si la </w:t>
      </w:r>
      <w:r w:rsidRPr="00C949BF">
        <w:rPr>
          <w:rFonts w:ascii="Arial" w:hAnsi="Arial" w:cs="Arial"/>
          <w:b/>
          <w:sz w:val="22"/>
          <w:szCs w:val="22"/>
          <w:lang w:val="es-BO" w:eastAsia="en-US"/>
        </w:rPr>
        <w:t>ENTIDAD</w:t>
      </w:r>
      <w:r w:rsidRPr="00C949BF">
        <w:rPr>
          <w:rFonts w:ascii="Arial" w:hAnsi="Arial"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y resolverá el Contrato.</w:t>
      </w:r>
    </w:p>
    <w:p w:rsidR="00C949BF" w:rsidRPr="00C949BF" w:rsidRDefault="00C949BF" w:rsidP="00C949BF">
      <w:pPr>
        <w:ind w:left="465"/>
        <w:jc w:val="both"/>
        <w:rPr>
          <w:rFonts w:ascii="Arial" w:hAnsi="Arial" w:cs="Arial"/>
          <w:sz w:val="22"/>
          <w:szCs w:val="22"/>
          <w:lang w:val="es-BO" w:eastAsia="en-US"/>
        </w:rPr>
      </w:pPr>
    </w:p>
    <w:p w:rsidR="00C949BF" w:rsidRPr="00C949BF" w:rsidRDefault="00C949BF" w:rsidP="00C949BF">
      <w:pPr>
        <w:ind w:left="720"/>
        <w:jc w:val="both"/>
        <w:rPr>
          <w:rFonts w:ascii="Arial" w:hAnsi="Arial" w:cs="Arial"/>
          <w:sz w:val="22"/>
          <w:szCs w:val="22"/>
          <w:lang w:val="es-BO" w:eastAsia="en-US"/>
        </w:rPr>
      </w:pPr>
      <w:r w:rsidRPr="00C949BF">
        <w:rPr>
          <w:rFonts w:ascii="Arial" w:hAnsi="Arial" w:cs="Arial"/>
          <w:sz w:val="22"/>
          <w:szCs w:val="22"/>
          <w:lang w:val="es-BO" w:eastAsia="en-US"/>
        </w:rPr>
        <w:lastRenderedPageBreak/>
        <w:t xml:space="preserve">Una vez efectivizada la Resolución del Contrato, las </w:t>
      </w:r>
      <w:r w:rsidRPr="00C949BF">
        <w:rPr>
          <w:rFonts w:ascii="Arial" w:hAnsi="Arial" w:cs="Arial"/>
          <w:b/>
          <w:sz w:val="22"/>
          <w:szCs w:val="22"/>
          <w:lang w:val="es-BO" w:eastAsia="en-US"/>
        </w:rPr>
        <w:t>PARTES</w:t>
      </w:r>
      <w:r w:rsidRPr="00C949B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rsidR="00C949BF" w:rsidRPr="00C949BF" w:rsidRDefault="00C949BF" w:rsidP="00C949BF">
      <w:pPr>
        <w:ind w:left="465"/>
        <w:jc w:val="both"/>
        <w:rPr>
          <w:rFonts w:ascii="Arial" w:hAnsi="Arial" w:cs="Arial"/>
          <w:sz w:val="22"/>
          <w:szCs w:val="22"/>
          <w:lang w:val="es-BO" w:eastAsia="en-US"/>
        </w:rPr>
      </w:pPr>
    </w:p>
    <w:p w:rsidR="00C949BF" w:rsidRPr="00C949BF" w:rsidRDefault="00C949BF" w:rsidP="00C949BF">
      <w:pPr>
        <w:ind w:left="720"/>
        <w:jc w:val="both"/>
        <w:rPr>
          <w:rFonts w:ascii="Arial" w:hAnsi="Arial" w:cs="Arial"/>
          <w:sz w:val="22"/>
          <w:szCs w:val="22"/>
          <w:lang w:val="es-BO" w:eastAsia="en-US"/>
        </w:rPr>
      </w:pPr>
      <w:r w:rsidRPr="00C949BF">
        <w:rPr>
          <w:rFonts w:ascii="Arial" w:hAnsi="Arial" w:cs="Arial"/>
          <w:sz w:val="22"/>
          <w:szCs w:val="22"/>
          <w:lang w:val="es-BO" w:eastAsia="en-US"/>
        </w:rPr>
        <w:t xml:space="preserve">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conjuntamente con el </w:t>
      </w:r>
      <w:r w:rsidRPr="00C949BF">
        <w:rPr>
          <w:rFonts w:ascii="Arial" w:hAnsi="Arial" w:cs="Arial"/>
          <w:b/>
          <w:sz w:val="22"/>
          <w:szCs w:val="22"/>
          <w:lang w:val="es-BO" w:eastAsia="en-US"/>
        </w:rPr>
        <w:t>FISCAL</w:t>
      </w:r>
      <w:r w:rsidRPr="00C949BF">
        <w:rPr>
          <w:rFonts w:ascii="Arial" w:hAnsi="Arial" w:cs="Arial"/>
          <w:sz w:val="22"/>
          <w:szCs w:val="22"/>
          <w:lang w:val="es-BO" w:eastAsia="en-US"/>
        </w:rPr>
        <w:t xml:space="preserve">, procederán a la verificación del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prestado hasta la fecha de suspensión y evaluarán los compromisos que 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tuviera pendientes relativos al </w:t>
      </w:r>
      <w:r w:rsidRPr="00C949BF">
        <w:rPr>
          <w:rFonts w:ascii="Arial" w:hAnsi="Arial" w:cs="Arial"/>
          <w:b/>
          <w:sz w:val="22"/>
          <w:szCs w:val="22"/>
          <w:lang w:val="es-BO" w:eastAsia="en-US"/>
        </w:rPr>
        <w:t>SERVICIO</w:t>
      </w:r>
      <w:r w:rsidRPr="00C949BF">
        <w:rPr>
          <w:rFonts w:ascii="Arial" w:hAnsi="Arial" w:cs="Arial"/>
          <w:sz w:val="22"/>
          <w:szCs w:val="22"/>
          <w:lang w:val="es-BO" w:eastAsia="en-US"/>
        </w:rPr>
        <w:t xml:space="preserve">, debidamente documentados. Asimismo, el </w:t>
      </w:r>
      <w:r w:rsidRPr="00C949BF">
        <w:rPr>
          <w:rFonts w:ascii="Arial" w:hAnsi="Arial" w:cs="Arial"/>
          <w:b/>
          <w:sz w:val="22"/>
          <w:szCs w:val="22"/>
          <w:lang w:val="es-BO" w:eastAsia="en-US"/>
        </w:rPr>
        <w:t>FISCAL</w:t>
      </w:r>
      <w:r w:rsidRPr="00C949BF">
        <w:rPr>
          <w:rFonts w:ascii="Arial" w:hAnsi="Arial" w:cs="Arial"/>
          <w:sz w:val="22"/>
          <w:szCs w:val="22"/>
          <w:lang w:val="es-BO" w:eastAsia="en-US"/>
        </w:rPr>
        <w:t xml:space="preserve"> determinará los costos proporcionales que en dicho acto se demandase en favor del </w:t>
      </w:r>
      <w:r w:rsidRPr="00C949BF">
        <w:rPr>
          <w:rFonts w:ascii="Arial" w:hAnsi="Arial" w:cs="Arial"/>
          <w:b/>
          <w:sz w:val="22"/>
          <w:szCs w:val="22"/>
          <w:lang w:val="es-BO" w:eastAsia="en-US"/>
        </w:rPr>
        <w:t>PROVEEDOR</w:t>
      </w:r>
      <w:r w:rsidRPr="00C949BF">
        <w:rPr>
          <w:rFonts w:ascii="Arial" w:hAnsi="Arial" w:cs="Arial"/>
          <w:sz w:val="22"/>
          <w:szCs w:val="22"/>
          <w:lang w:val="es-BO" w:eastAsia="en-US"/>
        </w:rPr>
        <w:t xml:space="preserve">. Con estos datos el </w:t>
      </w:r>
      <w:r w:rsidRPr="00C949BF">
        <w:rPr>
          <w:rFonts w:ascii="Arial" w:hAnsi="Arial" w:cs="Arial"/>
          <w:b/>
          <w:sz w:val="22"/>
          <w:szCs w:val="22"/>
          <w:lang w:val="es-BO" w:eastAsia="en-US"/>
        </w:rPr>
        <w:t>FISCAL</w:t>
      </w:r>
      <w:r w:rsidRPr="00C949BF">
        <w:rPr>
          <w:rFonts w:ascii="Arial" w:hAnsi="Arial" w:cs="Arial"/>
          <w:sz w:val="22"/>
          <w:szCs w:val="22"/>
          <w:lang w:val="es-BO" w:eastAsia="en-US"/>
        </w:rPr>
        <w:t xml:space="preserve"> elaborará el cierre de Contrato.</w:t>
      </w:r>
    </w:p>
    <w:p w:rsidR="00C949BF" w:rsidRPr="00C949BF" w:rsidRDefault="00C949BF" w:rsidP="00C949BF">
      <w:pPr>
        <w:ind w:left="720"/>
        <w:jc w:val="both"/>
        <w:rPr>
          <w:rFonts w:ascii="Arial" w:hAnsi="Arial" w:cs="Arial"/>
          <w:sz w:val="22"/>
          <w:szCs w:val="22"/>
          <w:lang w:val="es-BO" w:eastAsia="en-US"/>
        </w:rPr>
      </w:pPr>
    </w:p>
    <w:p w:rsidR="00C949BF" w:rsidRPr="00C949BF" w:rsidRDefault="00C949BF" w:rsidP="00C949BF">
      <w:pPr>
        <w:autoSpaceDE w:val="0"/>
        <w:autoSpaceDN w:val="0"/>
        <w:adjustRightInd w:val="0"/>
        <w:jc w:val="both"/>
        <w:rPr>
          <w:rFonts w:ascii="Arial" w:hAnsi="Arial" w:cs="Arial"/>
          <w:bCs/>
          <w:sz w:val="22"/>
          <w:szCs w:val="22"/>
          <w:lang w:val="es-BO"/>
        </w:rPr>
      </w:pPr>
      <w:r w:rsidRPr="00C949BF">
        <w:rPr>
          <w:rFonts w:ascii="Arial" w:hAnsi="Arial" w:cs="Arial"/>
          <w:b/>
          <w:sz w:val="22"/>
          <w:szCs w:val="22"/>
          <w:lang w:val="es-BO"/>
        </w:rPr>
        <w:t>CLÁUSULA VIGÉSIMA TERCERA</w:t>
      </w:r>
      <w:r w:rsidRPr="00C949BF">
        <w:rPr>
          <w:rFonts w:ascii="Arial" w:hAnsi="Arial" w:cs="Arial"/>
          <w:b/>
          <w:bCs/>
          <w:sz w:val="22"/>
          <w:szCs w:val="22"/>
          <w:lang w:val="es-BO"/>
        </w:rPr>
        <w:t>.- (SOLUCIÓN DE CONTROVERSIAS)</w:t>
      </w:r>
      <w:r w:rsidRPr="00C949BF">
        <w:rPr>
          <w:rFonts w:ascii="Arial" w:hAnsi="Arial" w:cs="Arial"/>
          <w:sz w:val="22"/>
          <w:szCs w:val="22"/>
          <w:lang w:val="es-BO"/>
        </w:rPr>
        <w:t xml:space="preserve"> </w:t>
      </w:r>
      <w:r w:rsidRPr="00C949BF">
        <w:rPr>
          <w:rFonts w:ascii="Arial" w:hAnsi="Arial" w:cs="Arial"/>
          <w:bCs/>
          <w:sz w:val="22"/>
          <w:szCs w:val="22"/>
          <w:lang w:val="es-BO"/>
        </w:rPr>
        <w:t xml:space="preserve">En caso de surgir controversias sobre los derechos y obligaciones u otros aspectos propios de la ejecución del presente Contrato, las </w:t>
      </w:r>
      <w:r w:rsidRPr="00C949BF">
        <w:rPr>
          <w:rFonts w:ascii="Arial" w:hAnsi="Arial" w:cs="Arial"/>
          <w:b/>
          <w:bCs/>
          <w:sz w:val="22"/>
          <w:szCs w:val="22"/>
          <w:lang w:val="es-BO"/>
        </w:rPr>
        <w:t>PARTES</w:t>
      </w:r>
      <w:r w:rsidRPr="00C949BF">
        <w:rPr>
          <w:rFonts w:ascii="Arial" w:hAnsi="Arial" w:cs="Arial"/>
          <w:bCs/>
          <w:sz w:val="22"/>
          <w:szCs w:val="22"/>
          <w:lang w:val="es-BO"/>
        </w:rPr>
        <w:t xml:space="preserve"> acudirán a la jurisdicción prevista en el ordenamiento jurídico para los contratos administrativos.</w:t>
      </w:r>
    </w:p>
    <w:p w:rsidR="00C949BF" w:rsidRPr="00C949BF" w:rsidRDefault="00C949BF" w:rsidP="00C949BF">
      <w:pPr>
        <w:autoSpaceDE w:val="0"/>
        <w:autoSpaceDN w:val="0"/>
        <w:adjustRightInd w:val="0"/>
        <w:jc w:val="both"/>
        <w:rPr>
          <w:rFonts w:ascii="Arial" w:hAnsi="Arial" w:cs="Arial"/>
          <w:bCs/>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b/>
          <w:sz w:val="22"/>
          <w:szCs w:val="22"/>
          <w:lang w:val="es-BO"/>
        </w:rPr>
        <w:t>CLÁUSULA VIGÉSIMA CUARTA.- (</w:t>
      </w:r>
      <w:r w:rsidRPr="00C949BF">
        <w:rPr>
          <w:rFonts w:ascii="Arial" w:hAnsi="Arial" w:cs="Arial"/>
          <w:b/>
          <w:bCs/>
          <w:sz w:val="22"/>
          <w:szCs w:val="22"/>
          <w:lang w:val="es-BO"/>
        </w:rPr>
        <w:t>FISCAL</w:t>
      </w:r>
      <w:r w:rsidRPr="00C949BF">
        <w:rPr>
          <w:rFonts w:ascii="Arial" w:hAnsi="Arial" w:cs="Arial"/>
          <w:b/>
          <w:sz w:val="22"/>
          <w:szCs w:val="22"/>
          <w:lang w:val="es-BO"/>
        </w:rPr>
        <w:t xml:space="preserve">IZACIÓN DEL SERVICIO) </w:t>
      </w:r>
      <w:r w:rsidRPr="00C949BF">
        <w:rPr>
          <w:rFonts w:ascii="Arial" w:hAnsi="Arial" w:cs="Arial"/>
          <w:sz w:val="22"/>
          <w:szCs w:val="22"/>
          <w:lang w:val="es-BO"/>
        </w:rPr>
        <w:t xml:space="preserve">La </w:t>
      </w:r>
      <w:r w:rsidRPr="00C949BF">
        <w:rPr>
          <w:rFonts w:ascii="Arial" w:hAnsi="Arial" w:cs="Arial"/>
          <w:b/>
          <w:sz w:val="22"/>
          <w:szCs w:val="22"/>
          <w:lang w:val="es-BO"/>
        </w:rPr>
        <w:t xml:space="preserve">ENTIDAD </w:t>
      </w:r>
      <w:r w:rsidRPr="00C949BF">
        <w:rPr>
          <w:rFonts w:ascii="Arial" w:hAnsi="Arial" w:cs="Arial"/>
          <w:sz w:val="22"/>
          <w:szCs w:val="22"/>
          <w:lang w:val="es-BO"/>
        </w:rPr>
        <w:t xml:space="preserve">designará un </w:t>
      </w:r>
      <w:r w:rsidRPr="00C949BF">
        <w:rPr>
          <w:rFonts w:ascii="Arial" w:hAnsi="Arial" w:cs="Arial"/>
          <w:b/>
          <w:bCs/>
          <w:sz w:val="22"/>
          <w:szCs w:val="22"/>
          <w:lang w:val="es-BO"/>
        </w:rPr>
        <w:t>FISCAL</w:t>
      </w:r>
      <w:r w:rsidRPr="00C949BF">
        <w:rPr>
          <w:rFonts w:ascii="Arial" w:hAnsi="Arial" w:cs="Arial"/>
          <w:sz w:val="22"/>
          <w:szCs w:val="22"/>
          <w:lang w:val="es-BO"/>
        </w:rPr>
        <w:t xml:space="preserve"> de seguimiento y control del servicio, y comunicará oficialmente a través del </w:t>
      </w:r>
      <w:r w:rsidRPr="00C949BF">
        <w:rPr>
          <w:rFonts w:ascii="Arial" w:hAnsi="Arial" w:cs="Arial"/>
          <w:b/>
          <w:sz w:val="22"/>
          <w:szCs w:val="22"/>
          <w:lang w:val="es-BO"/>
        </w:rPr>
        <w:t>FISCAL</w:t>
      </w:r>
      <w:r w:rsidRPr="00C949BF">
        <w:rPr>
          <w:rFonts w:ascii="Arial" w:hAnsi="Arial" w:cs="Arial"/>
          <w:sz w:val="22"/>
          <w:szCs w:val="22"/>
          <w:lang w:val="es-BO"/>
        </w:rPr>
        <w:t xml:space="preserve"> esta designación al </w:t>
      </w:r>
      <w:r w:rsidRPr="00C949BF">
        <w:rPr>
          <w:rFonts w:ascii="Arial" w:hAnsi="Arial" w:cs="Arial"/>
          <w:b/>
          <w:sz w:val="22"/>
          <w:szCs w:val="22"/>
          <w:lang w:val="es-BO"/>
        </w:rPr>
        <w:t>PROVEEDOR</w:t>
      </w:r>
      <w:r w:rsidRPr="00C949BF">
        <w:rPr>
          <w:rFonts w:ascii="Arial" w:hAnsi="Arial" w:cs="Arial"/>
          <w:sz w:val="22"/>
          <w:szCs w:val="22"/>
          <w:lang w:val="es-BO"/>
        </w:rPr>
        <w:t xml:space="preserve"> mediante carta expresa u otro medio. </w:t>
      </w:r>
    </w:p>
    <w:p w:rsidR="00C949BF" w:rsidRPr="00C949BF" w:rsidRDefault="00C949BF" w:rsidP="00C949BF">
      <w:pPr>
        <w:jc w:val="both"/>
        <w:rPr>
          <w:rFonts w:ascii="Arial" w:hAnsi="Arial" w:cs="Arial"/>
          <w:b/>
          <w:sz w:val="22"/>
          <w:szCs w:val="22"/>
          <w:lang w:val="es-BO"/>
        </w:rPr>
      </w:pPr>
    </w:p>
    <w:p w:rsidR="00C949BF" w:rsidRPr="00C949BF" w:rsidRDefault="00C949BF" w:rsidP="00C949BF">
      <w:pPr>
        <w:jc w:val="both"/>
        <w:rPr>
          <w:rFonts w:ascii="Arial" w:hAnsi="Arial" w:cs="Arial"/>
          <w:sz w:val="22"/>
          <w:szCs w:val="22"/>
          <w:lang w:val="es-BO"/>
        </w:rPr>
      </w:pPr>
      <w:r w:rsidRPr="00C949BF">
        <w:rPr>
          <w:rFonts w:ascii="Arial" w:hAnsi="Arial" w:cs="Arial"/>
          <w:sz w:val="22"/>
          <w:szCs w:val="22"/>
          <w:lang w:val="es-BO"/>
        </w:rPr>
        <w:t xml:space="preserve">El </w:t>
      </w:r>
      <w:r w:rsidRPr="00C949BF">
        <w:rPr>
          <w:rFonts w:ascii="Arial" w:hAnsi="Arial" w:cs="Arial"/>
          <w:b/>
          <w:sz w:val="22"/>
          <w:szCs w:val="22"/>
          <w:lang w:val="es-BO"/>
        </w:rPr>
        <w:t>FISCAL</w:t>
      </w:r>
      <w:r w:rsidRPr="00C949BF">
        <w:rPr>
          <w:rFonts w:ascii="Arial" w:hAnsi="Arial" w:cs="Arial"/>
          <w:sz w:val="22"/>
          <w:szCs w:val="22"/>
          <w:lang w:val="es-BO"/>
        </w:rPr>
        <w:t xml:space="preserve"> tendrá las siguientes funciones: </w:t>
      </w:r>
    </w:p>
    <w:p w:rsidR="00C949BF" w:rsidRPr="00C949BF" w:rsidRDefault="00C949BF" w:rsidP="00C949BF">
      <w:pPr>
        <w:jc w:val="both"/>
        <w:rPr>
          <w:rFonts w:ascii="Arial" w:hAnsi="Arial" w:cs="Arial"/>
          <w:sz w:val="22"/>
          <w:szCs w:val="22"/>
          <w:lang w:val="es-BO"/>
        </w:rPr>
      </w:pPr>
    </w:p>
    <w:p w:rsidR="00C949BF" w:rsidRPr="00C949BF" w:rsidRDefault="00C949BF" w:rsidP="00094615">
      <w:pPr>
        <w:numPr>
          <w:ilvl w:val="0"/>
          <w:numId w:val="58"/>
        </w:numPr>
        <w:jc w:val="both"/>
        <w:rPr>
          <w:rFonts w:ascii="Arial" w:hAnsi="Arial" w:cs="Arial"/>
          <w:iCs/>
          <w:sz w:val="22"/>
          <w:szCs w:val="22"/>
        </w:rPr>
      </w:pPr>
      <w:r w:rsidRPr="00C949BF">
        <w:rPr>
          <w:rFonts w:ascii="Arial" w:hAnsi="Arial" w:cs="Arial"/>
          <w:iCs/>
          <w:sz w:val="22"/>
          <w:szCs w:val="22"/>
        </w:rPr>
        <w:t xml:space="preserve">Coordinar todos los aspectos referentes a la relación entre la </w:t>
      </w:r>
      <w:r w:rsidRPr="00C949BF">
        <w:rPr>
          <w:rFonts w:ascii="Arial" w:hAnsi="Arial" w:cs="Arial"/>
          <w:b/>
          <w:iCs/>
          <w:sz w:val="22"/>
          <w:szCs w:val="22"/>
        </w:rPr>
        <w:t>ENTIDAD</w:t>
      </w:r>
      <w:r w:rsidRPr="00C949BF">
        <w:rPr>
          <w:rFonts w:ascii="Arial" w:hAnsi="Arial" w:cs="Arial"/>
          <w:iCs/>
          <w:sz w:val="22"/>
          <w:szCs w:val="22"/>
        </w:rPr>
        <w:t xml:space="preserve"> y el </w:t>
      </w:r>
      <w:r w:rsidRPr="00C949BF">
        <w:rPr>
          <w:rFonts w:ascii="Arial" w:hAnsi="Arial" w:cs="Arial"/>
          <w:b/>
          <w:iCs/>
          <w:sz w:val="22"/>
          <w:szCs w:val="22"/>
        </w:rPr>
        <w:t>PROVEEDOR</w:t>
      </w:r>
      <w:r w:rsidRPr="00C949BF">
        <w:rPr>
          <w:rFonts w:ascii="Arial" w:hAnsi="Arial" w:cs="Arial"/>
          <w:iCs/>
          <w:sz w:val="22"/>
          <w:szCs w:val="22"/>
        </w:rPr>
        <w:t xml:space="preserve"> manteniendo una continua comunicación verbal y escrita.</w:t>
      </w:r>
    </w:p>
    <w:p w:rsidR="00C949BF" w:rsidRPr="00C949BF" w:rsidRDefault="00C949BF" w:rsidP="00094615">
      <w:pPr>
        <w:numPr>
          <w:ilvl w:val="0"/>
          <w:numId w:val="58"/>
        </w:numPr>
        <w:jc w:val="both"/>
        <w:rPr>
          <w:rFonts w:ascii="Arial" w:hAnsi="Arial" w:cs="Arial"/>
          <w:iCs/>
          <w:sz w:val="22"/>
          <w:szCs w:val="22"/>
        </w:rPr>
      </w:pPr>
      <w:r w:rsidRPr="00C949BF">
        <w:rPr>
          <w:rFonts w:ascii="Arial" w:hAnsi="Arial" w:cs="Arial"/>
          <w:iCs/>
          <w:sz w:val="22"/>
          <w:szCs w:val="22"/>
        </w:rPr>
        <w:t xml:space="preserve">Verificar el cumplimiento del </w:t>
      </w:r>
      <w:r w:rsidRPr="00C949BF">
        <w:rPr>
          <w:rFonts w:ascii="Arial" w:hAnsi="Arial" w:cs="Arial"/>
          <w:b/>
          <w:iCs/>
          <w:sz w:val="22"/>
          <w:szCs w:val="22"/>
        </w:rPr>
        <w:t>SERVICIO</w:t>
      </w:r>
      <w:r w:rsidRPr="00C949BF">
        <w:rPr>
          <w:rFonts w:ascii="Arial" w:hAnsi="Arial" w:cs="Arial"/>
          <w:iCs/>
          <w:sz w:val="22"/>
          <w:szCs w:val="22"/>
        </w:rPr>
        <w:t xml:space="preserve"> en el  marco de las Especificaciones Técnicas.</w:t>
      </w:r>
    </w:p>
    <w:p w:rsidR="00C949BF" w:rsidRPr="00C949BF" w:rsidRDefault="00C949BF" w:rsidP="00094615">
      <w:pPr>
        <w:numPr>
          <w:ilvl w:val="0"/>
          <w:numId w:val="58"/>
        </w:numPr>
        <w:jc w:val="both"/>
        <w:rPr>
          <w:rFonts w:ascii="Arial" w:hAnsi="Arial" w:cs="Arial"/>
          <w:iCs/>
          <w:sz w:val="22"/>
          <w:szCs w:val="22"/>
        </w:rPr>
      </w:pPr>
      <w:r w:rsidRPr="00C949BF">
        <w:rPr>
          <w:rFonts w:ascii="Arial" w:hAnsi="Arial" w:cs="Arial"/>
          <w:iCs/>
          <w:sz w:val="22"/>
          <w:szCs w:val="22"/>
        </w:rPr>
        <w:t xml:space="preserve">Efectuar el control del </w:t>
      </w:r>
      <w:r w:rsidRPr="00C949BF">
        <w:rPr>
          <w:rFonts w:ascii="Arial" w:hAnsi="Arial" w:cs="Arial"/>
          <w:b/>
          <w:iCs/>
          <w:sz w:val="22"/>
          <w:szCs w:val="22"/>
        </w:rPr>
        <w:t>SERVICIO</w:t>
      </w:r>
      <w:r w:rsidRPr="00C949BF">
        <w:rPr>
          <w:rFonts w:ascii="Arial" w:hAnsi="Arial" w:cs="Arial"/>
          <w:iCs/>
          <w:sz w:val="22"/>
          <w:szCs w:val="22"/>
        </w:rPr>
        <w:t xml:space="preserve"> y dar su conformidad al mismo, elaborando el Informe Parcial de Conformidad, para gestionar los pagos mensuales.</w:t>
      </w:r>
    </w:p>
    <w:p w:rsidR="00C949BF" w:rsidRPr="00C949BF" w:rsidRDefault="00C949BF" w:rsidP="00094615">
      <w:pPr>
        <w:numPr>
          <w:ilvl w:val="0"/>
          <w:numId w:val="58"/>
        </w:numPr>
        <w:jc w:val="both"/>
        <w:rPr>
          <w:rFonts w:ascii="Arial" w:hAnsi="Arial" w:cs="Arial"/>
          <w:iCs/>
          <w:sz w:val="22"/>
          <w:szCs w:val="22"/>
        </w:rPr>
      </w:pPr>
      <w:r w:rsidRPr="00C949BF">
        <w:rPr>
          <w:rFonts w:ascii="Arial" w:hAnsi="Arial" w:cs="Arial"/>
          <w:iCs/>
          <w:sz w:val="22"/>
          <w:szCs w:val="22"/>
        </w:rPr>
        <w:t>Verificar el cumplimiento de lo establecido en los aspectos de Seguridad Industrial y Bioseguridad.</w:t>
      </w:r>
    </w:p>
    <w:p w:rsidR="00C949BF" w:rsidRPr="00C949BF" w:rsidRDefault="00C949BF" w:rsidP="00094615">
      <w:pPr>
        <w:numPr>
          <w:ilvl w:val="0"/>
          <w:numId w:val="58"/>
        </w:numPr>
        <w:jc w:val="both"/>
        <w:rPr>
          <w:rFonts w:ascii="Arial" w:hAnsi="Arial" w:cs="Arial"/>
          <w:i/>
          <w:iCs/>
          <w:sz w:val="22"/>
          <w:szCs w:val="22"/>
        </w:rPr>
      </w:pPr>
      <w:r w:rsidRPr="00C949BF">
        <w:rPr>
          <w:rFonts w:ascii="Arial" w:hAnsi="Arial" w:cs="Arial"/>
          <w:iCs/>
          <w:sz w:val="22"/>
          <w:szCs w:val="22"/>
        </w:rPr>
        <w:t>Determinar y cuantificar las multas que correspondan.</w:t>
      </w:r>
    </w:p>
    <w:p w:rsidR="00C949BF" w:rsidRPr="00C949BF" w:rsidRDefault="00C949BF" w:rsidP="00094615">
      <w:pPr>
        <w:numPr>
          <w:ilvl w:val="0"/>
          <w:numId w:val="58"/>
        </w:numPr>
        <w:jc w:val="both"/>
        <w:rPr>
          <w:rFonts w:ascii="Arial" w:hAnsi="Arial" w:cs="Arial"/>
          <w:iCs/>
          <w:sz w:val="22"/>
          <w:szCs w:val="22"/>
        </w:rPr>
      </w:pPr>
      <w:r w:rsidRPr="00C949BF">
        <w:rPr>
          <w:rFonts w:ascii="Arial" w:hAnsi="Arial" w:cs="Arial"/>
          <w:iCs/>
          <w:sz w:val="22"/>
          <w:szCs w:val="22"/>
        </w:rPr>
        <w:t>Aprobar o elaborar el Certificado de Liquidación final.</w:t>
      </w:r>
    </w:p>
    <w:p w:rsidR="00C949BF" w:rsidRPr="00C949BF" w:rsidRDefault="00C949BF" w:rsidP="00C949BF">
      <w:pPr>
        <w:spacing w:before="200"/>
        <w:jc w:val="both"/>
        <w:rPr>
          <w:rFonts w:ascii="Arial" w:hAnsi="Arial" w:cs="Arial"/>
          <w:sz w:val="22"/>
          <w:szCs w:val="22"/>
          <w:lang w:val="es-BO"/>
        </w:rPr>
      </w:pPr>
      <w:r w:rsidRPr="00C949BF">
        <w:rPr>
          <w:rFonts w:ascii="Arial" w:hAnsi="Arial" w:cs="Arial"/>
          <w:b/>
          <w:sz w:val="22"/>
          <w:szCs w:val="22"/>
          <w:lang w:val="es-BO"/>
        </w:rPr>
        <w:t>CLÁUSULA VIGÉSIMA QUINTA.- (RECEPCIÓN DEL SERVICIO)</w:t>
      </w:r>
      <w:r w:rsidRPr="00C949BF">
        <w:rPr>
          <w:rFonts w:ascii="Arial" w:hAnsi="Arial" w:cs="Arial"/>
          <w:sz w:val="22"/>
          <w:szCs w:val="22"/>
          <w:lang w:val="es-BO"/>
        </w:rPr>
        <w:t xml:space="preserve"> El Responsable de Recepción, una vez concluido el </w:t>
      </w:r>
      <w:r w:rsidRPr="00C949BF">
        <w:rPr>
          <w:rFonts w:ascii="Arial" w:hAnsi="Arial" w:cs="Arial"/>
          <w:b/>
          <w:sz w:val="22"/>
          <w:szCs w:val="22"/>
          <w:lang w:val="es-BO"/>
        </w:rPr>
        <w:t>SERVICIO</w:t>
      </w:r>
      <w:r w:rsidRPr="00C949BF">
        <w:rPr>
          <w:rFonts w:ascii="Arial" w:hAnsi="Arial" w:cs="Arial"/>
          <w:sz w:val="22"/>
          <w:szCs w:val="22"/>
          <w:lang w:val="es-BO"/>
        </w:rPr>
        <w:t>,</w:t>
      </w:r>
      <w:r w:rsidRPr="00C949BF">
        <w:rPr>
          <w:rFonts w:ascii="Arial" w:hAnsi="Arial" w:cs="Arial"/>
          <w:b/>
          <w:sz w:val="22"/>
          <w:szCs w:val="22"/>
          <w:lang w:val="es-BO"/>
        </w:rPr>
        <w:t xml:space="preserve"> </w:t>
      </w:r>
      <w:r w:rsidRPr="00C949BF">
        <w:rPr>
          <w:rFonts w:ascii="Arial" w:hAnsi="Arial" w:cs="Arial"/>
          <w:sz w:val="22"/>
          <w:szCs w:val="22"/>
          <w:lang w:val="es-BO"/>
        </w:rPr>
        <w:t>emitirá el Informe Final de Conformidad, según corresponda en un plazo máximo de tres (3) días hábiles, a fin de realizar la liquidación del Contrato.</w:t>
      </w:r>
    </w:p>
    <w:p w:rsidR="00C949BF" w:rsidRPr="00C949BF" w:rsidRDefault="00C949BF" w:rsidP="00C949BF">
      <w:pPr>
        <w:spacing w:before="200"/>
        <w:jc w:val="both"/>
        <w:rPr>
          <w:rFonts w:ascii="Arial" w:hAnsi="Arial" w:cs="Arial"/>
          <w:b/>
          <w:sz w:val="22"/>
          <w:szCs w:val="22"/>
          <w:lang w:val="es-BO"/>
        </w:rPr>
      </w:pPr>
      <w:r w:rsidRPr="00C949BF">
        <w:rPr>
          <w:rFonts w:ascii="Arial" w:hAnsi="Arial" w:cs="Arial"/>
          <w:b/>
          <w:sz w:val="22"/>
          <w:szCs w:val="22"/>
          <w:lang w:val="es-BO"/>
        </w:rPr>
        <w:t xml:space="preserve">CLÁUSULA VIGÉSIMA SEXTA.- (LIQUIDACIÓN DE CONTRATO) </w:t>
      </w:r>
      <w:r w:rsidRPr="00C949BF">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C949BF">
        <w:rPr>
          <w:rFonts w:ascii="Arial" w:hAnsi="Arial" w:cs="Arial"/>
          <w:b/>
          <w:bCs/>
          <w:sz w:val="22"/>
          <w:szCs w:val="22"/>
          <w:lang w:val="es-BO"/>
        </w:rPr>
        <w:t>PROVEEDOR</w:t>
      </w:r>
      <w:r w:rsidRPr="00C949BF">
        <w:rPr>
          <w:rFonts w:ascii="Arial" w:hAnsi="Arial" w:cs="Arial"/>
          <w:bCs/>
          <w:sz w:val="22"/>
          <w:szCs w:val="22"/>
          <w:lang w:val="es-BO"/>
        </w:rPr>
        <w:t xml:space="preserve">, elaborará y presentará el Certificado de Liquidación Final del </w:t>
      </w:r>
      <w:r w:rsidRPr="00C949BF">
        <w:rPr>
          <w:rFonts w:ascii="Arial" w:hAnsi="Arial" w:cs="Arial"/>
          <w:b/>
          <w:bCs/>
          <w:sz w:val="22"/>
          <w:szCs w:val="22"/>
          <w:lang w:val="es-BO"/>
        </w:rPr>
        <w:t>SERVICIO</w:t>
      </w:r>
      <w:r w:rsidRPr="00C949BF">
        <w:rPr>
          <w:rFonts w:ascii="Arial" w:hAnsi="Arial" w:cs="Arial"/>
          <w:bCs/>
          <w:sz w:val="22"/>
          <w:szCs w:val="22"/>
          <w:lang w:val="es-BO"/>
        </w:rPr>
        <w:t xml:space="preserve">, al </w:t>
      </w:r>
      <w:r w:rsidRPr="00C949BF">
        <w:rPr>
          <w:rFonts w:ascii="Arial" w:hAnsi="Arial" w:cs="Arial"/>
          <w:b/>
          <w:bCs/>
          <w:sz w:val="22"/>
          <w:szCs w:val="22"/>
          <w:lang w:val="es-BO"/>
        </w:rPr>
        <w:t>FISCAL</w:t>
      </w:r>
      <w:r w:rsidRPr="00C949BF">
        <w:rPr>
          <w:rFonts w:ascii="Arial" w:hAnsi="Arial" w:cs="Arial"/>
          <w:bCs/>
          <w:sz w:val="22"/>
          <w:szCs w:val="22"/>
          <w:lang w:val="es-BO"/>
        </w:rPr>
        <w:t xml:space="preserve"> para su aprobación. La </w:t>
      </w:r>
      <w:r w:rsidRPr="00C949BF">
        <w:rPr>
          <w:rFonts w:ascii="Arial" w:hAnsi="Arial" w:cs="Arial"/>
          <w:b/>
          <w:bCs/>
          <w:sz w:val="22"/>
          <w:szCs w:val="22"/>
          <w:lang w:val="es-BO"/>
        </w:rPr>
        <w:t>ENTIDAD</w:t>
      </w:r>
      <w:r w:rsidRPr="00C949BF">
        <w:rPr>
          <w:rFonts w:ascii="Arial" w:hAnsi="Arial" w:cs="Arial"/>
          <w:bCs/>
          <w:sz w:val="22"/>
          <w:szCs w:val="22"/>
          <w:lang w:val="es-BO"/>
        </w:rPr>
        <w:t xml:space="preserve"> a través del </w:t>
      </w:r>
      <w:r w:rsidRPr="00C949BF">
        <w:rPr>
          <w:rFonts w:ascii="Arial" w:hAnsi="Arial" w:cs="Arial"/>
          <w:b/>
          <w:bCs/>
          <w:sz w:val="22"/>
          <w:szCs w:val="22"/>
          <w:lang w:val="es-BO"/>
        </w:rPr>
        <w:t>FISCAL</w:t>
      </w:r>
      <w:r w:rsidRPr="00C949BF">
        <w:rPr>
          <w:rFonts w:ascii="Arial" w:hAnsi="Arial" w:cs="Arial"/>
          <w:bCs/>
          <w:sz w:val="22"/>
          <w:szCs w:val="22"/>
          <w:lang w:val="es-BO"/>
        </w:rPr>
        <w:t xml:space="preserve"> se reserva el derecho de realizar los ajustes que considere pertinentes previa a la aprobación del certificado de liquidación final.</w:t>
      </w:r>
      <w:r w:rsidRPr="00C949BF">
        <w:rPr>
          <w:rFonts w:ascii="Arial" w:hAnsi="Arial" w:cs="Arial"/>
          <w:b/>
          <w:bCs/>
          <w:sz w:val="22"/>
          <w:szCs w:val="22"/>
          <w:lang w:val="es-BO"/>
        </w:rPr>
        <w:t xml:space="preserve"> </w:t>
      </w:r>
      <w:r w:rsidRPr="00C949BF">
        <w:rPr>
          <w:rFonts w:ascii="Arial" w:hAnsi="Arial" w:cs="Arial"/>
          <w:bCs/>
          <w:sz w:val="22"/>
          <w:szCs w:val="22"/>
          <w:lang w:val="es-BO"/>
        </w:rPr>
        <w:t xml:space="preserve"> </w:t>
      </w:r>
    </w:p>
    <w:p w:rsidR="00C949BF" w:rsidRPr="00C949BF" w:rsidRDefault="00C949BF" w:rsidP="00C949BF">
      <w:pPr>
        <w:spacing w:before="200"/>
        <w:jc w:val="both"/>
        <w:rPr>
          <w:rFonts w:ascii="Arial" w:hAnsi="Arial" w:cs="Arial"/>
          <w:b/>
          <w:sz w:val="22"/>
          <w:szCs w:val="22"/>
          <w:lang w:val="es-BO"/>
        </w:rPr>
      </w:pPr>
      <w:r w:rsidRPr="00C949BF">
        <w:rPr>
          <w:rFonts w:ascii="Arial" w:hAnsi="Arial" w:cs="Arial"/>
          <w:sz w:val="22"/>
          <w:szCs w:val="22"/>
          <w:lang w:val="es-BO"/>
        </w:rPr>
        <w:t>En caso de que el</w:t>
      </w:r>
      <w:r w:rsidRPr="00C949BF">
        <w:rPr>
          <w:rFonts w:ascii="Arial" w:hAnsi="Arial" w:cs="Arial"/>
          <w:b/>
          <w:sz w:val="22"/>
          <w:szCs w:val="22"/>
          <w:lang w:val="es-BO"/>
        </w:rPr>
        <w:t xml:space="preserve"> </w:t>
      </w:r>
      <w:r w:rsidRPr="00C949BF">
        <w:rPr>
          <w:rFonts w:ascii="Arial" w:hAnsi="Arial" w:cs="Arial"/>
          <w:b/>
          <w:bCs/>
          <w:sz w:val="22"/>
          <w:szCs w:val="22"/>
          <w:lang w:val="es-BO"/>
        </w:rPr>
        <w:t>PROVEEDOR</w:t>
      </w:r>
      <w:r w:rsidRPr="00C949BF">
        <w:rPr>
          <w:rFonts w:ascii="Arial" w:hAnsi="Arial" w:cs="Arial"/>
          <w:sz w:val="22"/>
          <w:szCs w:val="22"/>
          <w:lang w:val="es-BO"/>
        </w:rPr>
        <w:t xml:space="preserve">, no presente al </w:t>
      </w:r>
      <w:r w:rsidRPr="00C949BF">
        <w:rPr>
          <w:rFonts w:ascii="Arial" w:hAnsi="Arial" w:cs="Arial"/>
          <w:b/>
          <w:sz w:val="22"/>
          <w:szCs w:val="22"/>
          <w:lang w:val="es-BO"/>
        </w:rPr>
        <w:t xml:space="preserve">FISCAL </w:t>
      </w:r>
      <w:r w:rsidRPr="00C949BF">
        <w:rPr>
          <w:rFonts w:ascii="Arial" w:hAnsi="Arial" w:cs="Arial"/>
          <w:sz w:val="22"/>
          <w:szCs w:val="22"/>
          <w:lang w:val="es-BO"/>
        </w:rPr>
        <w:t xml:space="preserve">el Certificado de Liquidación Final dentro del plazo previsto, éste deberá elaborar y aprobar en base a </w:t>
      </w:r>
      <w:r w:rsidRPr="00C949BF">
        <w:rPr>
          <w:rFonts w:ascii="Arial" w:hAnsi="Arial" w:cs="Arial"/>
          <w:bCs/>
          <w:sz w:val="22"/>
          <w:szCs w:val="22"/>
          <w:lang w:val="es-BO"/>
        </w:rPr>
        <w:t xml:space="preserve">la planilla de ejecución </w:t>
      </w:r>
      <w:r w:rsidRPr="00C949BF">
        <w:rPr>
          <w:rFonts w:ascii="Arial" w:hAnsi="Arial" w:cs="Arial"/>
          <w:bCs/>
          <w:sz w:val="22"/>
          <w:szCs w:val="22"/>
          <w:lang w:val="es-BO"/>
        </w:rPr>
        <w:lastRenderedPageBreak/>
        <w:t>de servicios prestados</w:t>
      </w:r>
      <w:r w:rsidRPr="00C949BF">
        <w:rPr>
          <w:rFonts w:ascii="Arial" w:hAnsi="Arial" w:cs="Arial"/>
          <w:sz w:val="22"/>
          <w:szCs w:val="22"/>
          <w:lang w:val="es-BO"/>
        </w:rPr>
        <w:t xml:space="preserve"> el Certificado de Liquidación Final, el cual será notificado al </w:t>
      </w:r>
      <w:r w:rsidRPr="00C949BF">
        <w:rPr>
          <w:rFonts w:ascii="Arial" w:hAnsi="Arial" w:cs="Arial"/>
          <w:b/>
          <w:sz w:val="22"/>
          <w:szCs w:val="22"/>
          <w:lang w:val="es-BO"/>
        </w:rPr>
        <w:t>PROVEEDOR.</w:t>
      </w:r>
    </w:p>
    <w:p w:rsidR="00C949BF" w:rsidRPr="00C949BF" w:rsidRDefault="00C949BF" w:rsidP="00C949BF">
      <w:pPr>
        <w:spacing w:before="200"/>
        <w:jc w:val="both"/>
        <w:rPr>
          <w:rFonts w:ascii="Arial" w:hAnsi="Arial" w:cs="Arial"/>
          <w:sz w:val="22"/>
          <w:szCs w:val="22"/>
          <w:lang w:val="es-BO"/>
        </w:rPr>
      </w:pPr>
      <w:r w:rsidRPr="00C949BF">
        <w:rPr>
          <w:rFonts w:ascii="Arial" w:hAnsi="Arial" w:cs="Arial"/>
          <w:sz w:val="22"/>
          <w:szCs w:val="22"/>
          <w:lang w:val="es-BO"/>
        </w:rPr>
        <w:t xml:space="preserve">En la liquidación del Contrato se establecerán los saldos a favor o en contra, </w:t>
      </w:r>
      <w:r w:rsidRPr="00C949BF">
        <w:rPr>
          <w:rFonts w:ascii="Arial" w:hAnsi="Arial" w:cs="Arial"/>
          <w:sz w:val="22"/>
          <w:szCs w:val="22"/>
          <w:highlight w:val="green"/>
          <w:lang w:val="es-BO"/>
        </w:rPr>
        <w:t>l</w:t>
      </w:r>
      <w:r w:rsidRPr="00C949BF">
        <w:rPr>
          <w:rFonts w:ascii="Arial" w:hAnsi="Arial" w:cs="Arial"/>
          <w:sz w:val="22"/>
          <w:szCs w:val="22"/>
          <w:lang w:val="es-BO"/>
        </w:rPr>
        <w:t>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C949BF" w:rsidRPr="00C949BF" w:rsidRDefault="00C949BF" w:rsidP="00C949BF">
      <w:pPr>
        <w:spacing w:before="200"/>
        <w:jc w:val="both"/>
        <w:rPr>
          <w:rFonts w:ascii="Arial" w:hAnsi="Arial" w:cs="Arial"/>
          <w:bCs/>
          <w:sz w:val="22"/>
          <w:szCs w:val="22"/>
          <w:lang w:val="es-BO"/>
        </w:rPr>
      </w:pPr>
      <w:r w:rsidRPr="00C949BF">
        <w:rPr>
          <w:rFonts w:ascii="Arial" w:hAnsi="Arial" w:cs="Arial"/>
          <w:bCs/>
          <w:sz w:val="22"/>
          <w:szCs w:val="22"/>
          <w:lang w:val="es-BO"/>
        </w:rPr>
        <w:t xml:space="preserve">El cierre de Contrato deberá ser acreditado con un Certificado de Cumplimiento de Contrato, otorgado por la autoridad competente de la </w:t>
      </w:r>
      <w:r w:rsidRPr="00C949BF">
        <w:rPr>
          <w:rFonts w:ascii="Arial" w:hAnsi="Arial" w:cs="Arial"/>
          <w:b/>
          <w:bCs/>
          <w:sz w:val="22"/>
          <w:szCs w:val="22"/>
          <w:lang w:val="es-BO"/>
        </w:rPr>
        <w:t>ENTIDAD</w:t>
      </w:r>
      <w:r w:rsidRPr="00C949BF">
        <w:rPr>
          <w:rFonts w:ascii="Arial" w:hAnsi="Arial" w:cs="Arial"/>
          <w:bCs/>
          <w:sz w:val="22"/>
          <w:szCs w:val="22"/>
          <w:lang w:val="es-BO"/>
        </w:rPr>
        <w:t xml:space="preserve"> luego de concluido el trámite precedentemente especificado.</w:t>
      </w:r>
    </w:p>
    <w:p w:rsidR="00C949BF" w:rsidRPr="00C949BF" w:rsidRDefault="00C949BF" w:rsidP="00C949BF">
      <w:pPr>
        <w:spacing w:before="200"/>
        <w:jc w:val="both"/>
        <w:rPr>
          <w:rFonts w:ascii="Arial" w:hAnsi="Arial" w:cs="Arial"/>
          <w:b/>
          <w:sz w:val="22"/>
          <w:szCs w:val="22"/>
          <w:lang w:val="es-BO"/>
        </w:rPr>
      </w:pPr>
      <w:r w:rsidRPr="00C949BF">
        <w:rPr>
          <w:rFonts w:ascii="Arial" w:hAnsi="Arial" w:cs="Arial"/>
          <w:sz w:val="22"/>
          <w:szCs w:val="22"/>
          <w:lang w:val="es-BO"/>
        </w:rPr>
        <w:t xml:space="preserve">Este cierre de Contrato no libera de responsabilidades al </w:t>
      </w:r>
      <w:r w:rsidRPr="00C949BF">
        <w:rPr>
          <w:rFonts w:ascii="Arial" w:hAnsi="Arial" w:cs="Arial"/>
          <w:b/>
          <w:sz w:val="22"/>
          <w:szCs w:val="22"/>
          <w:lang w:val="es-BO"/>
        </w:rPr>
        <w:t>PROVEEDOR</w:t>
      </w:r>
      <w:r w:rsidRPr="00C949BF">
        <w:rPr>
          <w:rFonts w:ascii="Arial" w:hAnsi="Arial" w:cs="Arial"/>
          <w:sz w:val="22"/>
          <w:szCs w:val="22"/>
          <w:lang w:val="es-BO"/>
        </w:rPr>
        <w:t xml:space="preserve">, por negligencia o impericia que ocasionasen daños posteriores sobre el objeto de contratación, </w:t>
      </w:r>
      <w:r w:rsidRPr="00C949BF">
        <w:rPr>
          <w:rFonts w:ascii="Arial" w:hAnsi="Arial" w:cs="Arial"/>
          <w:bCs/>
          <w:sz w:val="22"/>
          <w:szCs w:val="22"/>
          <w:lang w:val="es-BO"/>
        </w:rPr>
        <w:t xml:space="preserve">reservándose a la </w:t>
      </w:r>
      <w:r w:rsidRPr="00C949BF">
        <w:rPr>
          <w:rFonts w:ascii="Arial" w:hAnsi="Arial" w:cs="Arial"/>
          <w:b/>
          <w:bCs/>
          <w:sz w:val="22"/>
          <w:szCs w:val="22"/>
          <w:lang w:val="es-BO"/>
        </w:rPr>
        <w:t>ENTIDAD</w:t>
      </w:r>
      <w:r w:rsidRPr="00C949BF">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C949BF">
        <w:rPr>
          <w:rFonts w:ascii="Arial" w:hAnsi="Arial" w:cs="Arial"/>
          <w:b/>
          <w:sz w:val="22"/>
          <w:szCs w:val="22"/>
          <w:lang w:val="es-BO"/>
        </w:rPr>
        <w:t>PROVEEDOR.</w:t>
      </w:r>
    </w:p>
    <w:p w:rsidR="00C949BF" w:rsidRPr="00C949BF" w:rsidRDefault="00C949BF" w:rsidP="00C949BF">
      <w:pPr>
        <w:spacing w:before="200"/>
        <w:jc w:val="both"/>
        <w:rPr>
          <w:rFonts w:ascii="Arial" w:hAnsi="Arial" w:cs="Arial"/>
          <w:sz w:val="22"/>
          <w:szCs w:val="22"/>
          <w:lang w:val="es-BO"/>
        </w:rPr>
      </w:pPr>
      <w:r w:rsidRPr="00C949BF">
        <w:rPr>
          <w:rFonts w:ascii="Arial" w:hAnsi="Arial" w:cs="Arial"/>
          <w:b/>
          <w:sz w:val="22"/>
          <w:szCs w:val="22"/>
          <w:lang w:val="es-BO"/>
        </w:rPr>
        <w:t xml:space="preserve">CLÁUSULA VIGÉSIMA SÉPTIMA.- (CONSENTIMIENTO) </w:t>
      </w:r>
      <w:r w:rsidRPr="00C949BF">
        <w:rPr>
          <w:rFonts w:ascii="Arial" w:hAnsi="Arial" w:cs="Arial"/>
          <w:sz w:val="22"/>
          <w:szCs w:val="22"/>
          <w:lang w:val="es-BO"/>
        </w:rPr>
        <w:t xml:space="preserve">En señal de conformidad y para su fiel y estricto cumplimiento, suscribimos el presente Contrato en cuatro ejemplares de un mismo tenor y validez </w:t>
      </w:r>
      <w:r w:rsidRPr="00C949BF">
        <w:rPr>
          <w:rFonts w:ascii="Arial" w:hAnsi="Arial" w:cs="Arial"/>
          <w:b/>
          <w:color w:val="000000"/>
          <w:sz w:val="22"/>
          <w:szCs w:val="22"/>
          <w:lang w:val="es-ES_tradnl"/>
        </w:rPr>
        <w:t>___________</w:t>
      </w:r>
      <w:r w:rsidRPr="00C949BF">
        <w:rPr>
          <w:rFonts w:ascii="Arial" w:hAnsi="Arial" w:cs="Arial"/>
          <w:color w:val="000000"/>
          <w:sz w:val="22"/>
          <w:szCs w:val="22"/>
          <w:lang w:val="es-ES_tradnl"/>
        </w:rPr>
        <w:t xml:space="preserve">, </w:t>
      </w:r>
      <w:r w:rsidRPr="00C949BF">
        <w:rPr>
          <w:rFonts w:ascii="Arial" w:hAnsi="Arial" w:cs="Arial"/>
          <w:sz w:val="22"/>
          <w:szCs w:val="22"/>
          <w:lang w:val="es-BO"/>
        </w:rPr>
        <w:t xml:space="preserve">en representación legal de la </w:t>
      </w:r>
      <w:r w:rsidRPr="00C949BF">
        <w:rPr>
          <w:rFonts w:ascii="Arial" w:hAnsi="Arial" w:cs="Arial"/>
          <w:b/>
          <w:sz w:val="22"/>
          <w:szCs w:val="22"/>
          <w:lang w:val="es-BO"/>
        </w:rPr>
        <w:t>ENTIDAD</w:t>
      </w:r>
      <w:r w:rsidRPr="00C949BF">
        <w:rPr>
          <w:rFonts w:ascii="Arial" w:hAnsi="Arial" w:cs="Arial"/>
          <w:sz w:val="22"/>
          <w:szCs w:val="22"/>
          <w:lang w:val="es-BO"/>
        </w:rPr>
        <w:t xml:space="preserve"> y </w:t>
      </w:r>
      <w:r w:rsidRPr="00C949BF">
        <w:rPr>
          <w:rFonts w:ascii="Arial" w:hAnsi="Arial" w:cs="Arial"/>
          <w:b/>
          <w:sz w:val="22"/>
          <w:szCs w:val="22"/>
          <w:lang w:val="es-ES_tradnl"/>
        </w:rPr>
        <w:t>______,</w:t>
      </w:r>
      <w:r w:rsidRPr="00C949BF">
        <w:rPr>
          <w:rFonts w:ascii="Arial" w:hAnsi="Arial" w:cs="Arial"/>
          <w:sz w:val="22"/>
          <w:szCs w:val="22"/>
          <w:lang w:val="es-BO"/>
        </w:rPr>
        <w:t xml:space="preserve"> en su condición de </w:t>
      </w:r>
      <w:r w:rsidRPr="00C949BF">
        <w:rPr>
          <w:rFonts w:ascii="Arial" w:hAnsi="Arial" w:cs="Arial"/>
          <w:b/>
          <w:bCs/>
          <w:sz w:val="22"/>
          <w:szCs w:val="22"/>
          <w:lang w:val="es-BO"/>
        </w:rPr>
        <w:t>PROVEEDOR</w:t>
      </w:r>
      <w:r w:rsidRPr="00C949BF">
        <w:rPr>
          <w:rFonts w:ascii="Arial" w:hAnsi="Arial" w:cs="Arial"/>
          <w:sz w:val="22"/>
          <w:szCs w:val="22"/>
          <w:lang w:val="es-BO"/>
        </w:rPr>
        <w:t>.</w:t>
      </w:r>
    </w:p>
    <w:p w:rsidR="00C949BF" w:rsidRPr="00C949BF" w:rsidRDefault="00C949BF" w:rsidP="00C949BF">
      <w:pPr>
        <w:spacing w:before="200"/>
        <w:jc w:val="both"/>
        <w:rPr>
          <w:rFonts w:ascii="Arial" w:hAnsi="Arial" w:cs="Arial"/>
          <w:sz w:val="22"/>
          <w:szCs w:val="22"/>
          <w:lang w:val="es-BO"/>
        </w:rPr>
      </w:pPr>
      <w:r w:rsidRPr="00C949BF">
        <w:rPr>
          <w:rFonts w:ascii="Arial" w:hAnsi="Arial" w:cs="Arial"/>
          <w:sz w:val="22"/>
          <w:szCs w:val="22"/>
          <w:lang w:val="es-BO"/>
        </w:rPr>
        <w:t>Este documento, conforme a disposiciones legales de control fiscal vigentes, será registrado ante la Contraloría General del Estado en idioma castellano.</w:t>
      </w:r>
    </w:p>
    <w:p w:rsidR="00C949BF" w:rsidRPr="00C949BF" w:rsidRDefault="00C949BF" w:rsidP="00C949BF">
      <w:pPr>
        <w:jc w:val="both"/>
        <w:rPr>
          <w:rFonts w:ascii="Arial" w:hAnsi="Arial" w:cs="Arial"/>
          <w:sz w:val="22"/>
          <w:szCs w:val="22"/>
        </w:rPr>
      </w:pPr>
      <w:r w:rsidRPr="00C949BF">
        <w:rPr>
          <w:rFonts w:ascii="Arial" w:hAnsi="Arial" w:cs="Arial"/>
          <w:bCs/>
          <w:noProof/>
          <w:sz w:val="18"/>
          <w:szCs w:val="22"/>
          <w:lang w:val="es-BO" w:eastAsia="es-BO"/>
        </w:rPr>
        <mc:AlternateContent>
          <mc:Choice Requires="wps">
            <w:drawing>
              <wp:anchor distT="45720" distB="45720" distL="114300" distR="114300" simplePos="0" relativeHeight="251661312" behindDoc="0" locked="0" layoutInCell="1" allowOverlap="1" wp14:anchorId="52DAB92B" wp14:editId="2BFE9B36">
                <wp:simplePos x="0" y="0"/>
                <wp:positionH relativeFrom="column">
                  <wp:posOffset>3168980</wp:posOffset>
                </wp:positionH>
                <wp:positionV relativeFrom="paragraph">
                  <wp:posOffset>312902</wp:posOffset>
                </wp:positionV>
                <wp:extent cx="2360930" cy="567055"/>
                <wp:effectExtent l="0" t="0" r="3175" b="444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7055"/>
                        </a:xfrm>
                        <a:prstGeom prst="rect">
                          <a:avLst/>
                        </a:prstGeom>
                        <a:solidFill>
                          <a:srgbClr val="FFFFFF"/>
                        </a:solidFill>
                        <a:ln w="9525">
                          <a:noFill/>
                          <a:miter lim="800000"/>
                          <a:headEnd/>
                          <a:tailEnd/>
                        </a:ln>
                      </wps:spPr>
                      <wps:txbx>
                        <w:txbxContent>
                          <w:p w:rsidR="00C949BF" w:rsidRDefault="00C949BF" w:rsidP="00C949BF">
                            <w:pPr>
                              <w:pStyle w:val="Textoindependiente3"/>
                              <w:widowControl w:val="0"/>
                              <w:jc w:val="center"/>
                              <w:rPr>
                                <w:rFonts w:ascii="Arial" w:hAnsi="Arial" w:cs="Arial"/>
                                <w:sz w:val="22"/>
                                <w:szCs w:val="22"/>
                              </w:rPr>
                            </w:pPr>
                            <w:r>
                              <w:rPr>
                                <w:rFonts w:ascii="Arial" w:hAnsi="Arial" w:cs="Arial"/>
                                <w:sz w:val="22"/>
                                <w:szCs w:val="22"/>
                              </w:rPr>
                              <w:t>_____________</w:t>
                            </w:r>
                          </w:p>
                          <w:p w:rsidR="00C949BF" w:rsidRPr="00026D9B" w:rsidRDefault="00C949BF" w:rsidP="00C949BF">
                            <w:pPr>
                              <w:pStyle w:val="Textoindependiente3"/>
                              <w:widowControl w:val="0"/>
                              <w:jc w:val="center"/>
                              <w:rPr>
                                <w:rFonts w:ascii="Arial" w:hAnsi="Arial" w:cs="Arial"/>
                                <w:b/>
                                <w:sz w:val="22"/>
                                <w:szCs w:val="22"/>
                                <w:lang w:val="es-ES_tradnl"/>
                              </w:rPr>
                            </w:pPr>
                            <w:r w:rsidRPr="00026D9B">
                              <w:rPr>
                                <w:rFonts w:ascii="Arial" w:hAnsi="Arial" w:cs="Arial"/>
                                <w:sz w:val="22"/>
                                <w:szCs w:val="22"/>
                              </w:rPr>
                              <w:t>C.I. Nº _______</w:t>
                            </w:r>
                          </w:p>
                          <w:p w:rsidR="00C949BF" w:rsidRDefault="00C949BF" w:rsidP="00C949BF">
                            <w:pPr>
                              <w:jc w:val="center"/>
                            </w:pPr>
                            <w:r w:rsidRPr="00026D9B">
                              <w:rPr>
                                <w:rFonts w:ascii="Arial" w:hAnsi="Arial" w:cs="Arial"/>
                                <w:bCs/>
                                <w:spacing w:val="-6"/>
                                <w:sz w:val="22"/>
                                <w:szCs w:val="22"/>
                                <w:lang w:val="es-ES_tradnl"/>
                              </w:rPr>
                              <w:t>PROVEEDOR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DAB92B" id="_x0000_t202" coordsize="21600,21600" o:spt="202" path="m,l,21600r21600,l21600,xe">
                <v:stroke joinstyle="miter"/>
                <v:path gradientshapeok="t" o:connecttype="rect"/>
              </v:shapetype>
              <v:shape id="Cuadro de texto 2" o:spid="_x0000_s1026" type="#_x0000_t202" style="position:absolute;left:0;text-align:left;margin-left:249.55pt;margin-top:24.65pt;width:185.9pt;height:44.6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gpJwIAACQEAAAOAAAAZHJzL2Uyb0RvYy54bWysU9tu2zAMfR+wfxD0vthxc2mMOEWXLsOA&#10;7gJ0+wBGkmNhsuhJSuzs60cpaZptb8P8IJAmeXR4SC3vhtawg3Jeo634eJRzpqxAqe2u4t++bt7c&#10;cuYDWAkGrar4UXl+t3r9atl3pSqwQSOVYwRifdl3FW9C6Mos86JRLfgRdspSsEbXQiDX7TLpoCf0&#10;1mRFns+yHp3sHArlPf19OAX5KuHXtRLhc117FZipOHEL6XTp3MYzWy2h3DnoGi3ONOAfWLSgLV16&#10;gXqAAGzv9F9QrRYOPdZhJLDNsK61UKkH6mac/9HNUwOdSr2QOL67yOT/H6z4dPjimJYVL8Zzziy0&#10;NKT1HqRDJhULagjIiihT3/mSsp86yg/DWxxo3Kll3z2i+O6ZxXUDdqfuncO+USCJ5jhWZlelJxwf&#10;Qbb9R5R0G+wDJqChdm3UkFRhhE7jOl5GRDyYoJ/FzSxf3FBIUGw6m+fTaboCyufqzvnwXmHLolFx&#10;RyuQ0OHw6ENkA+VzSrzMo9Fyo41Jjttt18axA9C6bNJ3Rv8tzVjWV3wxLaYJ2WKsT5vU6kDrbHRb&#10;8ds8frEcyqjGOyuTHUCbk01MjD3LExU5aROG7UCJUbMtyiMJ5fC0tvTMyGjQ/eSsp5WtuP+xB6c4&#10;Mx8sib0YTyZxx5Mzmc4Lctx1ZHsdASsIquKBs5O5DuldRL4W72kotU56vTA5c6VVTDKen03c9Ws/&#10;Zb087tUvAAAA//8DAFBLAwQUAAYACAAAACEAXLnbRt4AAAAKAQAADwAAAGRycy9kb3ducmV2Lnht&#10;bEyP3WqDQBBG7wt9h2UKvWtWk5KodQ2lIC14laQPsOr4g+6suBtj376Tq/Zuhjl8c770uJpRLDi7&#10;3pKCcBOAQKps3VOr4PuSv0QgnNdU69ESKvhBB8fs8SHVSW1vdMLl7FvBIeQSraDzfkqkdFWHRruN&#10;nZD41tjZaM/r3Mp61jcON6PcBsFeGt0Tf+j0hB8dVsP5ahR8FVXebAvTLH4IzVCcys+8OSj1/LS+&#10;v4HwuPo/GO76rA4ZO5X2SrUTo4LXOA4ZvQ87EAxEhyAGUTK5i/Ygs1T+r5D9AgAA//8DAFBLAQIt&#10;ABQABgAIAAAAIQC2gziS/gAAAOEBAAATAAAAAAAAAAAAAAAAAAAAAABbQ29udGVudF9UeXBlc10u&#10;eG1sUEsBAi0AFAAGAAgAAAAhADj9If/WAAAAlAEAAAsAAAAAAAAAAAAAAAAALwEAAF9yZWxzLy5y&#10;ZWxzUEsBAi0AFAAGAAgAAAAhAGliaCknAgAAJAQAAA4AAAAAAAAAAAAAAAAALgIAAGRycy9lMm9E&#10;b2MueG1sUEsBAi0AFAAGAAgAAAAhAFy520beAAAACgEAAA8AAAAAAAAAAAAAAAAAgQQAAGRycy9k&#10;b3ducmV2LnhtbFBLBQYAAAAABAAEAPMAAACMBQAAAAA=&#10;" stroked="f">
                <v:textbox>
                  <w:txbxContent>
                    <w:p w:rsidR="00C949BF" w:rsidRDefault="00C949BF" w:rsidP="00C949BF">
                      <w:pPr>
                        <w:pStyle w:val="Textoindependiente3"/>
                        <w:widowControl w:val="0"/>
                        <w:jc w:val="center"/>
                        <w:rPr>
                          <w:rFonts w:ascii="Arial" w:hAnsi="Arial" w:cs="Arial"/>
                          <w:sz w:val="22"/>
                          <w:szCs w:val="22"/>
                        </w:rPr>
                      </w:pPr>
                      <w:r>
                        <w:rPr>
                          <w:rFonts w:ascii="Arial" w:hAnsi="Arial" w:cs="Arial"/>
                          <w:sz w:val="22"/>
                          <w:szCs w:val="22"/>
                        </w:rPr>
                        <w:t>_____________</w:t>
                      </w:r>
                    </w:p>
                    <w:p w:rsidR="00C949BF" w:rsidRPr="00026D9B" w:rsidRDefault="00C949BF" w:rsidP="00C949BF">
                      <w:pPr>
                        <w:pStyle w:val="Textoindependiente3"/>
                        <w:widowControl w:val="0"/>
                        <w:jc w:val="center"/>
                        <w:rPr>
                          <w:rFonts w:ascii="Arial" w:hAnsi="Arial" w:cs="Arial"/>
                          <w:b/>
                          <w:sz w:val="22"/>
                          <w:szCs w:val="22"/>
                          <w:lang w:val="es-ES_tradnl"/>
                        </w:rPr>
                      </w:pPr>
                      <w:r w:rsidRPr="00026D9B">
                        <w:rPr>
                          <w:rFonts w:ascii="Arial" w:hAnsi="Arial" w:cs="Arial"/>
                          <w:sz w:val="22"/>
                          <w:szCs w:val="22"/>
                        </w:rPr>
                        <w:t>C.I. Nº _______</w:t>
                      </w:r>
                    </w:p>
                    <w:p w:rsidR="00C949BF" w:rsidRDefault="00C949BF" w:rsidP="00C949BF">
                      <w:pPr>
                        <w:jc w:val="center"/>
                      </w:pPr>
                      <w:r w:rsidRPr="00026D9B">
                        <w:rPr>
                          <w:rFonts w:ascii="Arial" w:hAnsi="Arial" w:cs="Arial"/>
                          <w:bCs/>
                          <w:spacing w:val="-6"/>
                          <w:sz w:val="22"/>
                          <w:szCs w:val="22"/>
                          <w:lang w:val="es-ES_tradnl"/>
                        </w:rPr>
                        <w:t>PROVEEDOR</w:t>
                      </w:r>
                    </w:p>
                  </w:txbxContent>
                </v:textbox>
              </v:shape>
            </w:pict>
          </mc:Fallback>
        </mc:AlternateContent>
      </w:r>
    </w:p>
    <w:tbl>
      <w:tblPr>
        <w:tblW w:w="0" w:type="auto"/>
        <w:jc w:val="center"/>
        <w:tblCellMar>
          <w:left w:w="70" w:type="dxa"/>
          <w:right w:w="70" w:type="dxa"/>
        </w:tblCellMar>
        <w:tblLook w:val="04A0" w:firstRow="1" w:lastRow="0" w:firstColumn="1" w:lastColumn="0" w:noHBand="0" w:noVBand="1"/>
      </w:tblPr>
      <w:tblGrid>
        <w:gridCol w:w="4259"/>
        <w:gridCol w:w="4579"/>
      </w:tblGrid>
      <w:tr w:rsidR="00C949BF" w:rsidRPr="00C949BF" w:rsidTr="00C32958">
        <w:trPr>
          <w:jc w:val="center"/>
        </w:trPr>
        <w:tc>
          <w:tcPr>
            <w:tcW w:w="4259" w:type="dxa"/>
          </w:tcPr>
          <w:p w:rsidR="00C949BF" w:rsidRPr="00C949BF" w:rsidRDefault="00C949BF" w:rsidP="00C949BF">
            <w:pPr>
              <w:widowControl w:val="0"/>
              <w:jc w:val="both"/>
              <w:rPr>
                <w:rFonts w:ascii="Arial" w:hAnsi="Arial" w:cs="Arial"/>
                <w:b/>
                <w:spacing w:val="-6"/>
                <w:sz w:val="22"/>
                <w:szCs w:val="22"/>
                <w:lang w:val="es-ES_tradnl"/>
              </w:rPr>
            </w:pPr>
            <w:r w:rsidRPr="00C949BF">
              <w:rPr>
                <w:rFonts w:ascii="Arial" w:hAnsi="Arial" w:cs="Arial"/>
                <w:sz w:val="22"/>
                <w:szCs w:val="22"/>
                <w:lang w:val="es-MX"/>
              </w:rPr>
              <w:t>La Paz, __________</w:t>
            </w:r>
          </w:p>
        </w:tc>
        <w:tc>
          <w:tcPr>
            <w:tcW w:w="4579" w:type="dxa"/>
            <w:hideMark/>
          </w:tcPr>
          <w:p w:rsidR="00C949BF" w:rsidRPr="00C949BF" w:rsidRDefault="00C949BF" w:rsidP="00C949BF">
            <w:pPr>
              <w:widowControl w:val="0"/>
              <w:jc w:val="center"/>
              <w:rPr>
                <w:rFonts w:ascii="Arial" w:hAnsi="Arial" w:cs="Arial"/>
                <w:bCs/>
                <w:spacing w:val="-6"/>
                <w:sz w:val="22"/>
                <w:szCs w:val="22"/>
                <w:lang w:val="es-ES_tradnl"/>
              </w:rPr>
            </w:pPr>
          </w:p>
        </w:tc>
      </w:tr>
    </w:tbl>
    <w:p w:rsidR="00C949BF" w:rsidRPr="00C949BF" w:rsidRDefault="00C949BF" w:rsidP="00C949BF">
      <w:pPr>
        <w:widowControl w:val="0"/>
        <w:jc w:val="both"/>
        <w:rPr>
          <w:rFonts w:ascii="Arial" w:hAnsi="Arial" w:cs="Arial"/>
          <w:bCs/>
          <w:sz w:val="18"/>
          <w:szCs w:val="22"/>
          <w:lang w:val="en-US"/>
        </w:rPr>
      </w:pPr>
    </w:p>
    <w:p w:rsidR="00C949BF" w:rsidRPr="00C949BF" w:rsidRDefault="00C949BF" w:rsidP="00C949BF">
      <w:pPr>
        <w:widowControl w:val="0"/>
        <w:jc w:val="both"/>
        <w:rPr>
          <w:rFonts w:ascii="Arial" w:hAnsi="Arial" w:cs="Arial"/>
          <w:bCs/>
          <w:sz w:val="18"/>
          <w:szCs w:val="22"/>
          <w:lang w:val="en-US"/>
        </w:rPr>
      </w:pPr>
    </w:p>
    <w:p w:rsidR="00C949BF" w:rsidRPr="00C949BF" w:rsidRDefault="00C949BF" w:rsidP="00C949BF">
      <w:pPr>
        <w:widowControl w:val="0"/>
        <w:jc w:val="both"/>
        <w:rPr>
          <w:rFonts w:ascii="Arial" w:hAnsi="Arial" w:cs="Arial"/>
          <w:bCs/>
          <w:sz w:val="18"/>
          <w:szCs w:val="22"/>
          <w:lang w:val="en-US"/>
        </w:rPr>
      </w:pPr>
    </w:p>
    <w:p w:rsidR="00C949BF" w:rsidRPr="00C949BF" w:rsidRDefault="00C949BF" w:rsidP="00C949BF">
      <w:pPr>
        <w:widowControl w:val="0"/>
        <w:jc w:val="both"/>
        <w:rPr>
          <w:rFonts w:ascii="Arial" w:hAnsi="Arial" w:cs="Arial"/>
          <w:bCs/>
          <w:sz w:val="18"/>
          <w:szCs w:val="22"/>
          <w:lang w:val="en-US"/>
        </w:rPr>
      </w:pPr>
    </w:p>
    <w:p w:rsidR="00C949BF" w:rsidRPr="00C949BF" w:rsidRDefault="00C949BF" w:rsidP="00C949BF">
      <w:pPr>
        <w:widowControl w:val="0"/>
        <w:jc w:val="both"/>
        <w:rPr>
          <w:rFonts w:ascii="Arial" w:hAnsi="Arial" w:cs="Arial"/>
          <w:bCs/>
          <w:sz w:val="18"/>
          <w:szCs w:val="22"/>
          <w:lang w:val="en-US"/>
        </w:rPr>
      </w:pPr>
    </w:p>
    <w:p w:rsidR="00C949BF" w:rsidRPr="00C949BF" w:rsidRDefault="00C949BF" w:rsidP="00C949BF">
      <w:pPr>
        <w:widowControl w:val="0"/>
        <w:jc w:val="both"/>
        <w:rPr>
          <w:rFonts w:ascii="Arial" w:hAnsi="Arial" w:cs="Arial"/>
          <w:bCs/>
          <w:sz w:val="18"/>
          <w:szCs w:val="22"/>
          <w:lang w:val="en-US"/>
        </w:rPr>
      </w:pPr>
    </w:p>
    <w:p w:rsidR="00C949BF" w:rsidRPr="00C949BF" w:rsidRDefault="00C949BF" w:rsidP="00C949BF">
      <w:pPr>
        <w:widowControl w:val="0"/>
        <w:jc w:val="both"/>
        <w:rPr>
          <w:rFonts w:ascii="Arial" w:hAnsi="Arial" w:cs="Arial"/>
          <w:bCs/>
          <w:sz w:val="18"/>
          <w:szCs w:val="22"/>
          <w:lang w:val="en-US"/>
        </w:rPr>
      </w:pPr>
    </w:p>
    <w:p w:rsidR="00C949BF" w:rsidRPr="00C949BF" w:rsidRDefault="00C949BF" w:rsidP="00C949BF">
      <w:pPr>
        <w:widowControl w:val="0"/>
        <w:jc w:val="both"/>
        <w:rPr>
          <w:lang w:val="es-MX"/>
        </w:rPr>
      </w:pPr>
      <w:r w:rsidRPr="00C949BF">
        <w:rPr>
          <w:rFonts w:ascii="Arial" w:hAnsi="Arial" w:cs="Arial"/>
          <w:bCs/>
          <w:sz w:val="18"/>
          <w:szCs w:val="22"/>
          <w:lang w:val="en-US"/>
        </w:rPr>
        <w:t>jwee/vam</w:t>
      </w:r>
    </w:p>
    <w:bookmarkEnd w:id="167"/>
    <w:bookmarkEnd w:id="168"/>
    <w:p w:rsidR="00C949BF" w:rsidRDefault="00C949BF" w:rsidP="00F72CF9">
      <w:pPr>
        <w:jc w:val="both"/>
        <w:rPr>
          <w:rFonts w:ascii="Arial" w:hAnsi="Arial" w:cs="Arial"/>
          <w:b/>
          <w:bCs/>
          <w:iCs/>
          <w:sz w:val="22"/>
          <w:szCs w:val="22"/>
          <w:lang w:val="es-ES_tradnl"/>
        </w:rPr>
      </w:pPr>
    </w:p>
    <w:sectPr w:rsidR="00C949BF" w:rsidSect="00F62627">
      <w:footerReference w:type="default" r:id="rId18"/>
      <w:pgSz w:w="12240" w:h="15840" w:code="1"/>
      <w:pgMar w:top="2552"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D54" w:rsidRDefault="00365D54">
      <w:r>
        <w:separator/>
      </w:r>
    </w:p>
  </w:endnote>
  <w:endnote w:type="continuationSeparator" w:id="0">
    <w:p w:rsidR="00365D54" w:rsidRDefault="0036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8A" w:rsidRDefault="00FE148A">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8A" w:rsidRDefault="00FE148A">
    <w:pPr>
      <w:pStyle w:val="Piedepgina"/>
      <w:jc w:val="right"/>
    </w:pPr>
    <w:r>
      <w:fldChar w:fldCharType="begin"/>
    </w:r>
    <w:r>
      <w:instrText xml:space="preserve"> PAGE   \* MERGEFORMAT </w:instrText>
    </w:r>
    <w:r>
      <w:fldChar w:fldCharType="separate"/>
    </w:r>
    <w:r>
      <w:rPr>
        <w:noProof/>
      </w:rPr>
      <w:t>ii</w:t>
    </w:r>
    <w:r>
      <w:rPr>
        <w:noProof/>
      </w:rPr>
      <w:fldChar w:fldCharType="end"/>
    </w:r>
  </w:p>
  <w:p w:rsidR="00FE148A" w:rsidRDefault="00FE148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8A" w:rsidRDefault="00FE148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63216"/>
      <w:docPartObj>
        <w:docPartGallery w:val="Page Numbers (Bottom of Page)"/>
        <w:docPartUnique/>
      </w:docPartObj>
    </w:sdtPr>
    <w:sdtEndPr/>
    <w:sdtContent>
      <w:p w:rsidR="00FE148A" w:rsidRDefault="00FE148A" w:rsidP="00445B75">
        <w:pPr>
          <w:pStyle w:val="Piedepgina"/>
          <w:jc w:val="right"/>
        </w:pPr>
        <w:r>
          <w:fldChar w:fldCharType="begin"/>
        </w:r>
        <w:r>
          <w:instrText>PAGE   \* MERGEFORMAT</w:instrText>
        </w:r>
        <w:r>
          <w:fldChar w:fldCharType="separate"/>
        </w:r>
        <w:r w:rsidR="00912F18">
          <w:rPr>
            <w:noProof/>
          </w:rPr>
          <w:t>28</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FE148A" w:rsidRDefault="00FE148A">
        <w:pPr>
          <w:pStyle w:val="Piedepgina"/>
          <w:jc w:val="right"/>
        </w:pPr>
        <w:r>
          <w:fldChar w:fldCharType="begin"/>
        </w:r>
        <w:r>
          <w:instrText>PAGE   \* MERGEFORMAT</w:instrText>
        </w:r>
        <w:r>
          <w:fldChar w:fldCharType="separate"/>
        </w:r>
        <w:r w:rsidR="00912F18">
          <w:rPr>
            <w:noProof/>
          </w:rPr>
          <w:t>52</w:t>
        </w:r>
        <w:r>
          <w:fldChar w:fldCharType="end"/>
        </w:r>
      </w:p>
    </w:sdtContent>
  </w:sdt>
  <w:p w:rsidR="00FE148A" w:rsidRDefault="00FE14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D54" w:rsidRDefault="00365D54">
      <w:r>
        <w:separator/>
      </w:r>
    </w:p>
  </w:footnote>
  <w:footnote w:type="continuationSeparator" w:id="0">
    <w:p w:rsidR="00365D54" w:rsidRDefault="0036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8A" w:rsidRPr="000A289F" w:rsidRDefault="00FE148A">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8A" w:rsidRDefault="00FE14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8A" w:rsidRPr="00245546" w:rsidRDefault="00FE148A">
    <w:pPr>
      <w:pStyle w:val="Encabezado"/>
      <w:rPr>
        <w:sz w:val="4"/>
      </w:rPr>
    </w:pPr>
    <w:r>
      <w:rPr>
        <w:noProof/>
        <w:lang w:val="es-BO" w:eastAsia="es-BO"/>
      </w:rPr>
      <w:drawing>
        <wp:anchor distT="0" distB="0" distL="114300" distR="114300" simplePos="0" relativeHeight="251662336" behindDoc="1" locked="0" layoutInCell="1" allowOverlap="1" wp14:anchorId="1BA1DFD2" wp14:editId="2C1431D7">
          <wp:simplePos x="0" y="0"/>
          <wp:positionH relativeFrom="page">
            <wp:align>right</wp:align>
          </wp:positionH>
          <wp:positionV relativeFrom="paragraph">
            <wp:posOffset>-451897</wp:posOffset>
          </wp:positionV>
          <wp:extent cx="7759700" cy="1414780"/>
          <wp:effectExtent l="0" t="0" r="0" b="0"/>
          <wp:wrapNone/>
          <wp:docPr id="11" name="Imagen 11"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38E87CD6"/>
    <w:lvl w:ilvl="0" w:tplc="8F88FAA0">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95742E"/>
    <w:multiLevelType w:val="hybridMultilevel"/>
    <w:tmpl w:val="93CA2D4E"/>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D604FA3C"/>
    <w:lvl w:ilvl="0" w:tplc="827C6DD0">
      <w:start w:val="1"/>
      <w:numFmt w:val="lowerLetter"/>
      <w:lvlText w:val="%1)"/>
      <w:lvlJc w:val="left"/>
      <w:pPr>
        <w:ind w:left="936" w:hanging="360"/>
      </w:pPr>
      <w:rPr>
        <w:rFonts w:ascii="Verdana" w:eastAsia="Times New Roman" w:hAnsi="Verdana" w:cs="Arial"/>
        <w:color w:val="auto"/>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43925FE"/>
    <w:multiLevelType w:val="hybridMultilevel"/>
    <w:tmpl w:val="9FB46BBE"/>
    <w:lvl w:ilvl="0" w:tplc="194CE180">
      <w:numFmt w:val="bullet"/>
      <w:lvlText w:val="-"/>
      <w:lvlJc w:val="left"/>
      <w:pPr>
        <w:ind w:left="1080" w:hanging="360"/>
      </w:pPr>
      <w:rPr>
        <w:rFonts w:ascii="Arial" w:eastAsia="Times New Roman" w:hAnsi="Arial" w:cs="Arial" w:hint="default"/>
        <w:b w:val="0"/>
        <w:i w:val="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3F561447"/>
    <w:multiLevelType w:val="hybridMultilevel"/>
    <w:tmpl w:val="C1427BAC"/>
    <w:lvl w:ilvl="0" w:tplc="E0580DF6">
      <w:start w:val="1"/>
      <w:numFmt w:val="upperLetter"/>
      <w:lvlText w:val="%1."/>
      <w:lvlJc w:val="left"/>
      <w:pPr>
        <w:tabs>
          <w:tab w:val="num" w:pos="360"/>
        </w:tabs>
        <w:ind w:left="360" w:hanging="360"/>
      </w:pPr>
      <w:rPr>
        <w:rFonts w:hint="default"/>
        <w:b/>
        <w:i w:val="0"/>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31956BF"/>
    <w:multiLevelType w:val="hybridMultilevel"/>
    <w:tmpl w:val="40CA0E6E"/>
    <w:lvl w:ilvl="0" w:tplc="F18C2A4E">
      <w:start w:val="1"/>
      <w:numFmt w:val="lowerLetter"/>
      <w:lvlText w:val="%1)"/>
      <w:lvlJc w:val="left"/>
      <w:pPr>
        <w:tabs>
          <w:tab w:val="num" w:pos="720"/>
        </w:tabs>
        <w:ind w:left="720" w:hanging="360"/>
      </w:pPr>
      <w:rPr>
        <w:b w:val="0"/>
        <w:i w:val="0"/>
        <w:sz w:val="22"/>
        <w:szCs w:val="22"/>
      </w:rPr>
    </w:lvl>
    <w:lvl w:ilvl="1" w:tplc="0C0A0003">
      <w:start w:val="1"/>
      <w:numFmt w:val="bullet"/>
      <w:lvlText w:val="o"/>
      <w:lvlJc w:val="left"/>
      <w:pPr>
        <w:tabs>
          <w:tab w:val="num" w:pos="1445"/>
        </w:tabs>
        <w:ind w:left="1445" w:hanging="360"/>
      </w:pPr>
      <w:rPr>
        <w:rFonts w:ascii="Courier New" w:hAnsi="Courier New" w:cs="Times New Roman" w:hint="default"/>
      </w:rPr>
    </w:lvl>
    <w:lvl w:ilvl="2" w:tplc="0C0A0005">
      <w:start w:val="1"/>
      <w:numFmt w:val="bullet"/>
      <w:lvlText w:val=""/>
      <w:lvlJc w:val="left"/>
      <w:pPr>
        <w:tabs>
          <w:tab w:val="num" w:pos="2165"/>
        </w:tabs>
        <w:ind w:left="2165" w:hanging="360"/>
      </w:pPr>
      <w:rPr>
        <w:rFonts w:ascii="Wingdings" w:hAnsi="Wingdings" w:hint="default"/>
      </w:rPr>
    </w:lvl>
    <w:lvl w:ilvl="3" w:tplc="0C0A0001">
      <w:start w:val="1"/>
      <w:numFmt w:val="bullet"/>
      <w:lvlText w:val=""/>
      <w:lvlJc w:val="left"/>
      <w:pPr>
        <w:tabs>
          <w:tab w:val="num" w:pos="2885"/>
        </w:tabs>
        <w:ind w:left="2885" w:hanging="360"/>
      </w:pPr>
      <w:rPr>
        <w:rFonts w:ascii="Symbol" w:hAnsi="Symbol" w:hint="default"/>
      </w:rPr>
    </w:lvl>
    <w:lvl w:ilvl="4" w:tplc="0C0A0003">
      <w:start w:val="1"/>
      <w:numFmt w:val="bullet"/>
      <w:lvlText w:val="o"/>
      <w:lvlJc w:val="left"/>
      <w:pPr>
        <w:tabs>
          <w:tab w:val="num" w:pos="3605"/>
        </w:tabs>
        <w:ind w:left="3605" w:hanging="360"/>
      </w:pPr>
      <w:rPr>
        <w:rFonts w:ascii="Courier New" w:hAnsi="Courier New" w:cs="Times New Roman" w:hint="default"/>
      </w:rPr>
    </w:lvl>
    <w:lvl w:ilvl="5" w:tplc="0C0A0005">
      <w:start w:val="1"/>
      <w:numFmt w:val="bullet"/>
      <w:lvlText w:val=""/>
      <w:lvlJc w:val="left"/>
      <w:pPr>
        <w:tabs>
          <w:tab w:val="num" w:pos="4325"/>
        </w:tabs>
        <w:ind w:left="4325" w:hanging="360"/>
      </w:pPr>
      <w:rPr>
        <w:rFonts w:ascii="Wingdings" w:hAnsi="Wingdings" w:hint="default"/>
      </w:rPr>
    </w:lvl>
    <w:lvl w:ilvl="6" w:tplc="0C0A0001">
      <w:start w:val="1"/>
      <w:numFmt w:val="bullet"/>
      <w:lvlText w:val=""/>
      <w:lvlJc w:val="left"/>
      <w:pPr>
        <w:tabs>
          <w:tab w:val="num" w:pos="5045"/>
        </w:tabs>
        <w:ind w:left="5045" w:hanging="360"/>
      </w:pPr>
      <w:rPr>
        <w:rFonts w:ascii="Symbol" w:hAnsi="Symbol" w:hint="default"/>
      </w:rPr>
    </w:lvl>
    <w:lvl w:ilvl="7" w:tplc="0C0A0003">
      <w:start w:val="1"/>
      <w:numFmt w:val="bullet"/>
      <w:lvlText w:val="o"/>
      <w:lvlJc w:val="left"/>
      <w:pPr>
        <w:tabs>
          <w:tab w:val="num" w:pos="5765"/>
        </w:tabs>
        <w:ind w:left="5765" w:hanging="360"/>
      </w:pPr>
      <w:rPr>
        <w:rFonts w:ascii="Courier New" w:hAnsi="Courier New" w:cs="Times New Roman" w:hint="default"/>
      </w:rPr>
    </w:lvl>
    <w:lvl w:ilvl="8" w:tplc="0C0A0005">
      <w:start w:val="1"/>
      <w:numFmt w:val="bullet"/>
      <w:lvlText w:val=""/>
      <w:lvlJc w:val="left"/>
      <w:pPr>
        <w:tabs>
          <w:tab w:val="num" w:pos="6485"/>
        </w:tabs>
        <w:ind w:left="6485" w:hanging="360"/>
      </w:pPr>
      <w:rPr>
        <w:rFonts w:ascii="Wingdings" w:hAnsi="Wingdings" w:hint="default"/>
      </w:rPr>
    </w:lvl>
  </w:abstractNum>
  <w:abstractNum w:abstractNumId="31" w15:restartNumberingAfterBreak="0">
    <w:nsid w:val="44F94D18"/>
    <w:multiLevelType w:val="hybridMultilevel"/>
    <w:tmpl w:val="94E0E4AA"/>
    <w:lvl w:ilvl="0" w:tplc="09C07892">
      <w:start w:val="1"/>
      <w:numFmt w:val="lowerLetter"/>
      <w:lvlText w:val="%1)"/>
      <w:lvlJc w:val="left"/>
      <w:pPr>
        <w:ind w:left="720" w:hanging="360"/>
      </w:pPr>
      <w:rPr>
        <w:rFonts w:ascii="Arial" w:hAnsi="Arial" w:cs="Times New Roman" w:hint="default"/>
        <w:b w:val="0"/>
        <w:i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9CE2702"/>
    <w:multiLevelType w:val="hybridMultilevel"/>
    <w:tmpl w:val="7806DF38"/>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2623F41"/>
    <w:multiLevelType w:val="hybridMultilevel"/>
    <w:tmpl w:val="0FFC7F28"/>
    <w:lvl w:ilvl="0" w:tplc="AF5A9304">
      <w:start w:val="1"/>
      <w:numFmt w:val="lowerLetter"/>
      <w:lvlText w:val="%1."/>
      <w:lvlJc w:val="left"/>
      <w:pPr>
        <w:ind w:left="72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54AB5F81"/>
    <w:multiLevelType w:val="hybridMultilevel"/>
    <w:tmpl w:val="5C1298E4"/>
    <w:lvl w:ilvl="0" w:tplc="400A0017">
      <w:start w:val="1"/>
      <w:numFmt w:val="lowerLetter"/>
      <w:lvlText w:val="%1)"/>
      <w:lvlJc w:val="left"/>
      <w:pPr>
        <w:ind w:left="720" w:hanging="360"/>
      </w:p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6"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3"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4" w15:restartNumberingAfterBreak="0">
    <w:nsid w:val="7ABA787D"/>
    <w:multiLevelType w:val="hybridMultilevel"/>
    <w:tmpl w:val="5466535A"/>
    <w:lvl w:ilvl="0" w:tplc="119A9502">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5"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F7C04A2"/>
    <w:multiLevelType w:val="multilevel"/>
    <w:tmpl w:val="4EB881C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43"/>
  </w:num>
  <w:num w:numId="3">
    <w:abstractNumId w:val="41"/>
  </w:num>
  <w:num w:numId="4">
    <w:abstractNumId w:val="11"/>
  </w:num>
  <w:num w:numId="5">
    <w:abstractNumId w:val="14"/>
  </w:num>
  <w:num w:numId="6">
    <w:abstractNumId w:val="44"/>
  </w:num>
  <w:num w:numId="7">
    <w:abstractNumId w:val="29"/>
  </w:num>
  <w:num w:numId="8">
    <w:abstractNumId w:val="45"/>
  </w:num>
  <w:num w:numId="9">
    <w:abstractNumId w:val="45"/>
    <w:lvlOverride w:ilvl="0">
      <w:startOverride w:val="1"/>
    </w:lvlOverride>
  </w:num>
  <w:num w:numId="10">
    <w:abstractNumId w:val="37"/>
  </w:num>
  <w:num w:numId="11">
    <w:abstractNumId w:val="49"/>
  </w:num>
  <w:num w:numId="12">
    <w:abstractNumId w:val="10"/>
  </w:num>
  <w:num w:numId="13">
    <w:abstractNumId w:val="54"/>
  </w:num>
  <w:num w:numId="14">
    <w:abstractNumId w:val="26"/>
  </w:num>
  <w:num w:numId="15">
    <w:abstractNumId w:val="18"/>
  </w:num>
  <w:num w:numId="16">
    <w:abstractNumId w:val="38"/>
  </w:num>
  <w:num w:numId="17">
    <w:abstractNumId w:val="56"/>
  </w:num>
  <w:num w:numId="18">
    <w:abstractNumId w:val="21"/>
  </w:num>
  <w:num w:numId="19">
    <w:abstractNumId w:val="7"/>
  </w:num>
  <w:num w:numId="20">
    <w:abstractNumId w:val="13"/>
  </w:num>
  <w:num w:numId="21">
    <w:abstractNumId w:val="15"/>
  </w:num>
  <w:num w:numId="22">
    <w:abstractNumId w:val="3"/>
  </w:num>
  <w:num w:numId="23">
    <w:abstractNumId w:val="51"/>
  </w:num>
  <w:num w:numId="24">
    <w:abstractNumId w:val="6"/>
  </w:num>
  <w:num w:numId="25">
    <w:abstractNumId w:val="8"/>
  </w:num>
  <w:num w:numId="26">
    <w:abstractNumId w:val="42"/>
  </w:num>
  <w:num w:numId="27">
    <w:abstractNumId w:val="1"/>
  </w:num>
  <w:num w:numId="28">
    <w:abstractNumId w:val="35"/>
  </w:num>
  <w:num w:numId="29">
    <w:abstractNumId w:val="12"/>
  </w:num>
  <w:num w:numId="30">
    <w:abstractNumId w:val="48"/>
  </w:num>
  <w:num w:numId="31">
    <w:abstractNumId w:val="52"/>
  </w:num>
  <w:num w:numId="32">
    <w:abstractNumId w:val="28"/>
  </w:num>
  <w:num w:numId="33">
    <w:abstractNumId w:val="23"/>
  </w:num>
  <w:num w:numId="34">
    <w:abstractNumId w:val="20"/>
  </w:num>
  <w:num w:numId="35">
    <w:abstractNumId w:val="4"/>
  </w:num>
  <w:num w:numId="36">
    <w:abstractNumId w:val="19"/>
  </w:num>
  <w:num w:numId="37">
    <w:abstractNumId w:val="47"/>
  </w:num>
  <w:num w:numId="38">
    <w:abstractNumId w:val="46"/>
  </w:num>
  <w:num w:numId="39">
    <w:abstractNumId w:val="50"/>
  </w:num>
  <w:num w:numId="40">
    <w:abstractNumId w:val="17"/>
  </w:num>
  <w:num w:numId="41">
    <w:abstractNumId w:val="55"/>
  </w:num>
  <w:num w:numId="42">
    <w:abstractNumId w:val="24"/>
  </w:num>
  <w:num w:numId="43">
    <w:abstractNumId w:val="33"/>
  </w:num>
  <w:num w:numId="44">
    <w:abstractNumId w:val="5"/>
  </w:num>
  <w:num w:numId="45">
    <w:abstractNumId w:val="39"/>
  </w:num>
  <w:num w:numId="46">
    <w:abstractNumId w:val="27"/>
  </w:num>
  <w:num w:numId="47">
    <w:abstractNumId w:val="34"/>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lvlOverride w:ilvl="2"/>
    <w:lvlOverride w:ilvl="3"/>
    <w:lvlOverride w:ilvl="4"/>
    <w:lvlOverride w:ilvl="5"/>
    <w:lvlOverride w:ilvl="6"/>
    <w:lvlOverride w:ilvl="7"/>
    <w:lvlOverride w:ilvl="8"/>
  </w:num>
  <w:num w:numId="50">
    <w:abstractNumId w:val="31"/>
    <w:lvlOverride w:ilvl="0">
      <w:startOverride w:val="1"/>
    </w:lvlOverride>
    <w:lvlOverride w:ilvl="1"/>
    <w:lvlOverride w:ilvl="2"/>
    <w:lvlOverride w:ilvl="3"/>
    <w:lvlOverride w:ilvl="4"/>
    <w:lvlOverride w:ilvl="5"/>
    <w:lvlOverride w:ilvl="6"/>
    <w:lvlOverride w:ilvl="7"/>
    <w:lvlOverride w:ilvl="8"/>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lvlOverride w:ilvl="2"/>
    <w:lvlOverride w:ilvl="3"/>
    <w:lvlOverride w:ilvl="4"/>
    <w:lvlOverride w:ilvl="5"/>
    <w:lvlOverride w:ilvl="6"/>
    <w:lvlOverride w:ilvl="7"/>
    <w:lvlOverride w:ilvl="8"/>
  </w:num>
  <w:num w:numId="54">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3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4ED"/>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965"/>
    <w:rsid w:val="00092130"/>
    <w:rsid w:val="000935DC"/>
    <w:rsid w:val="00094615"/>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5E57"/>
    <w:rsid w:val="000C66F3"/>
    <w:rsid w:val="000D1536"/>
    <w:rsid w:val="000D1D0E"/>
    <w:rsid w:val="000D2AAC"/>
    <w:rsid w:val="000D2F74"/>
    <w:rsid w:val="000D50AE"/>
    <w:rsid w:val="000D5A9F"/>
    <w:rsid w:val="000E019A"/>
    <w:rsid w:val="000E349D"/>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0B14"/>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2C6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50C"/>
    <w:rsid w:val="00183DF7"/>
    <w:rsid w:val="00184FAD"/>
    <w:rsid w:val="00186F2B"/>
    <w:rsid w:val="00190257"/>
    <w:rsid w:val="00190A8A"/>
    <w:rsid w:val="0019199F"/>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3030"/>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2ED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56736"/>
    <w:rsid w:val="00260215"/>
    <w:rsid w:val="00261C51"/>
    <w:rsid w:val="0026202C"/>
    <w:rsid w:val="002639A7"/>
    <w:rsid w:val="00263CD0"/>
    <w:rsid w:val="002660AD"/>
    <w:rsid w:val="00266F9A"/>
    <w:rsid w:val="0026726B"/>
    <w:rsid w:val="00267CF8"/>
    <w:rsid w:val="00267ED7"/>
    <w:rsid w:val="002705DF"/>
    <w:rsid w:val="002715B2"/>
    <w:rsid w:val="00273274"/>
    <w:rsid w:val="00273484"/>
    <w:rsid w:val="00273A42"/>
    <w:rsid w:val="0027502D"/>
    <w:rsid w:val="0027603D"/>
    <w:rsid w:val="002805AA"/>
    <w:rsid w:val="0028127D"/>
    <w:rsid w:val="00281410"/>
    <w:rsid w:val="00281616"/>
    <w:rsid w:val="00282A78"/>
    <w:rsid w:val="00283351"/>
    <w:rsid w:val="00283705"/>
    <w:rsid w:val="002837F3"/>
    <w:rsid w:val="00283CAC"/>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ADB"/>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2D77"/>
    <w:rsid w:val="00343A81"/>
    <w:rsid w:val="00343D83"/>
    <w:rsid w:val="00345449"/>
    <w:rsid w:val="00347492"/>
    <w:rsid w:val="0034787D"/>
    <w:rsid w:val="00351CA7"/>
    <w:rsid w:val="0035258E"/>
    <w:rsid w:val="00352E5D"/>
    <w:rsid w:val="00353AD0"/>
    <w:rsid w:val="00355A50"/>
    <w:rsid w:val="003579EF"/>
    <w:rsid w:val="00357CFE"/>
    <w:rsid w:val="003610F4"/>
    <w:rsid w:val="003611BF"/>
    <w:rsid w:val="00361D5F"/>
    <w:rsid w:val="0036224A"/>
    <w:rsid w:val="003646F1"/>
    <w:rsid w:val="00365D54"/>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06EE"/>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39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4C2E"/>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0766D"/>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1D2D"/>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086"/>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5B1"/>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C6C"/>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F81"/>
    <w:rsid w:val="00662FF6"/>
    <w:rsid w:val="0066504F"/>
    <w:rsid w:val="00666128"/>
    <w:rsid w:val="00666960"/>
    <w:rsid w:val="00667CED"/>
    <w:rsid w:val="00670019"/>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5C9D"/>
    <w:rsid w:val="006D6FC4"/>
    <w:rsid w:val="006E1130"/>
    <w:rsid w:val="006E1F22"/>
    <w:rsid w:val="006E2CDD"/>
    <w:rsid w:val="006E4259"/>
    <w:rsid w:val="006E480E"/>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30B1"/>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77CFE"/>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2E8E"/>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4E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C10"/>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2F18"/>
    <w:rsid w:val="0091494D"/>
    <w:rsid w:val="00915A53"/>
    <w:rsid w:val="00916360"/>
    <w:rsid w:val="0091652E"/>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2C55"/>
    <w:rsid w:val="009B68F6"/>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97A"/>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D22"/>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5F9B"/>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37D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2F9E"/>
    <w:rsid w:val="00B33DB7"/>
    <w:rsid w:val="00B3518D"/>
    <w:rsid w:val="00B3592A"/>
    <w:rsid w:val="00B35AE2"/>
    <w:rsid w:val="00B35DB1"/>
    <w:rsid w:val="00B35DBB"/>
    <w:rsid w:val="00B36376"/>
    <w:rsid w:val="00B36471"/>
    <w:rsid w:val="00B4026C"/>
    <w:rsid w:val="00B40458"/>
    <w:rsid w:val="00B40794"/>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0D9D"/>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0C3C"/>
    <w:rsid w:val="00BD25AB"/>
    <w:rsid w:val="00BD32B1"/>
    <w:rsid w:val="00BD3CE4"/>
    <w:rsid w:val="00BD4107"/>
    <w:rsid w:val="00BD54C9"/>
    <w:rsid w:val="00BD5787"/>
    <w:rsid w:val="00BD6BF8"/>
    <w:rsid w:val="00BD6D9B"/>
    <w:rsid w:val="00BD7015"/>
    <w:rsid w:val="00BE09A7"/>
    <w:rsid w:val="00BE2E63"/>
    <w:rsid w:val="00BE3449"/>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2427"/>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4639"/>
    <w:rsid w:val="00C949BF"/>
    <w:rsid w:val="00C950F9"/>
    <w:rsid w:val="00C96331"/>
    <w:rsid w:val="00C96EB4"/>
    <w:rsid w:val="00C97D14"/>
    <w:rsid w:val="00CA0440"/>
    <w:rsid w:val="00CA0D0B"/>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93A"/>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49C"/>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D6490"/>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026"/>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19E"/>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09A7"/>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4DC"/>
    <w:rsid w:val="00F3383D"/>
    <w:rsid w:val="00F3441E"/>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0EF5"/>
    <w:rsid w:val="00F61E39"/>
    <w:rsid w:val="00F62627"/>
    <w:rsid w:val="00F62EDA"/>
    <w:rsid w:val="00F6478E"/>
    <w:rsid w:val="00F6555B"/>
    <w:rsid w:val="00F66D08"/>
    <w:rsid w:val="00F67AF5"/>
    <w:rsid w:val="00F70D02"/>
    <w:rsid w:val="00F7117D"/>
    <w:rsid w:val="00F7245B"/>
    <w:rsid w:val="00F72CF9"/>
    <w:rsid w:val="00F74FB0"/>
    <w:rsid w:val="00F7552E"/>
    <w:rsid w:val="00F7780D"/>
    <w:rsid w:val="00F77E31"/>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329"/>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148A"/>
    <w:rsid w:val="00FE4D3F"/>
    <w:rsid w:val="00FE4F0C"/>
    <w:rsid w:val="00FE53A8"/>
    <w:rsid w:val="00FE694E"/>
    <w:rsid w:val="00FE6BBF"/>
    <w:rsid w:val="00FE6C6E"/>
    <w:rsid w:val="00FE719F"/>
    <w:rsid w:val="00FF0108"/>
    <w:rsid w:val="00FF1194"/>
    <w:rsid w:val="00FF2AB2"/>
    <w:rsid w:val="00FF34A6"/>
    <w:rsid w:val="00FF357B"/>
    <w:rsid w:val="00FF3946"/>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paragraph" w:customStyle="1" w:styleId="Default">
    <w:name w:val="Default"/>
    <w:qFormat/>
    <w:rsid w:val="00D9049C"/>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uiPriority w:val="59"/>
    <w:rsid w:val="00FE148A"/>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631F-8092-4C4D-B014-E641F8CB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54</Pages>
  <Words>18061</Words>
  <Characters>99338</Characters>
  <Application>Microsoft Office Word</Application>
  <DocSecurity>0</DocSecurity>
  <Lines>827</Lines>
  <Paragraphs>234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17</cp:revision>
  <cp:lastPrinted>2025-02-28T05:32:00Z</cp:lastPrinted>
  <dcterms:created xsi:type="dcterms:W3CDTF">2025-11-28T16:32:00Z</dcterms:created>
  <dcterms:modified xsi:type="dcterms:W3CDTF">2025-11-29T00:32:00Z</dcterms:modified>
</cp:coreProperties>
</file>